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012B1" w14:textId="5BB970FC" w:rsidR="00A4793E" w:rsidRPr="00BB299B" w:rsidRDefault="00A4793E" w:rsidP="00A4793E">
      <w:pPr>
        <w:pStyle w:val="BodyText"/>
        <w:jc w:val="both"/>
      </w:pPr>
      <w:r>
        <w:rPr>
          <w:b/>
          <w:smallCaps/>
        </w:rPr>
        <w:t>4</w:t>
      </w:r>
      <w:r w:rsidR="00BB6274">
        <w:rPr>
          <w:b/>
          <w:smallCaps/>
        </w:rPr>
        <w:t>.</w:t>
      </w:r>
      <w:r w:rsidR="006D431D">
        <w:rPr>
          <w:b/>
          <w:smallCaps/>
        </w:rPr>
        <w:t>3</w:t>
      </w:r>
      <w:r w:rsidRPr="000B3660">
        <w:rPr>
          <w:b/>
          <w:smallCaps/>
        </w:rPr>
        <w:t>)</w:t>
      </w:r>
      <w:r>
        <w:rPr>
          <w:b/>
          <w:smallCaps/>
        </w:rPr>
        <w:t xml:space="preserve"> Worldwide</w:t>
      </w:r>
      <w:r w:rsidRPr="000B3660">
        <w:rPr>
          <w:b/>
          <w:smallCaps/>
        </w:rPr>
        <w:t xml:space="preserve"> Risk Factors and Health Outcomes</w:t>
      </w:r>
    </w:p>
    <w:p w14:paraId="4A4DED91" w14:textId="2A7E8C1A" w:rsidR="008D1791" w:rsidRDefault="00A4793E" w:rsidP="00177F96">
      <w:pPr>
        <w:pStyle w:val="BodyText"/>
        <w:jc w:val="both"/>
        <w:rPr>
          <w:sz w:val="22"/>
          <w:szCs w:val="22"/>
        </w:rPr>
      </w:pPr>
      <w:r w:rsidRPr="009D18B1">
        <w:rPr>
          <w:b/>
          <w:sz w:val="22"/>
          <w:szCs w:val="22"/>
        </w:rPr>
        <w:t xml:space="preserve">Objective: </w:t>
      </w:r>
      <w:r w:rsidRPr="009D18B1">
        <w:rPr>
          <w:sz w:val="22"/>
          <w:szCs w:val="22"/>
        </w:rPr>
        <w:t>This data-gathering exercise highlights the major health issues in the developing world and allows you to weigh the importance of corresponding risk factors and policies with regard</w:t>
      </w:r>
      <w:r w:rsidR="0028760F">
        <w:rPr>
          <w:sz w:val="22"/>
          <w:szCs w:val="22"/>
        </w:rPr>
        <w:t>s</w:t>
      </w:r>
      <w:r w:rsidRPr="009D18B1">
        <w:rPr>
          <w:sz w:val="22"/>
          <w:szCs w:val="22"/>
        </w:rPr>
        <w:t xml:space="preserve"> to specific health outcomes.</w:t>
      </w:r>
    </w:p>
    <w:p w14:paraId="5F0485A3" w14:textId="0B2EB303" w:rsidR="00494134" w:rsidRDefault="007832DE" w:rsidP="00A4793E">
      <w:pPr>
        <w:pStyle w:val="BodyText"/>
        <w:jc w:val="both"/>
        <w:rPr>
          <w:sz w:val="22"/>
          <w:szCs w:val="22"/>
        </w:rPr>
      </w:pPr>
      <w:r w:rsidRPr="007832DE">
        <w:rPr>
          <w:b/>
          <w:bCs/>
          <w:sz w:val="22"/>
          <w:szCs w:val="22"/>
        </w:rPr>
        <w:t>Video Instructions:</w:t>
      </w:r>
      <w:r>
        <w:rPr>
          <w:sz w:val="22"/>
          <w:szCs w:val="22"/>
        </w:rPr>
        <w:t xml:space="preserve"> </w:t>
      </w:r>
      <w:hyperlink r:id="rId8" w:history="1">
        <w:r w:rsidRPr="003B24E0">
          <w:rPr>
            <w:rStyle w:val="Hyperlink"/>
            <w:sz w:val="22"/>
            <w:szCs w:val="22"/>
          </w:rPr>
          <w:t>https://vimeo.com/472642519</w:t>
        </w:r>
      </w:hyperlink>
      <w:r>
        <w:rPr>
          <w:sz w:val="22"/>
          <w:szCs w:val="22"/>
        </w:rPr>
        <w:t xml:space="preserve"> </w:t>
      </w:r>
      <w:r w:rsidRPr="007832DE">
        <w:rPr>
          <w:i/>
          <w:iCs/>
          <w:sz w:val="22"/>
          <w:szCs w:val="22"/>
        </w:rPr>
        <w:t xml:space="preserve">Note: Due to </w:t>
      </w:r>
      <w:r>
        <w:rPr>
          <w:i/>
          <w:iCs/>
          <w:sz w:val="22"/>
          <w:szCs w:val="22"/>
        </w:rPr>
        <w:t xml:space="preserve">major </w:t>
      </w:r>
      <w:r w:rsidRPr="007832DE">
        <w:rPr>
          <w:i/>
          <w:iCs/>
          <w:sz w:val="22"/>
          <w:szCs w:val="22"/>
        </w:rPr>
        <w:t>re-organizing most of the navigation instructions in the video are obsolete, but these instructions are useful for learning how to download the data in spreadsheet format and remove the unneeded columns and rows from the spreadsheet.</w:t>
      </w:r>
    </w:p>
    <w:p w14:paraId="6AAA4F62" w14:textId="77777777" w:rsidR="007832DE" w:rsidRPr="007832DE" w:rsidRDefault="007832DE" w:rsidP="00A4793E">
      <w:pPr>
        <w:pStyle w:val="BodyText"/>
        <w:jc w:val="both"/>
        <w:rPr>
          <w:sz w:val="22"/>
          <w:szCs w:val="22"/>
        </w:rPr>
      </w:pPr>
    </w:p>
    <w:p w14:paraId="5BC63CF4" w14:textId="77777777" w:rsidR="00A4793E" w:rsidRPr="00054E22" w:rsidRDefault="00A4793E" w:rsidP="00A4793E">
      <w:pPr>
        <w:pStyle w:val="Subheading"/>
        <w:spacing w:after="0"/>
        <w:rPr>
          <w:color w:val="000000" w:themeColor="text1"/>
          <w:sz w:val="22"/>
        </w:rPr>
      </w:pPr>
      <w:r w:rsidRPr="009D18B1">
        <w:rPr>
          <w:color w:val="000000" w:themeColor="text1"/>
          <w:sz w:val="22"/>
        </w:rPr>
        <w:t>Part A: Interpreting Charts and Colo</w:t>
      </w:r>
      <w:r w:rsidRPr="00054E22">
        <w:rPr>
          <w:color w:val="000000" w:themeColor="text1"/>
          <w:sz w:val="22"/>
        </w:rPr>
        <w:t>r-Coded Maps</w:t>
      </w:r>
    </w:p>
    <w:p w14:paraId="70A16275" w14:textId="160DB485" w:rsidR="00A4793E" w:rsidRPr="009D18B1" w:rsidRDefault="00A4793E" w:rsidP="00A4793E">
      <w:pPr>
        <w:pStyle w:val="BodyText"/>
        <w:numPr>
          <w:ilvl w:val="0"/>
          <w:numId w:val="79"/>
        </w:numPr>
        <w:spacing w:after="0"/>
        <w:jc w:val="both"/>
        <w:rPr>
          <w:color w:val="000000" w:themeColor="text1"/>
          <w:sz w:val="22"/>
          <w:szCs w:val="22"/>
        </w:rPr>
      </w:pPr>
      <w:r w:rsidRPr="009D18B1">
        <w:rPr>
          <w:color w:val="000000" w:themeColor="text1"/>
          <w:sz w:val="22"/>
          <w:szCs w:val="22"/>
          <w:u w:val="single"/>
        </w:rPr>
        <w:t>Road Safety</w:t>
      </w:r>
      <w:r w:rsidR="00614304">
        <w:rPr>
          <w:color w:val="000000" w:themeColor="text1"/>
          <w:sz w:val="22"/>
          <w:szCs w:val="22"/>
        </w:rPr>
        <w:t xml:space="preserve"> (chart):</w:t>
      </w:r>
    </w:p>
    <w:p w14:paraId="3070C0A3" w14:textId="13849A54" w:rsidR="00A4793E" w:rsidRPr="009D18B1" w:rsidRDefault="005C423C" w:rsidP="00A4793E">
      <w:pPr>
        <w:pStyle w:val="BodyText"/>
        <w:numPr>
          <w:ilvl w:val="1"/>
          <w:numId w:val="79"/>
        </w:numPr>
        <w:rPr>
          <w:color w:val="000000" w:themeColor="text1"/>
          <w:sz w:val="22"/>
          <w:szCs w:val="22"/>
        </w:rPr>
      </w:pPr>
      <w:r>
        <w:rPr>
          <w:color w:val="000000" w:themeColor="text1"/>
          <w:sz w:val="22"/>
          <w:szCs w:val="22"/>
        </w:rPr>
        <w:t>O</w:t>
      </w:r>
      <w:r w:rsidR="00A4793E" w:rsidRPr="009D18B1">
        <w:rPr>
          <w:color w:val="000000" w:themeColor="text1"/>
          <w:sz w:val="22"/>
          <w:szCs w:val="22"/>
        </w:rPr>
        <w:t xml:space="preserve">pen the “Estimated road traffic death rate” link: </w:t>
      </w:r>
      <w:hyperlink r:id="rId9" w:history="1">
        <w:r w:rsidR="00A4793E" w:rsidRPr="005B09F3">
          <w:rPr>
            <w:rStyle w:val="Hyperlink"/>
            <w:color w:val="000000" w:themeColor="text1"/>
            <w:sz w:val="22"/>
            <w:szCs w:val="22"/>
          </w:rPr>
          <w:t>https://www.who.int/data/gho/data/indicators/indicator-details/GHO/estimated-road-traffic-death-rate-(per-100-000-population)</w:t>
        </w:r>
      </w:hyperlink>
    </w:p>
    <w:p w14:paraId="709B0CBF" w14:textId="77777777" w:rsidR="00A4793E" w:rsidRDefault="00A4793E" w:rsidP="00A4793E">
      <w:pPr>
        <w:pStyle w:val="BodyText"/>
        <w:numPr>
          <w:ilvl w:val="1"/>
          <w:numId w:val="79"/>
        </w:numPr>
        <w:jc w:val="both"/>
        <w:rPr>
          <w:color w:val="000000" w:themeColor="text1"/>
          <w:sz w:val="22"/>
          <w:szCs w:val="22"/>
        </w:rPr>
      </w:pPr>
      <w:r w:rsidRPr="009D18B1">
        <w:rPr>
          <w:color w:val="000000" w:themeColor="text1"/>
          <w:sz w:val="22"/>
          <w:szCs w:val="22"/>
        </w:rPr>
        <w:t>Note regions with highest and lowest death rates from traffic accidents based on the chart.</w:t>
      </w:r>
    </w:p>
    <w:p w14:paraId="1B564352" w14:textId="74003664" w:rsidR="00EC1381" w:rsidRPr="009D18B1" w:rsidRDefault="00EC1381" w:rsidP="00A4793E">
      <w:pPr>
        <w:pStyle w:val="BodyText"/>
        <w:numPr>
          <w:ilvl w:val="1"/>
          <w:numId w:val="79"/>
        </w:numPr>
        <w:jc w:val="both"/>
        <w:rPr>
          <w:color w:val="000000" w:themeColor="text1"/>
          <w:sz w:val="22"/>
          <w:szCs w:val="22"/>
        </w:rPr>
      </w:pPr>
      <w:r>
        <w:rPr>
          <w:color w:val="000000" w:themeColor="text1"/>
          <w:sz w:val="22"/>
          <w:szCs w:val="22"/>
        </w:rPr>
        <w:t>Note where the US ranks for road safety.</w:t>
      </w:r>
    </w:p>
    <w:p w14:paraId="0744EBEF" w14:textId="64D2E3DF" w:rsidR="00A4793E" w:rsidRPr="009D18B1" w:rsidRDefault="00A4793E" w:rsidP="00A4793E">
      <w:pPr>
        <w:pStyle w:val="BodyText"/>
        <w:numPr>
          <w:ilvl w:val="0"/>
          <w:numId w:val="79"/>
        </w:numPr>
        <w:spacing w:after="0"/>
        <w:jc w:val="both"/>
        <w:rPr>
          <w:color w:val="000000" w:themeColor="text1"/>
          <w:sz w:val="22"/>
          <w:szCs w:val="22"/>
        </w:rPr>
      </w:pPr>
      <w:r w:rsidRPr="009D18B1">
        <w:rPr>
          <w:color w:val="000000" w:themeColor="text1"/>
          <w:sz w:val="22"/>
          <w:szCs w:val="22"/>
          <w:u w:val="single"/>
        </w:rPr>
        <w:t>Indoor Air Pollution</w:t>
      </w:r>
      <w:r w:rsidR="00614304">
        <w:rPr>
          <w:color w:val="000000" w:themeColor="text1"/>
          <w:sz w:val="22"/>
          <w:szCs w:val="22"/>
        </w:rPr>
        <w:t xml:space="preserve"> (map):</w:t>
      </w:r>
    </w:p>
    <w:p w14:paraId="3D433F4A" w14:textId="77777777" w:rsidR="005C423C" w:rsidRDefault="005C423C" w:rsidP="005C423C">
      <w:pPr>
        <w:pStyle w:val="BodyText"/>
        <w:numPr>
          <w:ilvl w:val="1"/>
          <w:numId w:val="79"/>
        </w:numPr>
        <w:spacing w:after="0"/>
        <w:rPr>
          <w:color w:val="000000" w:themeColor="text1"/>
          <w:sz w:val="22"/>
          <w:szCs w:val="22"/>
        </w:rPr>
      </w:pPr>
      <w:r>
        <w:rPr>
          <w:color w:val="000000" w:themeColor="text1"/>
          <w:sz w:val="22"/>
          <w:szCs w:val="22"/>
        </w:rPr>
        <w:t>O</w:t>
      </w:r>
      <w:r w:rsidR="00A4793E" w:rsidRPr="009D18B1">
        <w:rPr>
          <w:color w:val="000000" w:themeColor="text1"/>
          <w:sz w:val="22"/>
          <w:szCs w:val="22"/>
        </w:rPr>
        <w:t xml:space="preserve">pen the “Household pollution attributable death rate (per 100,000 population, age standardized)” link: </w:t>
      </w:r>
    </w:p>
    <w:p w14:paraId="19EEDE07" w14:textId="060268B9" w:rsidR="00A4793E" w:rsidRPr="005C423C" w:rsidRDefault="005C423C" w:rsidP="005C423C">
      <w:pPr>
        <w:pStyle w:val="BodyText"/>
        <w:ind w:left="1440"/>
        <w:rPr>
          <w:color w:val="000000" w:themeColor="text1"/>
          <w:sz w:val="22"/>
          <w:szCs w:val="22"/>
        </w:rPr>
      </w:pPr>
      <w:hyperlink r:id="rId10" w:history="1">
        <w:r w:rsidRPr="003B24E0">
          <w:rPr>
            <w:rStyle w:val="Hyperlink"/>
            <w:sz w:val="22"/>
            <w:szCs w:val="22"/>
          </w:rPr>
          <w:t>https://www.who.int/data/gho/data/indicators/indicator-details/GHO/household-air-pollution-attributable-death-rate-(per-100-000-population-age-standardized)</w:t>
        </w:r>
      </w:hyperlink>
    </w:p>
    <w:p w14:paraId="7BC87719" w14:textId="52155A29" w:rsidR="00A4793E" w:rsidRPr="009D18B1" w:rsidRDefault="00A4793E" w:rsidP="00C50562">
      <w:pPr>
        <w:pStyle w:val="BodyText"/>
        <w:numPr>
          <w:ilvl w:val="1"/>
          <w:numId w:val="79"/>
        </w:numPr>
        <w:jc w:val="both"/>
        <w:rPr>
          <w:color w:val="000000" w:themeColor="text1"/>
          <w:sz w:val="22"/>
          <w:szCs w:val="22"/>
        </w:rPr>
      </w:pPr>
      <w:r w:rsidRPr="009D18B1">
        <w:rPr>
          <w:color w:val="000000" w:themeColor="text1"/>
          <w:sz w:val="22"/>
          <w:szCs w:val="22"/>
        </w:rPr>
        <w:t>Note regions and nations with highest death rates from indoor air pollution based on the color</w:t>
      </w:r>
      <w:r w:rsidR="004B7876">
        <w:rPr>
          <w:color w:val="000000" w:themeColor="text1"/>
          <w:sz w:val="22"/>
          <w:szCs w:val="22"/>
        </w:rPr>
        <w:t>-</w:t>
      </w:r>
      <w:r w:rsidRPr="009D18B1">
        <w:rPr>
          <w:color w:val="000000" w:themeColor="text1"/>
          <w:sz w:val="22"/>
          <w:szCs w:val="22"/>
        </w:rPr>
        <w:t>coded map.</w:t>
      </w:r>
    </w:p>
    <w:p w14:paraId="548E0200" w14:textId="46E57C26" w:rsidR="00A4793E" w:rsidRPr="005B09F3" w:rsidRDefault="005C423C" w:rsidP="00C50562">
      <w:pPr>
        <w:pStyle w:val="BodyText"/>
        <w:numPr>
          <w:ilvl w:val="1"/>
          <w:numId w:val="79"/>
        </w:numPr>
        <w:rPr>
          <w:color w:val="000000" w:themeColor="text1"/>
          <w:sz w:val="22"/>
          <w:szCs w:val="22"/>
        </w:rPr>
      </w:pPr>
      <w:r>
        <w:rPr>
          <w:color w:val="000000" w:themeColor="text1"/>
          <w:sz w:val="22"/>
          <w:szCs w:val="22"/>
        </w:rPr>
        <w:t>O</w:t>
      </w:r>
      <w:r w:rsidR="00A4793E" w:rsidRPr="009D18B1">
        <w:rPr>
          <w:color w:val="000000" w:themeColor="text1"/>
          <w:sz w:val="22"/>
          <w:szCs w:val="22"/>
        </w:rPr>
        <w:t xml:space="preserve">pen the “Proportion of population with primary reliance on polluting fuels and technologies for cooking (%)” </w:t>
      </w:r>
      <w:r w:rsidR="00A4793E" w:rsidRPr="009D18B1">
        <w:rPr>
          <w:sz w:val="22"/>
          <w:szCs w:val="22"/>
        </w:rPr>
        <w:t xml:space="preserve">link: </w:t>
      </w:r>
      <w:hyperlink r:id="rId11" w:history="1">
        <w:r w:rsidR="00A4793E" w:rsidRPr="005B09F3">
          <w:rPr>
            <w:rStyle w:val="Hyperlink"/>
            <w:color w:val="000000" w:themeColor="text1"/>
            <w:sz w:val="22"/>
            <w:szCs w:val="22"/>
          </w:rPr>
          <w:t>https://www.who.int/data/gho/data/indicators/indicator-details/GHO/gho-phe-population-with-primary-reliance-on-polluting-fuels-and-technologies-for-cooking-proportion</w:t>
        </w:r>
      </w:hyperlink>
    </w:p>
    <w:p w14:paraId="66EFA705" w14:textId="77777777" w:rsidR="00A4793E" w:rsidRPr="005B09F3" w:rsidRDefault="00A4793E" w:rsidP="00C50562">
      <w:pPr>
        <w:pStyle w:val="BodyText"/>
        <w:numPr>
          <w:ilvl w:val="1"/>
          <w:numId w:val="79"/>
        </w:numPr>
        <w:jc w:val="both"/>
        <w:rPr>
          <w:color w:val="000000" w:themeColor="text1"/>
          <w:sz w:val="22"/>
          <w:szCs w:val="22"/>
        </w:rPr>
      </w:pPr>
      <w:r w:rsidRPr="005B09F3">
        <w:rPr>
          <w:color w:val="000000" w:themeColor="text1"/>
          <w:sz w:val="22"/>
          <w:szCs w:val="22"/>
        </w:rPr>
        <w:t>Note regions and nations with the highest percentages on the color coded map.</w:t>
      </w:r>
    </w:p>
    <w:p w14:paraId="12E74FAC" w14:textId="77777777" w:rsidR="00A4793E" w:rsidRPr="005B09F3" w:rsidRDefault="00A4793E" w:rsidP="00A4793E">
      <w:pPr>
        <w:pStyle w:val="Subheading"/>
        <w:spacing w:after="0"/>
        <w:rPr>
          <w:color w:val="000000" w:themeColor="text1"/>
          <w:sz w:val="22"/>
        </w:rPr>
      </w:pPr>
      <w:r w:rsidRPr="005B09F3">
        <w:rPr>
          <w:color w:val="000000" w:themeColor="text1"/>
          <w:sz w:val="22"/>
        </w:rPr>
        <w:t>Part B: Spreadsheets</w:t>
      </w:r>
    </w:p>
    <w:p w14:paraId="3D9EE0B0" w14:textId="77777777" w:rsidR="00A4793E" w:rsidRPr="005B09F3" w:rsidRDefault="00A4793E" w:rsidP="00C50562">
      <w:pPr>
        <w:pStyle w:val="BodyText"/>
        <w:numPr>
          <w:ilvl w:val="0"/>
          <w:numId w:val="80"/>
        </w:numPr>
        <w:jc w:val="both"/>
        <w:rPr>
          <w:color w:val="000000" w:themeColor="text1"/>
          <w:sz w:val="22"/>
          <w:szCs w:val="22"/>
        </w:rPr>
      </w:pPr>
      <w:r w:rsidRPr="005B09F3">
        <w:rPr>
          <w:color w:val="000000" w:themeColor="text1"/>
          <w:sz w:val="22"/>
          <w:szCs w:val="22"/>
          <w:u w:val="single"/>
        </w:rPr>
        <w:t>Obesity</w:t>
      </w:r>
      <w:r w:rsidRPr="005B09F3">
        <w:rPr>
          <w:color w:val="000000" w:themeColor="text1"/>
          <w:sz w:val="22"/>
          <w:szCs w:val="22"/>
        </w:rPr>
        <w:t>:</w:t>
      </w:r>
    </w:p>
    <w:p w14:paraId="6062DC6A" w14:textId="77777777" w:rsidR="00F9197D" w:rsidRDefault="00A4793E" w:rsidP="00F9197D">
      <w:pPr>
        <w:pStyle w:val="BodyText"/>
        <w:numPr>
          <w:ilvl w:val="1"/>
          <w:numId w:val="80"/>
        </w:numPr>
        <w:spacing w:after="0"/>
        <w:jc w:val="both"/>
        <w:rPr>
          <w:color w:val="000000" w:themeColor="text1"/>
          <w:sz w:val="22"/>
          <w:szCs w:val="22"/>
        </w:rPr>
      </w:pPr>
      <w:r w:rsidRPr="005B09F3">
        <w:rPr>
          <w:color w:val="000000" w:themeColor="text1"/>
          <w:sz w:val="22"/>
          <w:szCs w:val="22"/>
        </w:rPr>
        <w:t xml:space="preserve">Open the </w:t>
      </w:r>
      <w:r w:rsidRPr="00F9197D">
        <w:rPr>
          <w:color w:val="000000" w:themeColor="text1"/>
          <w:sz w:val="22"/>
          <w:szCs w:val="22"/>
        </w:rPr>
        <w:t xml:space="preserve">“Prevalence of obesity among adults, BMI &gt;=30 (age-standardized estimate) (%)” link: </w:t>
      </w:r>
    </w:p>
    <w:p w14:paraId="18CA4FC9" w14:textId="7126A6AD" w:rsidR="00A4793E" w:rsidRPr="00F9197D" w:rsidRDefault="00F9197D" w:rsidP="00322CE7">
      <w:pPr>
        <w:pStyle w:val="BodyText"/>
        <w:ind w:left="1440"/>
        <w:jc w:val="both"/>
        <w:rPr>
          <w:color w:val="000000" w:themeColor="text1"/>
          <w:sz w:val="22"/>
          <w:szCs w:val="22"/>
        </w:rPr>
      </w:pPr>
      <w:hyperlink r:id="rId12" w:history="1">
        <w:r w:rsidRPr="003B24E0">
          <w:rPr>
            <w:rStyle w:val="Hyperlink"/>
            <w:sz w:val="22"/>
            <w:szCs w:val="22"/>
          </w:rPr>
          <w:t>https://www.who.int/data/gho/data/indicators/indicator-details/GHO/prevalence-of-obesity-among-adults-bmi-=-30-(age-standardized-estimate)-(-)</w:t>
        </w:r>
      </w:hyperlink>
    </w:p>
    <w:p w14:paraId="2463935C" w14:textId="77777777" w:rsidR="00A4793E" w:rsidRPr="009D18B1" w:rsidRDefault="00A4793E" w:rsidP="00322CE7">
      <w:pPr>
        <w:pStyle w:val="BodyText"/>
        <w:numPr>
          <w:ilvl w:val="1"/>
          <w:numId w:val="80"/>
        </w:numPr>
        <w:jc w:val="both"/>
        <w:rPr>
          <w:color w:val="000000" w:themeColor="text1"/>
          <w:sz w:val="22"/>
          <w:szCs w:val="22"/>
        </w:rPr>
      </w:pPr>
      <w:r w:rsidRPr="009D18B1">
        <w:rPr>
          <w:color w:val="000000" w:themeColor="text1"/>
          <w:sz w:val="22"/>
          <w:szCs w:val="22"/>
        </w:rPr>
        <w:t>This will take you to the map. Open the symbol for “Data (Fig. 1).”</w:t>
      </w:r>
    </w:p>
    <w:p w14:paraId="272AA65D" w14:textId="280DC4E7" w:rsidR="00A4793E" w:rsidRDefault="00A4793E" w:rsidP="00014D3E">
      <w:pPr>
        <w:pStyle w:val="BodyText"/>
        <w:numPr>
          <w:ilvl w:val="1"/>
          <w:numId w:val="80"/>
        </w:numPr>
        <w:jc w:val="both"/>
        <w:rPr>
          <w:color w:val="000000" w:themeColor="text1"/>
          <w:sz w:val="22"/>
          <w:szCs w:val="22"/>
        </w:rPr>
      </w:pPr>
      <w:r w:rsidRPr="009D18B1">
        <w:rPr>
          <w:color w:val="000000" w:themeColor="text1"/>
          <w:sz w:val="22"/>
          <w:szCs w:val="22"/>
        </w:rPr>
        <w:t xml:space="preserve">To narrow down, click on “Filter” (Fig. 2) and choose “Latest” for the year and “Both Sexes” for the sex. Click “Apply (Fig. 3).” This </w:t>
      </w:r>
      <w:r w:rsidR="00014D3E">
        <w:rPr>
          <w:color w:val="000000" w:themeColor="text1"/>
          <w:sz w:val="22"/>
          <w:szCs w:val="22"/>
        </w:rPr>
        <w:t>provides</w:t>
      </w:r>
      <w:r w:rsidRPr="009D18B1">
        <w:rPr>
          <w:color w:val="000000" w:themeColor="text1"/>
          <w:sz w:val="22"/>
          <w:szCs w:val="22"/>
        </w:rPr>
        <w:t xml:space="preserve"> the most recent data (Fig. 4).</w:t>
      </w:r>
    </w:p>
    <w:p w14:paraId="3C47461C" w14:textId="77777777" w:rsidR="00322CE7" w:rsidRDefault="00322CE7" w:rsidP="00322CE7">
      <w:pPr>
        <w:pStyle w:val="BodyText"/>
        <w:jc w:val="both"/>
        <w:rPr>
          <w:color w:val="000000" w:themeColor="text1"/>
          <w:sz w:val="22"/>
          <w:szCs w:val="22"/>
        </w:rPr>
      </w:pPr>
    </w:p>
    <w:p w14:paraId="243D5BAE" w14:textId="77777777" w:rsidR="00322CE7" w:rsidRDefault="00322CE7" w:rsidP="00322CE7">
      <w:pPr>
        <w:pStyle w:val="BodyText"/>
        <w:jc w:val="both"/>
        <w:rPr>
          <w:color w:val="000000" w:themeColor="text1"/>
          <w:sz w:val="22"/>
          <w:szCs w:val="22"/>
        </w:rPr>
      </w:pPr>
    </w:p>
    <w:p w14:paraId="5F640DF4" w14:textId="77777777" w:rsidR="00322CE7" w:rsidRPr="00C50562" w:rsidRDefault="00322CE7" w:rsidP="00322CE7">
      <w:pPr>
        <w:pStyle w:val="BodyText"/>
        <w:jc w:val="both"/>
        <w:rPr>
          <w:color w:val="000000" w:themeColor="text1"/>
          <w:sz w:val="22"/>
          <w:szCs w:val="22"/>
        </w:rPr>
      </w:pPr>
    </w:p>
    <w:p w14:paraId="2A3D0498" w14:textId="77777777" w:rsidR="00A4793E" w:rsidRPr="009D18B1" w:rsidRDefault="00A4793E" w:rsidP="00A4793E">
      <w:pPr>
        <w:pStyle w:val="BodyText"/>
        <w:spacing w:after="0"/>
        <w:ind w:left="360" w:firstLine="720"/>
        <w:jc w:val="both"/>
        <w:rPr>
          <w:color w:val="000000" w:themeColor="text1"/>
          <w:sz w:val="22"/>
          <w:szCs w:val="22"/>
        </w:rPr>
      </w:pPr>
      <w:r w:rsidRPr="009D18B1">
        <w:rPr>
          <w:noProof/>
          <w:color w:val="000000" w:themeColor="text1"/>
          <w:sz w:val="22"/>
          <w:szCs w:val="22"/>
        </w:rPr>
        <w:lastRenderedPageBreak/>
        <w:drawing>
          <wp:inline distT="0" distB="0" distL="0" distR="0" wp14:anchorId="059C87F7" wp14:editId="120450C8">
            <wp:extent cx="2119627" cy="706170"/>
            <wp:effectExtent l="0" t="0" r="1905" b="5080"/>
            <wp:docPr id="1014140316" name="Picture 1014140316" descr="A picture containing text, screenshot,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40316" name="Picture 2" descr="A picture containing text, screenshot, font, rectangle&#10;&#10;Description automatically generated"/>
                    <pic:cNvPicPr/>
                  </pic:nvPicPr>
                  <pic:blipFill>
                    <a:blip r:embed="rId13"/>
                    <a:stretch>
                      <a:fillRect/>
                    </a:stretch>
                  </pic:blipFill>
                  <pic:spPr>
                    <a:xfrm>
                      <a:off x="0" y="0"/>
                      <a:ext cx="2131990" cy="710289"/>
                    </a:xfrm>
                    <a:prstGeom prst="rect">
                      <a:avLst/>
                    </a:prstGeom>
                  </pic:spPr>
                </pic:pic>
              </a:graphicData>
            </a:graphic>
          </wp:inline>
        </w:drawing>
      </w:r>
      <w:r w:rsidRPr="009D18B1">
        <w:rPr>
          <w:color w:val="000000" w:themeColor="text1"/>
          <w:sz w:val="22"/>
          <w:szCs w:val="22"/>
        </w:rPr>
        <w:tab/>
      </w:r>
      <w:r w:rsidRPr="009D18B1">
        <w:rPr>
          <w:b/>
          <w:bCs/>
          <w:noProof/>
          <w:color w:val="000000" w:themeColor="text1"/>
          <w:sz w:val="22"/>
          <w:szCs w:val="22"/>
        </w:rPr>
        <w:drawing>
          <wp:inline distT="0" distB="0" distL="0" distR="0" wp14:anchorId="0B7538BC" wp14:editId="5440A003">
            <wp:extent cx="1658517" cy="714721"/>
            <wp:effectExtent l="0" t="0" r="5715" b="0"/>
            <wp:docPr id="575687974" name="Picture 575687974" descr="A white car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73760" name="Picture 2" descr="A white card with black text&#10;&#10;Description automatically generated with low confidence"/>
                    <pic:cNvPicPr/>
                  </pic:nvPicPr>
                  <pic:blipFill>
                    <a:blip r:embed="rId14"/>
                    <a:stretch>
                      <a:fillRect/>
                    </a:stretch>
                  </pic:blipFill>
                  <pic:spPr>
                    <a:xfrm>
                      <a:off x="0" y="0"/>
                      <a:ext cx="1702182" cy="733538"/>
                    </a:xfrm>
                    <a:prstGeom prst="rect">
                      <a:avLst/>
                    </a:prstGeom>
                  </pic:spPr>
                </pic:pic>
              </a:graphicData>
            </a:graphic>
          </wp:inline>
        </w:drawing>
      </w:r>
    </w:p>
    <w:p w14:paraId="01E607A6" w14:textId="77777777" w:rsidR="00A4793E" w:rsidRPr="009D18B1" w:rsidRDefault="00A4793E" w:rsidP="00A4793E">
      <w:pPr>
        <w:pStyle w:val="BodyText"/>
        <w:spacing w:after="0"/>
        <w:ind w:left="360" w:firstLine="720"/>
        <w:jc w:val="both"/>
        <w:rPr>
          <w:b/>
          <w:bCs/>
          <w:color w:val="000000" w:themeColor="text1"/>
          <w:sz w:val="22"/>
          <w:szCs w:val="22"/>
        </w:rPr>
      </w:pPr>
      <w:r w:rsidRPr="009D18B1">
        <w:rPr>
          <w:b/>
          <w:bCs/>
          <w:color w:val="000000" w:themeColor="text1"/>
          <w:sz w:val="22"/>
          <w:szCs w:val="22"/>
        </w:rPr>
        <w:t>Fig. 1</w:t>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t>Fig. 2</w:t>
      </w:r>
    </w:p>
    <w:p w14:paraId="70C02945" w14:textId="25BE2BCB" w:rsidR="00A4793E" w:rsidRPr="009D18B1" w:rsidRDefault="00A4793E" w:rsidP="00A4793E">
      <w:pPr>
        <w:pStyle w:val="BodyText"/>
        <w:spacing w:after="0"/>
        <w:ind w:left="360" w:firstLine="720"/>
        <w:jc w:val="both"/>
        <w:rPr>
          <w:b/>
          <w:bCs/>
          <w:color w:val="000000" w:themeColor="text1"/>
          <w:sz w:val="22"/>
          <w:szCs w:val="22"/>
        </w:rPr>
      </w:pPr>
    </w:p>
    <w:p w14:paraId="16FC1E3A" w14:textId="0BA2D454" w:rsidR="00A4793E" w:rsidRPr="009D18B1" w:rsidRDefault="007832DE" w:rsidP="00A4793E">
      <w:pPr>
        <w:pStyle w:val="BodyText"/>
        <w:spacing w:after="0"/>
        <w:ind w:left="360" w:firstLine="720"/>
        <w:jc w:val="both"/>
        <w:rPr>
          <w:b/>
          <w:bCs/>
          <w:color w:val="000000" w:themeColor="text1"/>
          <w:sz w:val="22"/>
          <w:szCs w:val="22"/>
        </w:rPr>
      </w:pPr>
      <w:r w:rsidRPr="009D18B1">
        <w:rPr>
          <w:b/>
          <w:bCs/>
          <w:noProof/>
          <w:color w:val="000000" w:themeColor="text1"/>
          <w:sz w:val="22"/>
          <w:szCs w:val="22"/>
        </w:rPr>
        <w:drawing>
          <wp:anchor distT="0" distB="0" distL="114300" distR="114300" simplePos="0" relativeHeight="251658241" behindDoc="0" locked="0" layoutInCell="1" allowOverlap="1" wp14:anchorId="5BFA130A" wp14:editId="3FBF7FF5">
            <wp:simplePos x="0" y="0"/>
            <wp:positionH relativeFrom="column">
              <wp:posOffset>3204927</wp:posOffset>
            </wp:positionH>
            <wp:positionV relativeFrom="paragraph">
              <wp:posOffset>23570</wp:posOffset>
            </wp:positionV>
            <wp:extent cx="2156906" cy="841973"/>
            <wp:effectExtent l="0" t="0" r="2540" b="0"/>
            <wp:wrapNone/>
            <wp:docPr id="73009647" name="Picture 7300964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9647" name="Picture 8" descr="A picture containing text, screenshot, font, number&#10;&#10;Description automatically generated"/>
                    <pic:cNvPicPr/>
                  </pic:nvPicPr>
                  <pic:blipFill>
                    <a:blip r:embed="rId15"/>
                    <a:stretch>
                      <a:fillRect/>
                    </a:stretch>
                  </pic:blipFill>
                  <pic:spPr>
                    <a:xfrm>
                      <a:off x="0" y="0"/>
                      <a:ext cx="2178671" cy="850469"/>
                    </a:xfrm>
                    <a:prstGeom prst="rect">
                      <a:avLst/>
                    </a:prstGeom>
                  </pic:spPr>
                </pic:pic>
              </a:graphicData>
            </a:graphic>
            <wp14:sizeRelH relativeFrom="margin">
              <wp14:pctWidth>0</wp14:pctWidth>
            </wp14:sizeRelH>
            <wp14:sizeRelV relativeFrom="margin">
              <wp14:pctHeight>0</wp14:pctHeight>
            </wp14:sizeRelV>
          </wp:anchor>
        </w:drawing>
      </w:r>
      <w:r w:rsidR="00A4793E" w:rsidRPr="009D18B1">
        <w:rPr>
          <w:b/>
          <w:bCs/>
          <w:noProof/>
          <w:color w:val="000000" w:themeColor="text1"/>
          <w:sz w:val="22"/>
          <w:szCs w:val="22"/>
        </w:rPr>
        <w:drawing>
          <wp:inline distT="0" distB="0" distL="0" distR="0" wp14:anchorId="170A7B30" wp14:editId="59DC2D2A">
            <wp:extent cx="1857109" cy="760491"/>
            <wp:effectExtent l="0" t="0" r="0" b="1905"/>
            <wp:docPr id="495776375" name="Picture 49577637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76375" name="Picture 3" descr="A picture containing text, screenshot, font, number&#10;&#10;Description automatically generated"/>
                    <pic:cNvPicPr/>
                  </pic:nvPicPr>
                  <pic:blipFill>
                    <a:blip r:embed="rId16"/>
                    <a:stretch>
                      <a:fillRect/>
                    </a:stretch>
                  </pic:blipFill>
                  <pic:spPr>
                    <a:xfrm>
                      <a:off x="0" y="0"/>
                      <a:ext cx="1966276" cy="805195"/>
                    </a:xfrm>
                    <a:prstGeom prst="rect">
                      <a:avLst/>
                    </a:prstGeom>
                  </pic:spPr>
                </pic:pic>
              </a:graphicData>
            </a:graphic>
          </wp:inline>
        </w:drawing>
      </w:r>
      <w:r w:rsidR="00A4793E" w:rsidRPr="009D18B1">
        <w:rPr>
          <w:b/>
          <w:bCs/>
          <w:color w:val="000000" w:themeColor="text1"/>
          <w:sz w:val="22"/>
          <w:szCs w:val="22"/>
        </w:rPr>
        <w:tab/>
      </w:r>
    </w:p>
    <w:p w14:paraId="61205FAD" w14:textId="77777777" w:rsidR="00A4793E" w:rsidRPr="009D18B1" w:rsidRDefault="00A4793E" w:rsidP="00A4793E">
      <w:pPr>
        <w:pStyle w:val="BodyText"/>
        <w:spacing w:after="0"/>
        <w:ind w:left="360" w:firstLine="720"/>
        <w:jc w:val="both"/>
        <w:rPr>
          <w:b/>
          <w:bCs/>
          <w:color w:val="000000" w:themeColor="text1"/>
          <w:sz w:val="22"/>
          <w:szCs w:val="22"/>
        </w:rPr>
      </w:pPr>
      <w:r w:rsidRPr="009D18B1">
        <w:rPr>
          <w:b/>
          <w:bCs/>
          <w:color w:val="000000" w:themeColor="text1"/>
          <w:sz w:val="22"/>
          <w:szCs w:val="22"/>
        </w:rPr>
        <w:t>Fig. 3</w:t>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t>Fig. 4</w:t>
      </w:r>
    </w:p>
    <w:p w14:paraId="32034A10" w14:textId="77777777" w:rsidR="00A4793E" w:rsidRPr="009D18B1" w:rsidRDefault="00A4793E" w:rsidP="00A4793E">
      <w:pPr>
        <w:pStyle w:val="BodyText"/>
        <w:spacing w:after="0"/>
        <w:jc w:val="both"/>
        <w:rPr>
          <w:b/>
          <w:bCs/>
          <w:color w:val="000000" w:themeColor="text1"/>
          <w:sz w:val="22"/>
          <w:szCs w:val="22"/>
        </w:rPr>
      </w:pPr>
    </w:p>
    <w:p w14:paraId="433D15F6" w14:textId="4F7AC89C" w:rsidR="00A4793E" w:rsidRPr="009D18B1" w:rsidRDefault="004C20C7" w:rsidP="006F411A">
      <w:pPr>
        <w:pStyle w:val="BodyText"/>
        <w:numPr>
          <w:ilvl w:val="1"/>
          <w:numId w:val="80"/>
        </w:numPr>
        <w:spacing w:after="0"/>
        <w:jc w:val="both"/>
        <w:rPr>
          <w:color w:val="000000" w:themeColor="text1"/>
          <w:sz w:val="22"/>
          <w:szCs w:val="22"/>
        </w:rPr>
      </w:pPr>
      <w:r>
        <w:rPr>
          <w:sz w:val="22"/>
          <w:szCs w:val="22"/>
        </w:rPr>
        <w:t>Follow the website instructions to d</w:t>
      </w:r>
      <w:r w:rsidR="00A4793E" w:rsidRPr="009D18B1">
        <w:rPr>
          <w:sz w:val="22"/>
          <w:szCs w:val="22"/>
        </w:rPr>
        <w:t>ownload the data in</w:t>
      </w:r>
      <w:r>
        <w:rPr>
          <w:sz w:val="22"/>
          <w:szCs w:val="22"/>
        </w:rPr>
        <w:t>to an Excel spreadsheet.</w:t>
      </w:r>
    </w:p>
    <w:p w14:paraId="6E5CBD0D" w14:textId="77777777" w:rsidR="00A4793E" w:rsidRDefault="00A4793E" w:rsidP="006F411A">
      <w:pPr>
        <w:pStyle w:val="BodyText"/>
        <w:numPr>
          <w:ilvl w:val="1"/>
          <w:numId w:val="80"/>
        </w:numPr>
        <w:spacing w:after="0"/>
        <w:jc w:val="both"/>
        <w:rPr>
          <w:color w:val="000000" w:themeColor="text1"/>
          <w:sz w:val="22"/>
          <w:szCs w:val="22"/>
        </w:rPr>
      </w:pPr>
      <w:r w:rsidRPr="009D18B1">
        <w:rPr>
          <w:color w:val="000000" w:themeColor="text1"/>
          <w:sz w:val="22"/>
          <w:szCs w:val="22"/>
        </w:rPr>
        <w:t>Use the sorted data to find nations with obesity rates of 40% or higher.</w:t>
      </w:r>
    </w:p>
    <w:p w14:paraId="7E8F82FD" w14:textId="77777777" w:rsidR="00A4793E" w:rsidRPr="009D18B1" w:rsidRDefault="00A4793E" w:rsidP="00A4793E">
      <w:pPr>
        <w:pStyle w:val="BodyText"/>
        <w:jc w:val="both"/>
        <w:rPr>
          <w:b/>
          <w:bCs/>
          <w:color w:val="000000" w:themeColor="text1"/>
          <w:sz w:val="22"/>
          <w:szCs w:val="22"/>
        </w:rPr>
      </w:pPr>
    </w:p>
    <w:p w14:paraId="2E44772E" w14:textId="626419DD" w:rsidR="002649BB" w:rsidRPr="002649BB" w:rsidRDefault="00A4793E" w:rsidP="002649BB">
      <w:pPr>
        <w:pStyle w:val="BodyText"/>
        <w:numPr>
          <w:ilvl w:val="0"/>
          <w:numId w:val="80"/>
        </w:numPr>
        <w:jc w:val="both"/>
        <w:rPr>
          <w:color w:val="000000" w:themeColor="text1"/>
          <w:sz w:val="22"/>
          <w:szCs w:val="22"/>
        </w:rPr>
      </w:pPr>
      <w:r w:rsidRPr="009D18B1">
        <w:rPr>
          <w:color w:val="000000" w:themeColor="text1"/>
          <w:sz w:val="22"/>
          <w:szCs w:val="22"/>
          <w:u w:val="single"/>
        </w:rPr>
        <w:t>Suicide</w:t>
      </w:r>
      <w:r w:rsidRPr="009D18B1">
        <w:rPr>
          <w:color w:val="000000" w:themeColor="text1"/>
          <w:sz w:val="22"/>
          <w:szCs w:val="22"/>
        </w:rPr>
        <w:t>:</w:t>
      </w:r>
    </w:p>
    <w:p w14:paraId="6055468D" w14:textId="469727A1" w:rsidR="009A3EF7" w:rsidRPr="00AB0342" w:rsidRDefault="00AB0342" w:rsidP="00AB0342">
      <w:pPr>
        <w:pStyle w:val="BodyText"/>
        <w:spacing w:after="0"/>
        <w:ind w:left="720"/>
        <w:jc w:val="both"/>
        <w:rPr>
          <w:color w:val="000000" w:themeColor="text1"/>
          <w:sz w:val="22"/>
          <w:szCs w:val="22"/>
        </w:rPr>
      </w:pPr>
      <w:r>
        <w:rPr>
          <w:color w:val="000000" w:themeColor="text1"/>
          <w:sz w:val="22"/>
          <w:szCs w:val="22"/>
        </w:rPr>
        <w:t>Go to this website and note down which nations have the 10 highest suicide rates:</w:t>
      </w:r>
    </w:p>
    <w:p w14:paraId="400DF1D4" w14:textId="52006185" w:rsidR="009A3EF7" w:rsidRDefault="009A3EF7" w:rsidP="009A3EF7">
      <w:pPr>
        <w:pStyle w:val="BodyText"/>
        <w:spacing w:after="0"/>
        <w:ind w:left="720"/>
        <w:jc w:val="both"/>
        <w:rPr>
          <w:color w:val="000000" w:themeColor="text1"/>
          <w:sz w:val="22"/>
          <w:szCs w:val="22"/>
        </w:rPr>
      </w:pPr>
      <w:hyperlink r:id="rId17" w:history="1">
        <w:r w:rsidRPr="006D03D8">
          <w:rPr>
            <w:rStyle w:val="Hyperlink"/>
            <w:sz w:val="22"/>
            <w:szCs w:val="22"/>
          </w:rPr>
          <w:t>https://worldpopulationreview.com/country-rankings/suicide-rate-by-country</w:t>
        </w:r>
      </w:hyperlink>
    </w:p>
    <w:p w14:paraId="32505235" w14:textId="77777777" w:rsidR="009A3EF7" w:rsidRPr="009A3EF7" w:rsidRDefault="009A3EF7" w:rsidP="009A3EF7">
      <w:pPr>
        <w:pStyle w:val="BodyText"/>
        <w:spacing w:after="0"/>
        <w:ind w:left="720"/>
        <w:jc w:val="both"/>
        <w:rPr>
          <w:color w:val="000000" w:themeColor="text1"/>
          <w:sz w:val="22"/>
          <w:szCs w:val="22"/>
        </w:rPr>
      </w:pPr>
    </w:p>
    <w:p w14:paraId="06D99683" w14:textId="167B1386" w:rsidR="002649BB" w:rsidRPr="002649BB" w:rsidRDefault="00A4793E" w:rsidP="002649BB">
      <w:pPr>
        <w:pStyle w:val="BodyText"/>
        <w:numPr>
          <w:ilvl w:val="0"/>
          <w:numId w:val="80"/>
        </w:numPr>
        <w:jc w:val="both"/>
        <w:rPr>
          <w:color w:val="000000" w:themeColor="text1"/>
          <w:sz w:val="22"/>
          <w:szCs w:val="22"/>
          <w:u w:val="single"/>
        </w:rPr>
      </w:pPr>
      <w:r w:rsidRPr="009D18B1">
        <w:rPr>
          <w:color w:val="000000" w:themeColor="text1"/>
          <w:sz w:val="22"/>
          <w:szCs w:val="22"/>
          <w:u w:val="single"/>
        </w:rPr>
        <w:t>Gender Differences in Life Expectancy:</w:t>
      </w:r>
    </w:p>
    <w:p w14:paraId="68579B38" w14:textId="741B43EC" w:rsidR="009A3EF7" w:rsidRPr="0021012A" w:rsidRDefault="00AB0342" w:rsidP="0021012A">
      <w:pPr>
        <w:pStyle w:val="BodyText"/>
        <w:ind w:left="720"/>
        <w:jc w:val="both"/>
        <w:rPr>
          <w:color w:val="000000" w:themeColor="text1"/>
          <w:sz w:val="22"/>
          <w:szCs w:val="22"/>
        </w:rPr>
      </w:pPr>
      <w:r>
        <w:rPr>
          <w:color w:val="000000" w:themeColor="text1"/>
          <w:sz w:val="22"/>
          <w:szCs w:val="22"/>
        </w:rPr>
        <w:t>Copy</w:t>
      </w:r>
      <w:r w:rsidRPr="00AB0342">
        <w:rPr>
          <w:color w:val="000000" w:themeColor="text1"/>
          <w:sz w:val="22"/>
          <w:szCs w:val="22"/>
        </w:rPr>
        <w:t xml:space="preserve"> </w:t>
      </w:r>
      <w:r>
        <w:rPr>
          <w:color w:val="000000" w:themeColor="text1"/>
          <w:sz w:val="22"/>
          <w:szCs w:val="22"/>
        </w:rPr>
        <w:t xml:space="preserve">the data from this website into a spreadsheet and follow the instructions for calculating gender differences: </w:t>
      </w:r>
      <w:hyperlink r:id="rId18" w:history="1">
        <w:r w:rsidRPr="006D03D8">
          <w:rPr>
            <w:rStyle w:val="Hyperlink"/>
          </w:rPr>
          <w:t>https://www.worldometers.info/demographics/life-expectancy/</w:t>
        </w:r>
      </w:hyperlink>
    </w:p>
    <w:p w14:paraId="467CB95C" w14:textId="5882009C" w:rsidR="00A4793E" w:rsidRPr="009D18B1" w:rsidRDefault="00A4793E" w:rsidP="0021012A">
      <w:pPr>
        <w:pStyle w:val="BodyText"/>
        <w:numPr>
          <w:ilvl w:val="1"/>
          <w:numId w:val="117"/>
        </w:numPr>
        <w:jc w:val="both"/>
        <w:rPr>
          <w:color w:val="000000" w:themeColor="text1"/>
          <w:sz w:val="22"/>
          <w:szCs w:val="22"/>
        </w:rPr>
      </w:pPr>
      <w:r w:rsidRPr="009D18B1">
        <w:rPr>
          <w:color w:val="000000" w:themeColor="text1"/>
          <w:sz w:val="22"/>
          <w:szCs w:val="22"/>
        </w:rPr>
        <w:t>Enter th</w:t>
      </w:r>
      <w:r w:rsidR="00AB0342">
        <w:rPr>
          <w:color w:val="000000" w:themeColor="text1"/>
          <w:sz w:val="22"/>
          <w:szCs w:val="22"/>
        </w:rPr>
        <w:t>is</w:t>
      </w:r>
      <w:r w:rsidRPr="009D18B1">
        <w:rPr>
          <w:color w:val="000000" w:themeColor="text1"/>
          <w:sz w:val="22"/>
          <w:szCs w:val="22"/>
        </w:rPr>
        <w:t xml:space="preserve"> equation for subtracting male from female life expectancy (Fig. 8).</w:t>
      </w:r>
    </w:p>
    <w:p w14:paraId="39DFC5D4" w14:textId="3DB22640" w:rsidR="00A4793E" w:rsidRPr="009D18B1" w:rsidRDefault="0021012A" w:rsidP="00A4793E">
      <w:pPr>
        <w:pStyle w:val="BodyText"/>
        <w:spacing w:after="0"/>
        <w:ind w:left="1080"/>
        <w:jc w:val="both"/>
        <w:rPr>
          <w:color w:val="000000" w:themeColor="text1"/>
          <w:sz w:val="22"/>
          <w:szCs w:val="22"/>
        </w:rPr>
      </w:pPr>
      <w:r>
        <w:rPr>
          <w:noProof/>
          <w:color w:val="000000" w:themeColor="text1"/>
          <w:sz w:val="22"/>
          <w:szCs w:val="22"/>
        </w:rPr>
        <w:drawing>
          <wp:inline distT="0" distB="0" distL="0" distR="0" wp14:anchorId="07833686" wp14:editId="42D7F3F0">
            <wp:extent cx="1910282" cy="877499"/>
            <wp:effectExtent l="0" t="0" r="0" b="0"/>
            <wp:docPr id="2144260859"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60859" name="Picture 1" descr="A table with text on it&#10;&#10;Description automatically generated"/>
                    <pic:cNvPicPr/>
                  </pic:nvPicPr>
                  <pic:blipFill>
                    <a:blip r:embed="rId19"/>
                    <a:stretch>
                      <a:fillRect/>
                    </a:stretch>
                  </pic:blipFill>
                  <pic:spPr>
                    <a:xfrm>
                      <a:off x="0" y="0"/>
                      <a:ext cx="1959428" cy="900075"/>
                    </a:xfrm>
                    <a:prstGeom prst="rect">
                      <a:avLst/>
                    </a:prstGeom>
                  </pic:spPr>
                </pic:pic>
              </a:graphicData>
            </a:graphic>
          </wp:inline>
        </w:drawing>
      </w:r>
      <w:r w:rsidR="00A4793E" w:rsidRPr="009D18B1">
        <w:rPr>
          <w:color w:val="000000" w:themeColor="text1"/>
          <w:sz w:val="22"/>
          <w:szCs w:val="22"/>
        </w:rPr>
        <w:tab/>
      </w:r>
      <w:r>
        <w:rPr>
          <w:noProof/>
          <w:color w:val="000000" w:themeColor="text1"/>
          <w:sz w:val="22"/>
          <w:szCs w:val="22"/>
        </w:rPr>
        <w:drawing>
          <wp:inline distT="0" distB="0" distL="0" distR="0" wp14:anchorId="76723FD6" wp14:editId="35AB8BFA">
            <wp:extent cx="2055137" cy="875030"/>
            <wp:effectExtent l="0" t="0" r="2540" b="1270"/>
            <wp:docPr id="2006568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685" name="Picture 2" descr="A screenshot of a graph&#10;&#10;Description automatically generated"/>
                    <pic:cNvPicPr/>
                  </pic:nvPicPr>
                  <pic:blipFill>
                    <a:blip r:embed="rId20"/>
                    <a:stretch>
                      <a:fillRect/>
                    </a:stretch>
                  </pic:blipFill>
                  <pic:spPr>
                    <a:xfrm>
                      <a:off x="0" y="0"/>
                      <a:ext cx="2089637" cy="889719"/>
                    </a:xfrm>
                    <a:prstGeom prst="rect">
                      <a:avLst/>
                    </a:prstGeom>
                  </pic:spPr>
                </pic:pic>
              </a:graphicData>
            </a:graphic>
          </wp:inline>
        </w:drawing>
      </w:r>
    </w:p>
    <w:p w14:paraId="58B533D3" w14:textId="786565BF" w:rsidR="00A4793E" w:rsidRPr="009D18B1" w:rsidRDefault="00A4793E" w:rsidP="0021012A">
      <w:pPr>
        <w:pStyle w:val="BodyText"/>
        <w:spacing w:after="0"/>
        <w:ind w:left="360" w:firstLine="720"/>
        <w:rPr>
          <w:b/>
          <w:bCs/>
          <w:color w:val="000000" w:themeColor="text1"/>
          <w:sz w:val="22"/>
          <w:szCs w:val="22"/>
        </w:rPr>
      </w:pPr>
      <w:r w:rsidRPr="009D18B1">
        <w:rPr>
          <w:b/>
          <w:bCs/>
          <w:color w:val="000000" w:themeColor="text1"/>
          <w:sz w:val="22"/>
          <w:szCs w:val="22"/>
        </w:rPr>
        <w:t>Fig. 7</w:t>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r>
      <w:r w:rsidRPr="009D18B1">
        <w:rPr>
          <w:b/>
          <w:bCs/>
          <w:color w:val="000000" w:themeColor="text1"/>
          <w:sz w:val="22"/>
          <w:szCs w:val="22"/>
        </w:rPr>
        <w:tab/>
        <w:t>Fig. 8</w:t>
      </w:r>
    </w:p>
    <w:p w14:paraId="3A920F60" w14:textId="77777777" w:rsidR="00A4793E" w:rsidRPr="009D18B1" w:rsidRDefault="00A4793E" w:rsidP="00DD5DE9">
      <w:pPr>
        <w:pStyle w:val="BodyText"/>
        <w:spacing w:after="0"/>
        <w:ind w:left="360" w:firstLine="720"/>
        <w:jc w:val="both"/>
        <w:rPr>
          <w:b/>
          <w:bCs/>
          <w:color w:val="000000" w:themeColor="text1"/>
          <w:sz w:val="22"/>
          <w:szCs w:val="22"/>
        </w:rPr>
      </w:pPr>
    </w:p>
    <w:p w14:paraId="1064BB08" w14:textId="77777777" w:rsidR="00A4793E" w:rsidRPr="009D18B1" w:rsidRDefault="00A4793E" w:rsidP="00AB0342">
      <w:pPr>
        <w:pStyle w:val="BodyText"/>
        <w:numPr>
          <w:ilvl w:val="1"/>
          <w:numId w:val="119"/>
        </w:numPr>
        <w:spacing w:after="0"/>
        <w:jc w:val="both"/>
        <w:rPr>
          <w:color w:val="000000" w:themeColor="text1"/>
          <w:sz w:val="22"/>
          <w:szCs w:val="22"/>
        </w:rPr>
      </w:pPr>
      <w:r w:rsidRPr="009D18B1">
        <w:rPr>
          <w:sz w:val="22"/>
          <w:szCs w:val="22"/>
        </w:rPr>
        <w:t>Use the “sort” function to arrange the data in order of life expectancy differences between male and female.</w:t>
      </w:r>
    </w:p>
    <w:p w14:paraId="0367DDA1" w14:textId="77777777" w:rsidR="00A4793E" w:rsidRDefault="00A4793E" w:rsidP="00AB0342">
      <w:pPr>
        <w:pStyle w:val="BodyText"/>
        <w:numPr>
          <w:ilvl w:val="1"/>
          <w:numId w:val="119"/>
        </w:numPr>
        <w:spacing w:after="0"/>
        <w:jc w:val="both"/>
        <w:rPr>
          <w:color w:val="000000" w:themeColor="text1"/>
          <w:sz w:val="22"/>
          <w:szCs w:val="22"/>
        </w:rPr>
      </w:pPr>
      <w:r w:rsidRPr="009D18B1">
        <w:rPr>
          <w:color w:val="000000" w:themeColor="text1"/>
          <w:sz w:val="22"/>
          <w:szCs w:val="22"/>
        </w:rPr>
        <w:t>Use the sorted data to find nations with the largest gender differences in life expectancy (usually &gt; 10 years).</w:t>
      </w:r>
    </w:p>
    <w:p w14:paraId="625C2DA3" w14:textId="77777777" w:rsidR="00DD5DE9" w:rsidRPr="009D18B1" w:rsidRDefault="00DD5DE9" w:rsidP="00DD5DE9">
      <w:pPr>
        <w:pStyle w:val="BodyText"/>
        <w:spacing w:after="0"/>
        <w:ind w:left="1440"/>
        <w:jc w:val="both"/>
        <w:rPr>
          <w:color w:val="000000" w:themeColor="text1"/>
          <w:sz w:val="22"/>
          <w:szCs w:val="22"/>
        </w:rPr>
      </w:pPr>
    </w:p>
    <w:p w14:paraId="356857FF" w14:textId="50254C7C" w:rsidR="002649BB" w:rsidRPr="002649BB" w:rsidRDefault="00A4793E" w:rsidP="002649BB">
      <w:pPr>
        <w:pStyle w:val="BodyText"/>
        <w:numPr>
          <w:ilvl w:val="0"/>
          <w:numId w:val="80"/>
        </w:numPr>
        <w:jc w:val="both"/>
        <w:rPr>
          <w:color w:val="000000" w:themeColor="text1"/>
          <w:sz w:val="22"/>
          <w:szCs w:val="22"/>
        </w:rPr>
      </w:pPr>
      <w:r w:rsidRPr="009D18B1">
        <w:rPr>
          <w:color w:val="000000" w:themeColor="text1"/>
          <w:sz w:val="22"/>
          <w:szCs w:val="22"/>
          <w:u w:val="single"/>
        </w:rPr>
        <w:t xml:space="preserve">Progress in Life Expectancy from </w:t>
      </w:r>
      <w:r w:rsidR="00AB0342">
        <w:rPr>
          <w:color w:val="000000" w:themeColor="text1"/>
          <w:sz w:val="22"/>
          <w:szCs w:val="22"/>
          <w:u w:val="single"/>
        </w:rPr>
        <w:t>1900</w:t>
      </w:r>
      <w:r w:rsidRPr="009D18B1">
        <w:rPr>
          <w:color w:val="000000" w:themeColor="text1"/>
          <w:sz w:val="22"/>
          <w:szCs w:val="22"/>
          <w:u w:val="single"/>
        </w:rPr>
        <w:t>-</w:t>
      </w:r>
      <w:r w:rsidR="00AB0342">
        <w:rPr>
          <w:color w:val="000000" w:themeColor="text1"/>
          <w:sz w:val="22"/>
          <w:szCs w:val="22"/>
          <w:u w:val="single"/>
        </w:rPr>
        <w:t>present</w:t>
      </w:r>
      <w:r w:rsidRPr="009D18B1">
        <w:rPr>
          <w:color w:val="000000" w:themeColor="text1"/>
          <w:sz w:val="22"/>
          <w:szCs w:val="22"/>
        </w:rPr>
        <w:t>:</w:t>
      </w:r>
    </w:p>
    <w:p w14:paraId="0DA53399" w14:textId="7A86A96B" w:rsidR="009A3EF7" w:rsidRDefault="002649BB" w:rsidP="002649BB">
      <w:pPr>
        <w:pStyle w:val="BodyText"/>
        <w:spacing w:after="0"/>
        <w:ind w:left="720"/>
        <w:rPr>
          <w:color w:val="000000" w:themeColor="text1"/>
        </w:rPr>
      </w:pPr>
      <w:r>
        <w:rPr>
          <w:color w:val="000000" w:themeColor="text1"/>
          <w:sz w:val="22"/>
          <w:szCs w:val="22"/>
        </w:rPr>
        <w:t xml:space="preserve">Go this website: </w:t>
      </w:r>
      <w:hyperlink r:id="rId21" w:history="1">
        <w:r w:rsidRPr="006D03D8">
          <w:rPr>
            <w:rStyle w:val="Hyperlink"/>
          </w:rPr>
          <w:t>https://www.worldometers.info/demographics/life-expectancy/</w:t>
        </w:r>
      </w:hyperlink>
    </w:p>
    <w:p w14:paraId="5D5FA76E" w14:textId="08078997" w:rsidR="009A3EF7" w:rsidRDefault="00190685" w:rsidP="00190685">
      <w:pPr>
        <w:pStyle w:val="BodyText"/>
        <w:numPr>
          <w:ilvl w:val="0"/>
          <w:numId w:val="120"/>
        </w:numPr>
        <w:spacing w:after="0"/>
        <w:rPr>
          <w:color w:val="000000" w:themeColor="text1"/>
          <w:sz w:val="22"/>
          <w:szCs w:val="22"/>
        </w:rPr>
      </w:pPr>
      <w:r>
        <w:rPr>
          <w:color w:val="000000" w:themeColor="text1"/>
          <w:sz w:val="22"/>
          <w:szCs w:val="22"/>
        </w:rPr>
        <w:t xml:space="preserve">Set the </w:t>
      </w:r>
      <w:proofErr w:type="gramStart"/>
      <w:r>
        <w:rPr>
          <w:color w:val="000000" w:themeColor="text1"/>
          <w:sz w:val="22"/>
          <w:szCs w:val="22"/>
        </w:rPr>
        <w:t>time period</w:t>
      </w:r>
      <w:proofErr w:type="gramEnd"/>
      <w:r>
        <w:rPr>
          <w:color w:val="000000" w:themeColor="text1"/>
          <w:sz w:val="22"/>
          <w:szCs w:val="22"/>
        </w:rPr>
        <w:t xml:space="preserve"> from 1900 to the present.</w:t>
      </w:r>
    </w:p>
    <w:p w14:paraId="6AD0A85C" w14:textId="4F3A55CF" w:rsidR="00190685" w:rsidRDefault="00190685" w:rsidP="00190685">
      <w:pPr>
        <w:pStyle w:val="BodyText"/>
        <w:numPr>
          <w:ilvl w:val="0"/>
          <w:numId w:val="120"/>
        </w:numPr>
        <w:spacing w:after="0"/>
        <w:rPr>
          <w:color w:val="000000" w:themeColor="text1"/>
          <w:sz w:val="22"/>
          <w:szCs w:val="22"/>
        </w:rPr>
      </w:pPr>
      <w:r>
        <w:rPr>
          <w:color w:val="000000" w:themeColor="text1"/>
          <w:sz w:val="22"/>
          <w:szCs w:val="22"/>
        </w:rPr>
        <w:t xml:space="preserve">Mark off the boxes to include the following nations in your graph: </w:t>
      </w:r>
      <w:r w:rsidRPr="00190685">
        <w:rPr>
          <w:color w:val="000000" w:themeColor="text1"/>
          <w:sz w:val="22"/>
          <w:szCs w:val="22"/>
        </w:rPr>
        <w:t>US, China, Japan, Nigeria, Rwanda, and Zimbabwe</w:t>
      </w:r>
      <w:r>
        <w:rPr>
          <w:color w:val="000000" w:themeColor="text1"/>
          <w:sz w:val="22"/>
          <w:szCs w:val="22"/>
        </w:rPr>
        <w:t>.</w:t>
      </w:r>
    </w:p>
    <w:p w14:paraId="798C52A4" w14:textId="1EBD72A4" w:rsidR="00190685" w:rsidRPr="009D18B1" w:rsidRDefault="00190685" w:rsidP="00190685">
      <w:pPr>
        <w:pStyle w:val="BodyText"/>
        <w:numPr>
          <w:ilvl w:val="0"/>
          <w:numId w:val="120"/>
        </w:numPr>
        <w:spacing w:after="0"/>
        <w:rPr>
          <w:color w:val="000000" w:themeColor="text1"/>
          <w:sz w:val="22"/>
          <w:szCs w:val="22"/>
        </w:rPr>
      </w:pPr>
      <w:r>
        <w:rPr>
          <w:color w:val="000000" w:themeColor="text1"/>
          <w:sz w:val="22"/>
          <w:szCs w:val="22"/>
        </w:rPr>
        <w:t>Download the graph you generated.</w:t>
      </w:r>
    </w:p>
    <w:p w14:paraId="68796CD1" w14:textId="5649C118" w:rsidR="009A3EF7" w:rsidRPr="00DD0BA3" w:rsidRDefault="009A3EF7" w:rsidP="009A3EF7">
      <w:pPr>
        <w:pStyle w:val="BodyText"/>
        <w:spacing w:after="0"/>
        <w:jc w:val="both"/>
        <w:rPr>
          <w:strike/>
          <w:color w:val="FF0000"/>
          <w:sz w:val="22"/>
          <w:szCs w:val="22"/>
        </w:rPr>
      </w:pPr>
    </w:p>
    <w:p w14:paraId="2C60941F" w14:textId="3DA22F02" w:rsidR="00A4793E" w:rsidRPr="009A3EF7" w:rsidRDefault="00A4793E" w:rsidP="009A3EF7">
      <w:pPr>
        <w:pStyle w:val="BodyText"/>
        <w:spacing w:after="0"/>
        <w:ind w:left="1440"/>
        <w:jc w:val="both"/>
        <w:rPr>
          <w:strike/>
          <w:color w:val="FF0000"/>
          <w:sz w:val="22"/>
          <w:szCs w:val="22"/>
        </w:rPr>
        <w:sectPr w:rsidR="00A4793E" w:rsidRPr="009A3EF7" w:rsidSect="00F748E8">
          <w:headerReference w:type="default" r:id="rId22"/>
          <w:footerReference w:type="default" r:id="rId23"/>
          <w:type w:val="continuous"/>
          <w:pgSz w:w="12240" w:h="15840"/>
          <w:pgMar w:top="1440" w:right="1440" w:bottom="1440" w:left="1440" w:header="720" w:footer="720" w:gutter="0"/>
          <w:cols w:space="720"/>
        </w:sectPr>
      </w:pPr>
    </w:p>
    <w:p w14:paraId="68A1AF09" w14:textId="77777777" w:rsidR="00A4793E" w:rsidRPr="00F76A90" w:rsidRDefault="00A4793E" w:rsidP="00A4793E">
      <w:pPr>
        <w:spacing w:after="0"/>
        <w:rPr>
          <w:rFonts w:ascii="Times New Roman" w:hAnsi="Times New Roman"/>
          <w:color w:val="000000" w:themeColor="text1"/>
        </w:rPr>
      </w:pPr>
      <w:r w:rsidRPr="00F76A90">
        <w:rPr>
          <w:rFonts w:ascii="Times New Roman" w:hAnsi="Times New Roman"/>
          <w:b/>
          <w:bCs/>
        </w:rPr>
        <w:t>Pre-</w:t>
      </w:r>
      <w:r w:rsidRPr="00F76A90">
        <w:rPr>
          <w:rFonts w:ascii="Times New Roman" w:hAnsi="Times New Roman"/>
          <w:b/>
          <w:bCs/>
          <w:color w:val="000000" w:themeColor="text1"/>
        </w:rPr>
        <w:t xml:space="preserve">Lab questions: </w:t>
      </w:r>
    </w:p>
    <w:p w14:paraId="6186C5EB" w14:textId="25835C72" w:rsidR="00A4793E" w:rsidRPr="007832DE" w:rsidRDefault="00A4793E" w:rsidP="007832DE">
      <w:pPr>
        <w:numPr>
          <w:ilvl w:val="0"/>
          <w:numId w:val="78"/>
        </w:numPr>
        <w:spacing w:after="0" w:line="240" w:lineRule="auto"/>
        <w:rPr>
          <w:rFonts w:ascii="Times New Roman" w:hAnsi="Times New Roman"/>
          <w:color w:val="000000" w:themeColor="text1"/>
        </w:rPr>
      </w:pPr>
      <w:r w:rsidRPr="00F76A90">
        <w:rPr>
          <w:rFonts w:ascii="Times New Roman" w:hAnsi="Times New Roman"/>
          <w:color w:val="000000" w:themeColor="text1"/>
        </w:rPr>
        <w:t>List 1-2 nations or territories where you expect to see the highest traffic fatality rates.</w:t>
      </w:r>
    </w:p>
    <w:p w14:paraId="2F691437" w14:textId="6E7E6932" w:rsidR="00A4793E" w:rsidRPr="007832DE" w:rsidRDefault="00A4793E" w:rsidP="00A4793E">
      <w:pPr>
        <w:numPr>
          <w:ilvl w:val="0"/>
          <w:numId w:val="78"/>
        </w:numPr>
        <w:spacing w:after="0" w:line="240" w:lineRule="auto"/>
        <w:rPr>
          <w:rFonts w:ascii="Times New Roman" w:hAnsi="Times New Roman"/>
          <w:color w:val="000000" w:themeColor="text1"/>
        </w:rPr>
      </w:pPr>
      <w:r w:rsidRPr="00F76A90">
        <w:rPr>
          <w:rFonts w:ascii="Times New Roman" w:hAnsi="Times New Roman"/>
          <w:color w:val="000000" w:themeColor="text1"/>
        </w:rPr>
        <w:t>List 1-2 nations or territories where you expect to see the highest rates of indoor air pollution.</w:t>
      </w:r>
    </w:p>
    <w:p w14:paraId="1061B11A" w14:textId="48F90ED8" w:rsidR="00A4793E" w:rsidRPr="007832DE" w:rsidRDefault="00A4793E" w:rsidP="00A4793E">
      <w:pPr>
        <w:numPr>
          <w:ilvl w:val="0"/>
          <w:numId w:val="78"/>
        </w:numPr>
        <w:spacing w:after="0" w:line="240" w:lineRule="auto"/>
        <w:rPr>
          <w:rFonts w:ascii="Times New Roman" w:hAnsi="Times New Roman"/>
          <w:color w:val="000000" w:themeColor="text1"/>
        </w:rPr>
      </w:pPr>
      <w:r w:rsidRPr="00F76A90">
        <w:rPr>
          <w:rFonts w:ascii="Times New Roman" w:hAnsi="Times New Roman"/>
          <w:color w:val="000000" w:themeColor="text1"/>
        </w:rPr>
        <w:lastRenderedPageBreak/>
        <w:t>List 1-2 nations or territories where you expect to see the highest rates of obesity</w:t>
      </w:r>
    </w:p>
    <w:p w14:paraId="0ED3EAF2" w14:textId="77777777" w:rsidR="00A4793E" w:rsidRPr="0016651F" w:rsidRDefault="00A4793E" w:rsidP="00A4793E">
      <w:pPr>
        <w:numPr>
          <w:ilvl w:val="0"/>
          <w:numId w:val="78"/>
        </w:numPr>
        <w:spacing w:after="0" w:line="240" w:lineRule="auto"/>
        <w:rPr>
          <w:rFonts w:ascii="Times New Roman" w:hAnsi="Times New Roman"/>
          <w:color w:val="000000" w:themeColor="text1"/>
        </w:rPr>
      </w:pPr>
      <w:r w:rsidRPr="0016651F">
        <w:rPr>
          <w:rFonts w:ascii="Times New Roman" w:hAnsi="Times New Roman"/>
          <w:color w:val="000000" w:themeColor="text1"/>
        </w:rPr>
        <w:t>List 1-2 nations or territories where you expect to see the highest rates of suicide.</w:t>
      </w:r>
    </w:p>
    <w:p w14:paraId="4AA930BF" w14:textId="77777777" w:rsidR="009352EF" w:rsidRDefault="009352EF" w:rsidP="00A8253B">
      <w:pPr>
        <w:spacing w:line="240" w:lineRule="auto"/>
        <w:rPr>
          <w:rFonts w:ascii="Times New Roman" w:hAnsi="Times New Roman"/>
          <w:b/>
          <w:bCs/>
          <w:color w:val="000000" w:themeColor="text1"/>
        </w:rPr>
      </w:pPr>
    </w:p>
    <w:p w14:paraId="1A6E16CC" w14:textId="1D651A28" w:rsidR="00A4793E" w:rsidRPr="00F76A90" w:rsidRDefault="00A4793E" w:rsidP="009352EF">
      <w:pPr>
        <w:spacing w:after="0" w:line="240" w:lineRule="auto"/>
        <w:rPr>
          <w:rFonts w:ascii="Times New Roman" w:hAnsi="Times New Roman"/>
          <w:b/>
          <w:bCs/>
          <w:color w:val="000000" w:themeColor="text1"/>
        </w:rPr>
      </w:pPr>
      <w:r w:rsidRPr="00F76A90">
        <w:rPr>
          <w:rFonts w:ascii="Times New Roman" w:hAnsi="Times New Roman"/>
          <w:b/>
          <w:bCs/>
          <w:color w:val="000000" w:themeColor="text1"/>
        </w:rPr>
        <w:t>Post-Lab questions:</w:t>
      </w:r>
    </w:p>
    <w:p w14:paraId="0C6D562C"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Which region has the highest traffic fatality rate?</w:t>
      </w:r>
    </w:p>
    <w:p w14:paraId="598F8317" w14:textId="77777777" w:rsidR="00A4793E" w:rsidRPr="00F76A90" w:rsidRDefault="00A4793E" w:rsidP="00A4793E">
      <w:pPr>
        <w:pStyle w:val="ListParagraph"/>
        <w:spacing w:after="0" w:line="240" w:lineRule="auto"/>
        <w:rPr>
          <w:rFonts w:ascii="Times New Roman" w:hAnsi="Times New Roman"/>
          <w:color w:val="000000" w:themeColor="text1"/>
        </w:rPr>
      </w:pPr>
    </w:p>
    <w:p w14:paraId="71A4F087" w14:textId="77777777" w:rsidR="00A4793E" w:rsidRPr="00F76A90" w:rsidRDefault="00A4793E" w:rsidP="00A4793E">
      <w:pPr>
        <w:pStyle w:val="ListParagraph"/>
        <w:spacing w:after="0" w:line="240" w:lineRule="auto"/>
        <w:rPr>
          <w:rFonts w:ascii="Times New Roman" w:hAnsi="Times New Roman"/>
          <w:color w:val="000000" w:themeColor="text1"/>
        </w:rPr>
      </w:pPr>
    </w:p>
    <w:p w14:paraId="5FAC6FD0"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Which region has the highest rate of indoor air pollution?</w:t>
      </w:r>
    </w:p>
    <w:p w14:paraId="754A79AB" w14:textId="77777777" w:rsidR="00A4793E" w:rsidRPr="00F76A90" w:rsidRDefault="00A4793E" w:rsidP="00A4793E">
      <w:pPr>
        <w:spacing w:after="0" w:line="240" w:lineRule="auto"/>
        <w:rPr>
          <w:rFonts w:ascii="Times New Roman" w:hAnsi="Times New Roman"/>
          <w:color w:val="000000" w:themeColor="text1"/>
        </w:rPr>
      </w:pPr>
    </w:p>
    <w:p w14:paraId="452A7FAB" w14:textId="77777777" w:rsidR="00A4793E" w:rsidRPr="00F76A90" w:rsidRDefault="00A4793E" w:rsidP="00A4793E">
      <w:pPr>
        <w:spacing w:after="0" w:line="240" w:lineRule="auto"/>
        <w:rPr>
          <w:rFonts w:ascii="Times New Roman" w:hAnsi="Times New Roman"/>
          <w:color w:val="000000" w:themeColor="text1"/>
        </w:rPr>
      </w:pPr>
    </w:p>
    <w:p w14:paraId="0A70A85A"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Does this match the death rate from indoor air pollution?</w:t>
      </w:r>
    </w:p>
    <w:p w14:paraId="1EF74762" w14:textId="77777777" w:rsidR="00A4793E" w:rsidRPr="00F76A90" w:rsidRDefault="00A4793E" w:rsidP="00A4793E">
      <w:pPr>
        <w:spacing w:after="0" w:line="240" w:lineRule="auto"/>
        <w:rPr>
          <w:rFonts w:ascii="Times New Roman" w:hAnsi="Times New Roman"/>
          <w:color w:val="000000" w:themeColor="text1"/>
        </w:rPr>
      </w:pPr>
    </w:p>
    <w:p w14:paraId="0F7A4768" w14:textId="77777777" w:rsidR="00A4793E" w:rsidRPr="00F76A90" w:rsidRDefault="00A4793E" w:rsidP="00A4793E">
      <w:pPr>
        <w:spacing w:after="0" w:line="240" w:lineRule="auto"/>
        <w:rPr>
          <w:rFonts w:ascii="Times New Roman" w:hAnsi="Times New Roman"/>
          <w:color w:val="000000" w:themeColor="text1"/>
        </w:rPr>
      </w:pPr>
    </w:p>
    <w:p w14:paraId="61121B39"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What generates this pollution?</w:t>
      </w:r>
    </w:p>
    <w:p w14:paraId="0EAB4DA0" w14:textId="77777777" w:rsidR="00A4793E" w:rsidRPr="00F76A90" w:rsidRDefault="00A4793E" w:rsidP="00A4793E">
      <w:pPr>
        <w:spacing w:after="0" w:line="240" w:lineRule="auto"/>
        <w:rPr>
          <w:rFonts w:ascii="Times New Roman" w:hAnsi="Times New Roman"/>
          <w:color w:val="000000" w:themeColor="text1"/>
        </w:rPr>
      </w:pPr>
    </w:p>
    <w:p w14:paraId="5CCDA686" w14:textId="77777777" w:rsidR="00A4793E" w:rsidRPr="00F76A90" w:rsidRDefault="00A4793E" w:rsidP="00A4793E">
      <w:pPr>
        <w:spacing w:after="0" w:line="240" w:lineRule="auto"/>
        <w:rPr>
          <w:rFonts w:ascii="Times New Roman" w:hAnsi="Times New Roman"/>
          <w:color w:val="000000" w:themeColor="text1"/>
        </w:rPr>
      </w:pPr>
    </w:p>
    <w:p w14:paraId="587A53BF"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Which region has the highest rate of obesity? Name one of these nations:</w:t>
      </w:r>
    </w:p>
    <w:p w14:paraId="67EBA3E5" w14:textId="77777777" w:rsidR="00A4793E" w:rsidRPr="00F76A90" w:rsidRDefault="00A4793E" w:rsidP="00A4793E">
      <w:pPr>
        <w:spacing w:after="0" w:line="240" w:lineRule="auto"/>
        <w:rPr>
          <w:rFonts w:ascii="Times New Roman" w:hAnsi="Times New Roman"/>
          <w:color w:val="000000" w:themeColor="text1"/>
        </w:rPr>
      </w:pPr>
    </w:p>
    <w:p w14:paraId="55FB7C67" w14:textId="77777777" w:rsidR="00A4793E" w:rsidRPr="0016651F" w:rsidRDefault="00A4793E" w:rsidP="00A4793E">
      <w:pPr>
        <w:spacing w:after="0" w:line="240" w:lineRule="auto"/>
        <w:rPr>
          <w:rFonts w:ascii="Times New Roman" w:hAnsi="Times New Roman"/>
          <w:color w:val="000000" w:themeColor="text1"/>
        </w:rPr>
      </w:pPr>
    </w:p>
    <w:p w14:paraId="2BE0710F" w14:textId="20577C8B" w:rsidR="00A4793E" w:rsidRPr="0016651F" w:rsidRDefault="00A4793E" w:rsidP="00A4793E">
      <w:pPr>
        <w:pStyle w:val="ListParagraph"/>
        <w:numPr>
          <w:ilvl w:val="0"/>
          <w:numId w:val="81"/>
        </w:numPr>
        <w:spacing w:after="0" w:line="240" w:lineRule="auto"/>
        <w:rPr>
          <w:rFonts w:ascii="Times New Roman" w:hAnsi="Times New Roman"/>
          <w:color w:val="000000" w:themeColor="text1"/>
        </w:rPr>
      </w:pPr>
      <w:r w:rsidRPr="0016651F">
        <w:rPr>
          <w:rFonts w:ascii="Times New Roman" w:hAnsi="Times New Roman"/>
          <w:color w:val="000000" w:themeColor="text1"/>
        </w:rPr>
        <w:t xml:space="preserve">Which </w:t>
      </w:r>
      <w:r w:rsidR="00EB52F1">
        <w:rPr>
          <w:rFonts w:ascii="Times New Roman" w:hAnsi="Times New Roman"/>
          <w:color w:val="000000" w:themeColor="text1"/>
        </w:rPr>
        <w:t>five nations have the highest suicide rates</w:t>
      </w:r>
      <w:r w:rsidRPr="0016651F">
        <w:rPr>
          <w:rFonts w:ascii="Times New Roman" w:hAnsi="Times New Roman"/>
          <w:color w:val="000000" w:themeColor="text1"/>
        </w:rPr>
        <w:t xml:space="preserve">? </w:t>
      </w:r>
    </w:p>
    <w:p w14:paraId="5C5E06AB" w14:textId="77777777" w:rsidR="00A4793E" w:rsidRPr="00F76A90" w:rsidRDefault="00A4793E" w:rsidP="00A4793E">
      <w:pPr>
        <w:spacing w:after="0" w:line="240" w:lineRule="auto"/>
        <w:rPr>
          <w:rFonts w:ascii="Times New Roman" w:hAnsi="Times New Roman"/>
          <w:color w:val="000000" w:themeColor="text1"/>
        </w:rPr>
      </w:pPr>
    </w:p>
    <w:p w14:paraId="1E32AD22" w14:textId="77777777" w:rsidR="00A4793E" w:rsidRPr="00F76A90" w:rsidRDefault="00A4793E" w:rsidP="00A4793E">
      <w:pPr>
        <w:spacing w:after="0" w:line="240" w:lineRule="auto"/>
        <w:rPr>
          <w:rFonts w:ascii="Times New Roman" w:hAnsi="Times New Roman"/>
          <w:color w:val="000000" w:themeColor="text1"/>
        </w:rPr>
      </w:pPr>
    </w:p>
    <w:p w14:paraId="1928B11E"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Which region has the biggest difference in life expectancy between men and women? Name one of these nations:</w:t>
      </w:r>
    </w:p>
    <w:p w14:paraId="491F957A" w14:textId="77777777" w:rsidR="00A4793E" w:rsidRPr="00F76A90" w:rsidRDefault="00A4793E" w:rsidP="00A4793E">
      <w:pPr>
        <w:spacing w:after="0" w:line="240" w:lineRule="auto"/>
        <w:rPr>
          <w:rFonts w:ascii="Times New Roman" w:hAnsi="Times New Roman"/>
          <w:color w:val="000000" w:themeColor="text1"/>
        </w:rPr>
      </w:pPr>
    </w:p>
    <w:p w14:paraId="5BB65165" w14:textId="77777777" w:rsidR="00A4793E" w:rsidRPr="00F76A90" w:rsidRDefault="00A4793E" w:rsidP="00A4793E">
      <w:pPr>
        <w:spacing w:after="0" w:line="240" w:lineRule="auto"/>
        <w:rPr>
          <w:rFonts w:ascii="Times New Roman" w:hAnsi="Times New Roman"/>
          <w:color w:val="000000" w:themeColor="text1"/>
        </w:rPr>
      </w:pPr>
    </w:p>
    <w:p w14:paraId="7C5D74FE" w14:textId="77777777" w:rsidR="00A4793E" w:rsidRPr="00F76A90" w:rsidRDefault="00A4793E" w:rsidP="00A4793E">
      <w:pPr>
        <w:pStyle w:val="ListParagraph"/>
        <w:numPr>
          <w:ilvl w:val="0"/>
          <w:numId w:val="81"/>
        </w:numPr>
        <w:spacing w:after="0" w:line="240" w:lineRule="auto"/>
        <w:rPr>
          <w:rFonts w:ascii="Times New Roman" w:hAnsi="Times New Roman"/>
          <w:color w:val="000000" w:themeColor="text1"/>
        </w:rPr>
      </w:pPr>
      <w:r w:rsidRPr="00F76A90">
        <w:rPr>
          <w:rFonts w:ascii="Times New Roman" w:hAnsi="Times New Roman"/>
          <w:color w:val="000000" w:themeColor="text1"/>
        </w:rPr>
        <w:t>What is responsible for this difference?</w:t>
      </w:r>
    </w:p>
    <w:p w14:paraId="285E244B" w14:textId="77777777" w:rsidR="00A4793E" w:rsidRPr="00F76A90" w:rsidRDefault="00A4793E" w:rsidP="00A4793E">
      <w:pPr>
        <w:spacing w:after="0" w:line="240" w:lineRule="auto"/>
        <w:rPr>
          <w:rFonts w:ascii="Times New Roman" w:hAnsi="Times New Roman"/>
          <w:color w:val="000000" w:themeColor="text1"/>
        </w:rPr>
      </w:pPr>
    </w:p>
    <w:p w14:paraId="3EA31A00" w14:textId="77777777" w:rsidR="00A4793E" w:rsidRPr="00F76A90" w:rsidRDefault="00A4793E" w:rsidP="00A4793E">
      <w:pPr>
        <w:spacing w:after="0" w:line="240" w:lineRule="auto"/>
        <w:rPr>
          <w:rFonts w:ascii="Times New Roman" w:hAnsi="Times New Roman"/>
          <w:color w:val="000000" w:themeColor="text1"/>
        </w:rPr>
      </w:pPr>
    </w:p>
    <w:p w14:paraId="0FC0D349" w14:textId="7CBBBA1B" w:rsidR="00FC7D18" w:rsidRDefault="0016651F" w:rsidP="0016651F">
      <w:pPr>
        <w:pStyle w:val="ListParagraph"/>
        <w:numPr>
          <w:ilvl w:val="0"/>
          <w:numId w:val="81"/>
        </w:numPr>
        <w:spacing w:after="0" w:line="240" w:lineRule="auto"/>
        <w:rPr>
          <w:rFonts w:ascii="Times New Roman" w:hAnsi="Times New Roman"/>
          <w:color w:val="000000" w:themeColor="text1"/>
        </w:rPr>
      </w:pPr>
      <w:r w:rsidRPr="0016651F">
        <w:rPr>
          <w:rFonts w:ascii="Times New Roman" w:hAnsi="Times New Roman"/>
          <w:color w:val="000000" w:themeColor="text1"/>
        </w:rPr>
        <w:t>Why did life expectancy in the US decline around 1918?</w:t>
      </w:r>
    </w:p>
    <w:p w14:paraId="65748054" w14:textId="77777777" w:rsidR="00EB52F1" w:rsidRDefault="00EB52F1" w:rsidP="00EB52F1">
      <w:pPr>
        <w:pStyle w:val="ListParagraph"/>
        <w:spacing w:after="0" w:line="240" w:lineRule="auto"/>
        <w:rPr>
          <w:rFonts w:ascii="Times New Roman" w:hAnsi="Times New Roman"/>
          <w:color w:val="000000" w:themeColor="text1"/>
        </w:rPr>
      </w:pPr>
    </w:p>
    <w:p w14:paraId="32E4CD91" w14:textId="77777777" w:rsidR="00EB52F1" w:rsidRDefault="00EB52F1" w:rsidP="00EB52F1">
      <w:pPr>
        <w:pStyle w:val="ListParagraph"/>
        <w:spacing w:after="0" w:line="240" w:lineRule="auto"/>
        <w:rPr>
          <w:rFonts w:ascii="Times New Roman" w:hAnsi="Times New Roman"/>
          <w:color w:val="000000" w:themeColor="text1"/>
        </w:rPr>
      </w:pPr>
    </w:p>
    <w:p w14:paraId="6F9454B2" w14:textId="5814548A" w:rsidR="0016651F" w:rsidRDefault="0016651F" w:rsidP="0016651F">
      <w:pPr>
        <w:pStyle w:val="ListParagraph"/>
        <w:numPr>
          <w:ilvl w:val="0"/>
          <w:numId w:val="81"/>
        </w:numPr>
        <w:spacing w:after="0" w:line="240" w:lineRule="auto"/>
        <w:rPr>
          <w:rFonts w:ascii="Times New Roman" w:hAnsi="Times New Roman"/>
          <w:color w:val="000000" w:themeColor="text1"/>
        </w:rPr>
      </w:pPr>
      <w:r w:rsidRPr="0016651F">
        <w:rPr>
          <w:rFonts w:ascii="Times New Roman" w:hAnsi="Times New Roman"/>
          <w:color w:val="000000" w:themeColor="text1"/>
        </w:rPr>
        <w:t xml:space="preserve">Why did life expectancy in the </w:t>
      </w:r>
      <w:r>
        <w:rPr>
          <w:rFonts w:ascii="Times New Roman" w:hAnsi="Times New Roman"/>
          <w:color w:val="000000" w:themeColor="text1"/>
        </w:rPr>
        <w:t xml:space="preserve">Japan </w:t>
      </w:r>
      <w:r w:rsidRPr="0016651F">
        <w:rPr>
          <w:rFonts w:ascii="Times New Roman" w:hAnsi="Times New Roman"/>
          <w:color w:val="000000" w:themeColor="text1"/>
        </w:rPr>
        <w:t>decline</w:t>
      </w:r>
      <w:r w:rsidR="00EB52F1">
        <w:rPr>
          <w:rFonts w:ascii="Times New Roman" w:hAnsi="Times New Roman"/>
          <w:color w:val="000000" w:themeColor="text1"/>
        </w:rPr>
        <w:t xml:space="preserve"> </w:t>
      </w:r>
      <w:r w:rsidRPr="0016651F">
        <w:rPr>
          <w:rFonts w:ascii="Times New Roman" w:hAnsi="Times New Roman"/>
          <w:color w:val="000000" w:themeColor="text1"/>
        </w:rPr>
        <w:t>19</w:t>
      </w:r>
      <w:r>
        <w:rPr>
          <w:rFonts w:ascii="Times New Roman" w:hAnsi="Times New Roman"/>
          <w:color w:val="000000" w:themeColor="text1"/>
        </w:rPr>
        <w:t>40-1950</w:t>
      </w:r>
      <w:r w:rsidRPr="0016651F">
        <w:rPr>
          <w:rFonts w:ascii="Times New Roman" w:hAnsi="Times New Roman"/>
          <w:color w:val="000000" w:themeColor="text1"/>
        </w:rPr>
        <w:t>?</w:t>
      </w:r>
    </w:p>
    <w:p w14:paraId="65919D7C" w14:textId="77777777" w:rsidR="00EB52F1" w:rsidRDefault="00EB52F1" w:rsidP="00EB52F1">
      <w:pPr>
        <w:pStyle w:val="ListParagraph"/>
        <w:spacing w:after="0" w:line="240" w:lineRule="auto"/>
        <w:rPr>
          <w:rFonts w:ascii="Times New Roman" w:hAnsi="Times New Roman"/>
          <w:color w:val="000000" w:themeColor="text1"/>
        </w:rPr>
      </w:pPr>
    </w:p>
    <w:p w14:paraId="6D38EC07" w14:textId="77777777" w:rsidR="00EB52F1" w:rsidRDefault="00EB52F1" w:rsidP="00EB52F1">
      <w:pPr>
        <w:pStyle w:val="ListParagraph"/>
        <w:spacing w:after="0" w:line="240" w:lineRule="auto"/>
        <w:rPr>
          <w:rFonts w:ascii="Times New Roman" w:hAnsi="Times New Roman"/>
          <w:color w:val="000000" w:themeColor="text1"/>
        </w:rPr>
      </w:pPr>
    </w:p>
    <w:p w14:paraId="7F50C080" w14:textId="6D0CCF37" w:rsidR="0016651F" w:rsidRDefault="0016651F" w:rsidP="0016651F">
      <w:pPr>
        <w:pStyle w:val="ListParagraph"/>
        <w:numPr>
          <w:ilvl w:val="0"/>
          <w:numId w:val="81"/>
        </w:numPr>
        <w:spacing w:after="0" w:line="240" w:lineRule="auto"/>
        <w:rPr>
          <w:rFonts w:ascii="Times New Roman" w:hAnsi="Times New Roman"/>
          <w:color w:val="000000" w:themeColor="text1"/>
        </w:rPr>
      </w:pPr>
      <w:r w:rsidRPr="0016651F">
        <w:rPr>
          <w:rFonts w:ascii="Times New Roman" w:hAnsi="Times New Roman"/>
          <w:color w:val="000000" w:themeColor="text1"/>
        </w:rPr>
        <w:t xml:space="preserve">Why did life expectancy in the </w:t>
      </w:r>
      <w:r>
        <w:rPr>
          <w:rFonts w:ascii="Times New Roman" w:hAnsi="Times New Roman"/>
          <w:color w:val="000000" w:themeColor="text1"/>
        </w:rPr>
        <w:t xml:space="preserve">China </w:t>
      </w:r>
      <w:r w:rsidRPr="0016651F">
        <w:rPr>
          <w:rFonts w:ascii="Times New Roman" w:hAnsi="Times New Roman"/>
          <w:color w:val="000000" w:themeColor="text1"/>
        </w:rPr>
        <w:t>decline around 19</w:t>
      </w:r>
      <w:r>
        <w:rPr>
          <w:rFonts w:ascii="Times New Roman" w:hAnsi="Times New Roman"/>
          <w:color w:val="000000" w:themeColor="text1"/>
        </w:rPr>
        <w:t>60</w:t>
      </w:r>
      <w:r w:rsidRPr="0016651F">
        <w:rPr>
          <w:rFonts w:ascii="Times New Roman" w:hAnsi="Times New Roman"/>
          <w:color w:val="000000" w:themeColor="text1"/>
        </w:rPr>
        <w:t>?</w:t>
      </w:r>
    </w:p>
    <w:p w14:paraId="08C290BC" w14:textId="77777777" w:rsidR="00EB52F1" w:rsidRDefault="00EB52F1" w:rsidP="00EB52F1">
      <w:pPr>
        <w:pStyle w:val="ListParagraph"/>
        <w:spacing w:after="0" w:line="240" w:lineRule="auto"/>
        <w:rPr>
          <w:rFonts w:ascii="Times New Roman" w:hAnsi="Times New Roman"/>
          <w:color w:val="000000" w:themeColor="text1"/>
        </w:rPr>
      </w:pPr>
    </w:p>
    <w:p w14:paraId="5E279985" w14:textId="77777777" w:rsidR="00EB52F1" w:rsidRDefault="00EB52F1" w:rsidP="00EB52F1">
      <w:pPr>
        <w:pStyle w:val="ListParagraph"/>
        <w:spacing w:after="0" w:line="240" w:lineRule="auto"/>
        <w:rPr>
          <w:rFonts w:ascii="Times New Roman" w:hAnsi="Times New Roman"/>
          <w:color w:val="000000" w:themeColor="text1"/>
        </w:rPr>
      </w:pPr>
    </w:p>
    <w:p w14:paraId="0A03B4FC" w14:textId="56DE9A47" w:rsidR="00EB52F1" w:rsidRDefault="00EB52F1" w:rsidP="00EB52F1">
      <w:pPr>
        <w:pStyle w:val="ListParagraph"/>
        <w:numPr>
          <w:ilvl w:val="0"/>
          <w:numId w:val="81"/>
        </w:numPr>
        <w:spacing w:after="0" w:line="240" w:lineRule="auto"/>
        <w:rPr>
          <w:rFonts w:ascii="Times New Roman" w:hAnsi="Times New Roman"/>
          <w:color w:val="000000" w:themeColor="text1"/>
        </w:rPr>
      </w:pPr>
      <w:r w:rsidRPr="0016651F">
        <w:rPr>
          <w:rFonts w:ascii="Times New Roman" w:hAnsi="Times New Roman"/>
          <w:color w:val="000000" w:themeColor="text1"/>
        </w:rPr>
        <w:t xml:space="preserve">Why did life expectancy in the </w:t>
      </w:r>
      <w:r>
        <w:rPr>
          <w:rFonts w:ascii="Times New Roman" w:hAnsi="Times New Roman"/>
          <w:color w:val="000000" w:themeColor="text1"/>
        </w:rPr>
        <w:t xml:space="preserve">Rwanda </w:t>
      </w:r>
      <w:r w:rsidRPr="0016651F">
        <w:rPr>
          <w:rFonts w:ascii="Times New Roman" w:hAnsi="Times New Roman"/>
          <w:color w:val="000000" w:themeColor="text1"/>
        </w:rPr>
        <w:t xml:space="preserve">decline </w:t>
      </w:r>
      <w:r>
        <w:rPr>
          <w:rFonts w:ascii="Times New Roman" w:hAnsi="Times New Roman"/>
          <w:color w:val="000000" w:themeColor="text1"/>
        </w:rPr>
        <w:t>in the mid 1990’s</w:t>
      </w:r>
      <w:r w:rsidRPr="0016651F">
        <w:rPr>
          <w:rFonts w:ascii="Times New Roman" w:hAnsi="Times New Roman"/>
          <w:color w:val="000000" w:themeColor="text1"/>
        </w:rPr>
        <w:t>?</w:t>
      </w:r>
    </w:p>
    <w:p w14:paraId="737C36D7" w14:textId="77777777" w:rsidR="0016651F" w:rsidRDefault="0016651F" w:rsidP="00EB52F1">
      <w:pPr>
        <w:pStyle w:val="ListParagraph"/>
        <w:spacing w:after="0" w:line="240" w:lineRule="auto"/>
        <w:rPr>
          <w:rFonts w:ascii="Times New Roman" w:hAnsi="Times New Roman"/>
          <w:color w:val="000000" w:themeColor="text1"/>
        </w:rPr>
      </w:pPr>
    </w:p>
    <w:p w14:paraId="57A43A37" w14:textId="77777777" w:rsidR="00066E58" w:rsidRDefault="00066E58" w:rsidP="00FC7D18">
      <w:pPr>
        <w:pStyle w:val="BodyText"/>
        <w:spacing w:after="0"/>
        <w:ind w:firstLine="360"/>
        <w:jc w:val="both"/>
        <w:rPr>
          <w:b/>
          <w:bCs/>
          <w:sz w:val="22"/>
          <w:szCs w:val="22"/>
        </w:rPr>
      </w:pPr>
    </w:p>
    <w:p w14:paraId="405843F4" w14:textId="77777777" w:rsidR="000206AC" w:rsidRDefault="000206AC" w:rsidP="00FC7D18">
      <w:pPr>
        <w:pStyle w:val="BodyText"/>
        <w:spacing w:after="0"/>
        <w:ind w:firstLine="360"/>
        <w:jc w:val="both"/>
        <w:rPr>
          <w:b/>
          <w:bCs/>
          <w:sz w:val="22"/>
          <w:szCs w:val="22"/>
        </w:rPr>
      </w:pPr>
    </w:p>
    <w:p w14:paraId="7A9B7F7F" w14:textId="77777777" w:rsidR="000206AC" w:rsidRDefault="000206AC" w:rsidP="00FC7D18">
      <w:pPr>
        <w:pStyle w:val="BodyText"/>
        <w:spacing w:after="0"/>
        <w:ind w:firstLine="360"/>
        <w:jc w:val="both"/>
        <w:rPr>
          <w:b/>
          <w:bCs/>
          <w:sz w:val="22"/>
          <w:szCs w:val="22"/>
        </w:rPr>
      </w:pPr>
    </w:p>
    <w:p w14:paraId="0506658D" w14:textId="77777777" w:rsidR="000206AC" w:rsidRDefault="000206AC" w:rsidP="00FC7D18">
      <w:pPr>
        <w:pStyle w:val="BodyText"/>
        <w:spacing w:after="0"/>
        <w:ind w:firstLine="360"/>
        <w:jc w:val="both"/>
        <w:rPr>
          <w:b/>
          <w:bCs/>
          <w:sz w:val="22"/>
          <w:szCs w:val="22"/>
        </w:rPr>
      </w:pPr>
    </w:p>
    <w:p w14:paraId="28B6FA2E" w14:textId="603061C3" w:rsidR="00A4793E" w:rsidRPr="00F76A90" w:rsidRDefault="00A4793E" w:rsidP="00FC7D18">
      <w:pPr>
        <w:pStyle w:val="BodyText"/>
        <w:spacing w:after="0"/>
        <w:ind w:firstLine="360"/>
        <w:jc w:val="both"/>
        <w:rPr>
          <w:b/>
          <w:bCs/>
          <w:sz w:val="22"/>
          <w:szCs w:val="22"/>
        </w:rPr>
      </w:pPr>
      <w:r w:rsidRPr="00F76A90">
        <w:rPr>
          <w:b/>
          <w:bCs/>
          <w:sz w:val="22"/>
          <w:szCs w:val="22"/>
        </w:rPr>
        <w:t>Assignment Checklist:</w:t>
      </w:r>
    </w:p>
    <w:p w14:paraId="161D2027" w14:textId="77777777" w:rsidR="00066E58" w:rsidRDefault="00A4793E" w:rsidP="00066E58">
      <w:pPr>
        <w:pStyle w:val="BodyText"/>
        <w:numPr>
          <w:ilvl w:val="0"/>
          <w:numId w:val="82"/>
        </w:numPr>
        <w:spacing w:after="0"/>
        <w:jc w:val="both"/>
        <w:rPr>
          <w:sz w:val="22"/>
          <w:szCs w:val="22"/>
        </w:rPr>
      </w:pPr>
      <w:r w:rsidRPr="00F76A90">
        <w:rPr>
          <w:sz w:val="22"/>
          <w:szCs w:val="22"/>
        </w:rPr>
        <w:t>Did you completely answer pre-lab and post-lab questions?</w:t>
      </w:r>
    </w:p>
    <w:p w14:paraId="48516BE8" w14:textId="551003F6" w:rsidR="00D12C0F" w:rsidRDefault="00EB52F1" w:rsidP="00066E58">
      <w:pPr>
        <w:pStyle w:val="BodyText"/>
        <w:numPr>
          <w:ilvl w:val="0"/>
          <w:numId w:val="82"/>
        </w:numPr>
        <w:spacing w:after="0"/>
        <w:jc w:val="both"/>
        <w:rPr>
          <w:sz w:val="22"/>
          <w:szCs w:val="22"/>
        </w:rPr>
      </w:pPr>
      <w:r>
        <w:rPr>
          <w:sz w:val="22"/>
          <w:szCs w:val="22"/>
        </w:rPr>
        <w:t>Did you enter the life expectancy data into a spreadsheet and sort by gender difference</w:t>
      </w:r>
      <w:r w:rsidR="00A4793E" w:rsidRPr="00066E58">
        <w:rPr>
          <w:sz w:val="22"/>
          <w:szCs w:val="22"/>
        </w:rPr>
        <w:t>?</w:t>
      </w:r>
    </w:p>
    <w:p w14:paraId="5F4DDA86" w14:textId="38853BD8" w:rsidR="00A8253B" w:rsidRPr="00D12C0F" w:rsidRDefault="00EB52F1" w:rsidP="00066E58">
      <w:pPr>
        <w:pStyle w:val="BodyText"/>
        <w:numPr>
          <w:ilvl w:val="0"/>
          <w:numId w:val="82"/>
        </w:numPr>
        <w:spacing w:after="0"/>
        <w:jc w:val="both"/>
        <w:rPr>
          <w:sz w:val="22"/>
          <w:szCs w:val="22"/>
        </w:rPr>
      </w:pPr>
      <w:r>
        <w:rPr>
          <w:sz w:val="22"/>
          <w:szCs w:val="22"/>
        </w:rPr>
        <w:t>Did you upload the graph on life expectancy in different nations from 1900 to the present</w:t>
      </w:r>
      <w:r w:rsidR="00A4793E" w:rsidRPr="00D12C0F">
        <w:rPr>
          <w:sz w:val="22"/>
          <w:szCs w:val="22"/>
        </w:rPr>
        <w:t>?</w:t>
      </w:r>
    </w:p>
    <w:p w14:paraId="4D678CD9" w14:textId="77777777" w:rsidR="00A8253B" w:rsidRDefault="00A8253B">
      <w:pPr>
        <w:spacing w:after="0" w:line="240" w:lineRule="auto"/>
        <w:rPr>
          <w:rFonts w:ascii="Times New Roman" w:eastAsia="Times New Roman" w:hAnsi="Times New Roman"/>
        </w:rPr>
      </w:pPr>
      <w:r>
        <w:br w:type="page"/>
      </w:r>
    </w:p>
    <w:p w14:paraId="48C540E3" w14:textId="002BF191" w:rsidR="00A4793E" w:rsidRPr="001A5AD1" w:rsidRDefault="00A4793E" w:rsidP="00D12C0F">
      <w:pPr>
        <w:pStyle w:val="Heading2"/>
        <w:spacing w:after="240" w:line="240" w:lineRule="auto"/>
        <w:rPr>
          <w:rFonts w:ascii="Times New Roman" w:hAnsi="Times New Roman" w:cs="Times New Roman"/>
          <w:color w:val="000000" w:themeColor="text1"/>
          <w:sz w:val="24"/>
          <w:szCs w:val="24"/>
        </w:rPr>
      </w:pPr>
      <w:bookmarkStart w:id="0" w:name="_Toc188668304"/>
      <w:r w:rsidRPr="001A5AD1">
        <w:rPr>
          <w:rFonts w:ascii="Times New Roman" w:hAnsi="Times New Roman" w:cs="Times New Roman"/>
          <w:color w:val="000000" w:themeColor="text1"/>
          <w:sz w:val="24"/>
          <w:szCs w:val="24"/>
        </w:rPr>
        <w:lastRenderedPageBreak/>
        <w:t>4</w:t>
      </w:r>
      <w:r w:rsidR="00BB6274">
        <w:rPr>
          <w:rFonts w:ascii="Times New Roman" w:hAnsi="Times New Roman" w:cs="Times New Roman"/>
          <w:color w:val="000000" w:themeColor="text1"/>
          <w:sz w:val="24"/>
          <w:szCs w:val="24"/>
        </w:rPr>
        <w:t>.</w:t>
      </w:r>
      <w:r w:rsidR="006D431D">
        <w:rPr>
          <w:rFonts w:ascii="Times New Roman" w:hAnsi="Times New Roman" w:cs="Times New Roman"/>
          <w:color w:val="000000" w:themeColor="text1"/>
          <w:sz w:val="24"/>
          <w:szCs w:val="24"/>
        </w:rPr>
        <w:t>3</w:t>
      </w:r>
      <w:r w:rsidRPr="001A5AD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26BFD">
        <w:rPr>
          <w:rStyle w:val="SubtleReference"/>
          <w:rFonts w:ascii="Times New Roman" w:hAnsi="Times New Roman" w:cs="Times New Roman"/>
          <w:color w:val="000000" w:themeColor="text1"/>
          <w:sz w:val="24"/>
          <w:szCs w:val="24"/>
        </w:rPr>
        <w:t>Instructor’s Guide to Worldwide Risk Factors and Health Outcomes</w:t>
      </w:r>
      <w:bookmarkEnd w:id="0"/>
    </w:p>
    <w:p w14:paraId="74AAF710" w14:textId="7942906A" w:rsidR="00A4793E" w:rsidRDefault="00A4793E" w:rsidP="007E5B8B">
      <w:pPr>
        <w:pStyle w:val="BodyText"/>
        <w:jc w:val="both"/>
        <w:rPr>
          <w:sz w:val="22"/>
          <w:szCs w:val="22"/>
        </w:rPr>
      </w:pPr>
      <w:r w:rsidRPr="00F76A90">
        <w:rPr>
          <w:b/>
          <w:sz w:val="22"/>
          <w:szCs w:val="22"/>
        </w:rPr>
        <w:t>Overview:</w:t>
      </w:r>
      <w:r w:rsidR="007E5B8B">
        <w:rPr>
          <w:b/>
          <w:sz w:val="22"/>
          <w:szCs w:val="22"/>
        </w:rPr>
        <w:t xml:space="preserve"> </w:t>
      </w:r>
      <w:r w:rsidRPr="00F76A90">
        <w:rPr>
          <w:sz w:val="22"/>
          <w:szCs w:val="22"/>
        </w:rPr>
        <w:t xml:space="preserve">This activity </w:t>
      </w:r>
      <w:proofErr w:type="gramStart"/>
      <w:r w:rsidRPr="00F76A90">
        <w:rPr>
          <w:sz w:val="22"/>
          <w:szCs w:val="22"/>
        </w:rPr>
        <w:t>provide</w:t>
      </w:r>
      <w:proofErr w:type="gramEnd"/>
      <w:r w:rsidRPr="00F76A90">
        <w:rPr>
          <w:sz w:val="22"/>
          <w:szCs w:val="22"/>
        </w:rPr>
        <w:t xml:space="preserve"> opportunities for </w:t>
      </w:r>
      <w:r w:rsidR="00775BBA">
        <w:rPr>
          <w:sz w:val="22"/>
          <w:szCs w:val="22"/>
        </w:rPr>
        <w:t>discussion</w:t>
      </w:r>
      <w:r w:rsidRPr="00F76A90">
        <w:rPr>
          <w:sz w:val="22"/>
          <w:szCs w:val="22"/>
        </w:rPr>
        <w:t xml:space="preserve"> </w:t>
      </w:r>
      <w:r w:rsidR="00775BBA">
        <w:rPr>
          <w:sz w:val="22"/>
          <w:szCs w:val="22"/>
        </w:rPr>
        <w:t xml:space="preserve">on </w:t>
      </w:r>
      <w:r w:rsidR="00EE700B">
        <w:rPr>
          <w:sz w:val="22"/>
          <w:szCs w:val="22"/>
        </w:rPr>
        <w:t xml:space="preserve">health </w:t>
      </w:r>
      <w:r w:rsidR="00775BBA">
        <w:rPr>
          <w:sz w:val="22"/>
          <w:szCs w:val="22"/>
        </w:rPr>
        <w:t xml:space="preserve">problems </w:t>
      </w:r>
      <w:r w:rsidR="007E5B8B">
        <w:rPr>
          <w:sz w:val="22"/>
          <w:szCs w:val="22"/>
        </w:rPr>
        <w:t xml:space="preserve">and environmental challenges </w:t>
      </w:r>
      <w:r w:rsidR="00775BBA">
        <w:rPr>
          <w:sz w:val="22"/>
          <w:szCs w:val="22"/>
        </w:rPr>
        <w:t xml:space="preserve">unique to </w:t>
      </w:r>
      <w:r w:rsidRPr="00F76A90">
        <w:rPr>
          <w:sz w:val="22"/>
          <w:szCs w:val="22"/>
        </w:rPr>
        <w:t>other nations, so</w:t>
      </w:r>
      <w:r w:rsidR="00775BBA">
        <w:rPr>
          <w:sz w:val="22"/>
          <w:szCs w:val="22"/>
        </w:rPr>
        <w:t xml:space="preserve"> plan accordingly</w:t>
      </w:r>
      <w:r w:rsidRPr="00F76A90">
        <w:rPr>
          <w:sz w:val="22"/>
          <w:szCs w:val="22"/>
        </w:rPr>
        <w:t>.</w:t>
      </w:r>
      <w:r w:rsidR="007E5B8B">
        <w:rPr>
          <w:sz w:val="22"/>
          <w:szCs w:val="22"/>
        </w:rPr>
        <w:t xml:space="preserve"> The chart below is what students should get when looking at life expectancy in these 6 nations from 1900 to the present.</w:t>
      </w:r>
    </w:p>
    <w:p w14:paraId="5FDC0E49" w14:textId="07500C00" w:rsidR="007E5B8B" w:rsidRDefault="007E5B8B" w:rsidP="007E5B8B">
      <w:pPr>
        <w:pStyle w:val="BodyText"/>
        <w:jc w:val="center"/>
        <w:rPr>
          <w:sz w:val="22"/>
          <w:szCs w:val="22"/>
        </w:rPr>
      </w:pPr>
      <w:r>
        <w:rPr>
          <w:noProof/>
          <w:sz w:val="22"/>
          <w:szCs w:val="22"/>
        </w:rPr>
        <w:drawing>
          <wp:inline distT="0" distB="0" distL="0" distR="0" wp14:anchorId="24E91060" wp14:editId="5389B3DE">
            <wp:extent cx="4789283" cy="2905760"/>
            <wp:effectExtent l="0" t="0" r="0" b="2540"/>
            <wp:docPr id="282167742" name="Picture 1" descr="A graph of the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67742" name="Picture 1" descr="A graph of the number of years&#10;&#10;Description automatically generated"/>
                    <pic:cNvPicPr/>
                  </pic:nvPicPr>
                  <pic:blipFill>
                    <a:blip r:embed="rId24"/>
                    <a:stretch>
                      <a:fillRect/>
                    </a:stretch>
                  </pic:blipFill>
                  <pic:spPr>
                    <a:xfrm>
                      <a:off x="0" y="0"/>
                      <a:ext cx="4825643" cy="2927820"/>
                    </a:xfrm>
                    <a:prstGeom prst="rect">
                      <a:avLst/>
                    </a:prstGeom>
                  </pic:spPr>
                </pic:pic>
              </a:graphicData>
            </a:graphic>
          </wp:inline>
        </w:drawing>
      </w:r>
    </w:p>
    <w:p w14:paraId="27A6F1C9" w14:textId="77777777" w:rsidR="007E5B8B" w:rsidRPr="00F76A90" w:rsidRDefault="007E5B8B" w:rsidP="007E5B8B">
      <w:pPr>
        <w:pStyle w:val="BodyText"/>
        <w:jc w:val="both"/>
        <w:rPr>
          <w:sz w:val="22"/>
          <w:szCs w:val="22"/>
        </w:rPr>
      </w:pPr>
    </w:p>
    <w:p w14:paraId="5DD51DCB" w14:textId="47C025CF" w:rsidR="00A4793E" w:rsidRPr="00F76A90" w:rsidRDefault="00A4793E" w:rsidP="00A4793E">
      <w:pPr>
        <w:pStyle w:val="BodyText"/>
        <w:jc w:val="both"/>
        <w:rPr>
          <w:color w:val="000000" w:themeColor="text1"/>
          <w:sz w:val="22"/>
          <w:szCs w:val="22"/>
        </w:rPr>
      </w:pPr>
      <w:r w:rsidRPr="00F76A90">
        <w:rPr>
          <w:b/>
          <w:color w:val="000000" w:themeColor="text1"/>
          <w:sz w:val="22"/>
          <w:szCs w:val="22"/>
        </w:rPr>
        <w:t>Answers to Questions:</w:t>
      </w:r>
      <w:r w:rsidRPr="00F76A90">
        <w:rPr>
          <w:color w:val="000000" w:themeColor="text1"/>
          <w:sz w:val="22"/>
          <w:szCs w:val="22"/>
        </w:rPr>
        <w:t xml:space="preserve"> 1) Africa has the highest traffic fatality rate. 2) Mostly African nations have the highest death rate from indoor pollution. 3) Yes. 4) Wood burning stoves. 5) Pacific islanders have highest obesity rates. 6) </w:t>
      </w:r>
      <w:r w:rsidR="00EB52F1">
        <w:rPr>
          <w:color w:val="000000" w:themeColor="text1"/>
          <w:sz w:val="22"/>
          <w:szCs w:val="22"/>
        </w:rPr>
        <w:t xml:space="preserve">Greenland, Suriname, South Korea, Guyana, and Lithuania </w:t>
      </w:r>
      <w:r w:rsidR="008B1B98">
        <w:rPr>
          <w:color w:val="000000" w:themeColor="text1"/>
          <w:sz w:val="22"/>
          <w:szCs w:val="22"/>
        </w:rPr>
        <w:t xml:space="preserve">have the highest suicide rates. </w:t>
      </w:r>
      <w:r w:rsidRPr="00F76A90">
        <w:rPr>
          <w:color w:val="000000" w:themeColor="text1"/>
          <w:sz w:val="22"/>
          <w:szCs w:val="22"/>
        </w:rPr>
        <w:t xml:space="preserve">7) Russian and Eastern Europe have highest gender differences in life expectancy. 8) This is </w:t>
      </w:r>
      <w:r w:rsidR="008B1B98">
        <w:rPr>
          <w:color w:val="000000" w:themeColor="text1"/>
          <w:sz w:val="22"/>
          <w:szCs w:val="22"/>
        </w:rPr>
        <w:t xml:space="preserve">most likely </w:t>
      </w:r>
      <w:r w:rsidRPr="00F76A90">
        <w:rPr>
          <w:color w:val="000000" w:themeColor="text1"/>
          <w:sz w:val="22"/>
          <w:szCs w:val="22"/>
        </w:rPr>
        <w:t>caused by alcohol</w:t>
      </w:r>
      <w:r w:rsidR="008B1B98">
        <w:rPr>
          <w:color w:val="000000" w:themeColor="text1"/>
          <w:sz w:val="22"/>
          <w:szCs w:val="22"/>
        </w:rPr>
        <w:t xml:space="preserve"> consumption</w:t>
      </w:r>
      <w:r w:rsidRPr="00F76A90">
        <w:rPr>
          <w:color w:val="000000" w:themeColor="text1"/>
          <w:sz w:val="22"/>
          <w:szCs w:val="22"/>
        </w:rPr>
        <w:t xml:space="preserve">. 9) </w:t>
      </w:r>
      <w:r w:rsidR="00EB52F1">
        <w:rPr>
          <w:color w:val="000000" w:themeColor="text1"/>
          <w:sz w:val="22"/>
          <w:szCs w:val="22"/>
        </w:rPr>
        <w:t>This is the time of the “Spanish flu”.</w:t>
      </w:r>
      <w:r w:rsidRPr="00F76A90">
        <w:rPr>
          <w:color w:val="000000" w:themeColor="text1"/>
          <w:sz w:val="22"/>
          <w:szCs w:val="22"/>
        </w:rPr>
        <w:t xml:space="preserve"> 10) This </w:t>
      </w:r>
      <w:r w:rsidR="002D670C">
        <w:rPr>
          <w:color w:val="000000" w:themeColor="text1"/>
          <w:sz w:val="22"/>
          <w:szCs w:val="22"/>
        </w:rPr>
        <w:t>is the</w:t>
      </w:r>
      <w:r w:rsidR="008B1B98">
        <w:rPr>
          <w:color w:val="000000" w:themeColor="text1"/>
          <w:sz w:val="22"/>
          <w:szCs w:val="22"/>
        </w:rPr>
        <w:t xml:space="preserve"> during</w:t>
      </w:r>
      <w:r w:rsidR="002D670C">
        <w:rPr>
          <w:color w:val="000000" w:themeColor="text1"/>
          <w:sz w:val="22"/>
          <w:szCs w:val="22"/>
        </w:rPr>
        <w:t xml:space="preserve"> </w:t>
      </w:r>
      <w:r w:rsidR="008B1B98">
        <w:rPr>
          <w:color w:val="000000" w:themeColor="text1"/>
          <w:sz w:val="22"/>
          <w:szCs w:val="22"/>
        </w:rPr>
        <w:t xml:space="preserve">the </w:t>
      </w:r>
      <w:proofErr w:type="gramStart"/>
      <w:r w:rsidR="002D670C">
        <w:rPr>
          <w:color w:val="000000" w:themeColor="text1"/>
          <w:sz w:val="22"/>
          <w:szCs w:val="22"/>
        </w:rPr>
        <w:t>time period</w:t>
      </w:r>
      <w:proofErr w:type="gramEnd"/>
      <w:r w:rsidR="002D670C">
        <w:rPr>
          <w:color w:val="000000" w:themeColor="text1"/>
          <w:sz w:val="22"/>
          <w:szCs w:val="22"/>
        </w:rPr>
        <w:t xml:space="preserve"> of Japan’s participation and rec</w:t>
      </w:r>
      <w:r w:rsidR="008B1B98">
        <w:rPr>
          <w:color w:val="000000" w:themeColor="text1"/>
          <w:sz w:val="22"/>
          <w:szCs w:val="22"/>
        </w:rPr>
        <w:t>overy</w:t>
      </w:r>
      <w:r w:rsidR="002D670C">
        <w:rPr>
          <w:color w:val="000000" w:themeColor="text1"/>
          <w:sz w:val="22"/>
          <w:szCs w:val="22"/>
        </w:rPr>
        <w:t xml:space="preserve"> from World War II. 11) This happened during a famine in China associated with the “Great Leap Forward”. 12) This coincides with a nationwide massacre of </w:t>
      </w:r>
      <w:proofErr w:type="gramStart"/>
      <w:r w:rsidR="002D670C">
        <w:rPr>
          <w:color w:val="000000" w:themeColor="text1"/>
          <w:sz w:val="22"/>
          <w:szCs w:val="22"/>
        </w:rPr>
        <w:t>Tutsi’s</w:t>
      </w:r>
      <w:proofErr w:type="gramEnd"/>
      <w:r w:rsidR="002D670C">
        <w:rPr>
          <w:color w:val="000000" w:themeColor="text1"/>
          <w:sz w:val="22"/>
          <w:szCs w:val="22"/>
        </w:rPr>
        <w:t xml:space="preserve"> in Rwanda by Hutu militants.</w:t>
      </w:r>
    </w:p>
    <w:p w14:paraId="53E4CDAF" w14:textId="7E6F032C" w:rsidR="00A4793E" w:rsidRPr="00F76A90" w:rsidRDefault="00A4793E" w:rsidP="00A4793E">
      <w:pPr>
        <w:pStyle w:val="BodyText"/>
        <w:jc w:val="both"/>
        <w:rPr>
          <w:color w:val="000000" w:themeColor="text1"/>
          <w:sz w:val="22"/>
          <w:szCs w:val="22"/>
        </w:rPr>
      </w:pPr>
      <w:r w:rsidRPr="00F76A90">
        <w:rPr>
          <w:b/>
          <w:color w:val="000000" w:themeColor="text1"/>
          <w:sz w:val="22"/>
          <w:szCs w:val="22"/>
        </w:rPr>
        <w:t>Logistics:</w:t>
      </w:r>
      <w:r w:rsidRPr="00F76A90">
        <w:rPr>
          <w:color w:val="000000" w:themeColor="text1"/>
          <w:sz w:val="22"/>
          <w:szCs w:val="22"/>
        </w:rPr>
        <w:t xml:space="preserve"> </w:t>
      </w:r>
      <w:r w:rsidR="00FA263C">
        <w:rPr>
          <w:iCs/>
          <w:color w:val="000000" w:themeColor="text1"/>
          <w:sz w:val="22"/>
          <w:szCs w:val="22"/>
        </w:rPr>
        <w:t>Websites often get reorganized or taken down,</w:t>
      </w:r>
      <w:r w:rsidRPr="00F76A90">
        <w:rPr>
          <w:iCs/>
          <w:color w:val="000000" w:themeColor="text1"/>
          <w:sz w:val="22"/>
          <w:szCs w:val="22"/>
        </w:rPr>
        <w:t xml:space="preserve"> so you should try this activity yourself before giving these instructions to your students</w:t>
      </w:r>
      <w:r w:rsidRPr="00F76A90">
        <w:rPr>
          <w:iCs/>
          <w:color w:val="0000FF"/>
          <w:sz w:val="22"/>
          <w:szCs w:val="22"/>
        </w:rPr>
        <w:t>.</w:t>
      </w:r>
    </w:p>
    <w:p w14:paraId="0BB3A3B8" w14:textId="6F387E8A" w:rsidR="0027149D" w:rsidRDefault="00A4793E" w:rsidP="00A4793E">
      <w:pPr>
        <w:pStyle w:val="BodyText"/>
        <w:jc w:val="both"/>
        <w:rPr>
          <w:color w:val="000000" w:themeColor="text1"/>
          <w:sz w:val="22"/>
          <w:szCs w:val="22"/>
        </w:rPr>
      </w:pPr>
      <w:r w:rsidRPr="00F76A90">
        <w:rPr>
          <w:b/>
          <w:color w:val="000000" w:themeColor="text1"/>
          <w:sz w:val="22"/>
          <w:szCs w:val="22"/>
        </w:rPr>
        <w:t>Degree of Difficulty:</w:t>
      </w:r>
      <w:r w:rsidRPr="00F76A90">
        <w:rPr>
          <w:color w:val="000000" w:themeColor="text1"/>
          <w:sz w:val="22"/>
          <w:szCs w:val="22"/>
        </w:rPr>
        <w:t xml:space="preserve"> 2—Some students may feel overwhelmed and intimidated by the clutter of lengthy titles and footnotes in the raw data sample. You will need to try this on your own so that you can provide the proper guidance on how to rearrange and clean up the data. Not all students might be proficient with spreadsheets, so you may want to teach a few key students how to make scatter plots. These students can in turn teach everyone else.</w:t>
      </w:r>
    </w:p>
    <w:p w14:paraId="19AD2C21" w14:textId="74B4E015" w:rsidR="00344DCF" w:rsidRPr="009C1594" w:rsidRDefault="0027149D" w:rsidP="009C1594">
      <w:pPr>
        <w:spacing w:line="240" w:lineRule="auto"/>
        <w:rPr>
          <w:rStyle w:val="SubtleReference"/>
          <w:rFonts w:ascii="Times New Roman" w:eastAsia="Times New Roman" w:hAnsi="Times New Roman"/>
          <w:b/>
          <w:bCs/>
          <w:smallCaps w:val="0"/>
          <w:color w:val="000000" w:themeColor="text1"/>
        </w:rPr>
      </w:pPr>
      <w:r>
        <w:rPr>
          <w:color w:val="000000" w:themeColor="text1"/>
        </w:rPr>
        <w:br w:type="page"/>
      </w:r>
      <w:r w:rsidR="00344DCF" w:rsidRPr="009C1594">
        <w:rPr>
          <w:rStyle w:val="SubtleReference"/>
          <w:rFonts w:ascii="Times New Roman" w:hAnsi="Times New Roman"/>
          <w:b/>
          <w:bCs/>
          <w:color w:val="000000" w:themeColor="text1"/>
          <w:sz w:val="24"/>
          <w:szCs w:val="24"/>
        </w:rPr>
        <w:lastRenderedPageBreak/>
        <w:t>4</w:t>
      </w:r>
      <w:r w:rsidR="00BB6274">
        <w:rPr>
          <w:rStyle w:val="SubtleReference"/>
          <w:rFonts w:ascii="Times New Roman" w:hAnsi="Times New Roman"/>
          <w:b/>
          <w:bCs/>
          <w:color w:val="000000" w:themeColor="text1"/>
          <w:sz w:val="24"/>
          <w:szCs w:val="24"/>
        </w:rPr>
        <w:t>.</w:t>
      </w:r>
      <w:r w:rsidR="00344DCF" w:rsidRPr="009C1594">
        <w:rPr>
          <w:rStyle w:val="SubtleReference"/>
          <w:rFonts w:ascii="Times New Roman" w:hAnsi="Times New Roman"/>
          <w:b/>
          <w:bCs/>
          <w:color w:val="000000" w:themeColor="text1"/>
          <w:sz w:val="24"/>
          <w:szCs w:val="24"/>
        </w:rPr>
        <w:t>4) U.S. Risk Factors and Health Outcomes</w:t>
      </w:r>
    </w:p>
    <w:p w14:paraId="54288AF9" w14:textId="77777777" w:rsidR="0005645C" w:rsidRDefault="00344DCF" w:rsidP="0005645C">
      <w:pPr>
        <w:pStyle w:val="BodyText"/>
        <w:rPr>
          <w:sz w:val="22"/>
          <w:szCs w:val="22"/>
        </w:rPr>
      </w:pPr>
      <w:r w:rsidRPr="007D73FE">
        <w:rPr>
          <w:b/>
          <w:sz w:val="22"/>
          <w:szCs w:val="22"/>
        </w:rPr>
        <w:t xml:space="preserve">Objective: </w:t>
      </w:r>
      <w:r w:rsidRPr="007D73FE">
        <w:rPr>
          <w:sz w:val="22"/>
          <w:szCs w:val="22"/>
        </w:rPr>
        <w:t xml:space="preserve">This data-gathering exercise highlights the major health issues in the developed world and allows you to </w:t>
      </w:r>
      <w:r w:rsidR="00EE700B">
        <w:rPr>
          <w:sz w:val="22"/>
          <w:szCs w:val="22"/>
        </w:rPr>
        <w:t>look for correlation between</w:t>
      </w:r>
      <w:r w:rsidRPr="007D73FE">
        <w:rPr>
          <w:sz w:val="22"/>
          <w:szCs w:val="22"/>
        </w:rPr>
        <w:t xml:space="preserve"> risk factors to health outcomes.</w:t>
      </w:r>
    </w:p>
    <w:p w14:paraId="23829C4C" w14:textId="727D8371" w:rsidR="00344DCF" w:rsidRDefault="00394C23" w:rsidP="0005645C">
      <w:pPr>
        <w:pStyle w:val="BodyText"/>
        <w:rPr>
          <w:rStyle w:val="Hyperlink"/>
          <w:color w:val="000000" w:themeColor="text1"/>
          <w:sz w:val="22"/>
          <w:szCs w:val="22"/>
        </w:rPr>
      </w:pPr>
      <w:r w:rsidRPr="00455D6D">
        <w:rPr>
          <w:b/>
          <w:bCs/>
          <w:sz w:val="22"/>
          <w:szCs w:val="22"/>
        </w:rPr>
        <w:t xml:space="preserve">Video instructions: </w:t>
      </w:r>
      <w:hyperlink r:id="rId25" w:history="1">
        <w:r w:rsidR="00B1713B" w:rsidRPr="00B1713B">
          <w:rPr>
            <w:rStyle w:val="Hyperlink"/>
            <w:color w:val="000000" w:themeColor="text1"/>
            <w:sz w:val="22"/>
            <w:szCs w:val="22"/>
          </w:rPr>
          <w:t>https://vimeo.com/836251081</w:t>
        </w:r>
      </w:hyperlink>
      <w:r w:rsidR="0005645C">
        <w:rPr>
          <w:rStyle w:val="Hyperlink"/>
          <w:color w:val="000000" w:themeColor="text1"/>
          <w:sz w:val="22"/>
          <w:szCs w:val="22"/>
          <w:u w:val="none"/>
        </w:rPr>
        <w:t xml:space="preserve"> </w:t>
      </w:r>
      <w:r w:rsidR="0005645C" w:rsidRPr="0005645C">
        <w:rPr>
          <w:rStyle w:val="Hyperlink"/>
          <w:color w:val="000000" w:themeColor="text1"/>
          <w:sz w:val="22"/>
          <w:szCs w:val="22"/>
          <w:u w:val="none"/>
        </w:rPr>
        <w:t>and</w:t>
      </w:r>
      <w:r w:rsidR="0005645C">
        <w:rPr>
          <w:rStyle w:val="Hyperlink"/>
          <w:color w:val="000000" w:themeColor="text1"/>
          <w:sz w:val="22"/>
          <w:szCs w:val="22"/>
          <w:u w:val="none"/>
        </w:rPr>
        <w:t xml:space="preserve"> </w:t>
      </w:r>
      <w:hyperlink r:id="rId26" w:history="1">
        <w:r w:rsidR="0005645C" w:rsidRPr="006D03D8">
          <w:rPr>
            <w:rStyle w:val="Hyperlink"/>
            <w:sz w:val="22"/>
            <w:szCs w:val="22"/>
          </w:rPr>
          <w:t>https://rumble.com/v73mnha-downloading-us-health-parameters-and-risk-factors-into-a-spreadsheet.html?e9s=src_v1_ucp_a</w:t>
        </w:r>
      </w:hyperlink>
    </w:p>
    <w:p w14:paraId="785CDDAC" w14:textId="77777777" w:rsidR="0028760F" w:rsidRDefault="0028760F" w:rsidP="00344DCF">
      <w:pPr>
        <w:pStyle w:val="Subheading"/>
        <w:rPr>
          <w:color w:val="000000" w:themeColor="text1"/>
          <w:sz w:val="22"/>
        </w:rPr>
      </w:pPr>
    </w:p>
    <w:p w14:paraId="22C46959" w14:textId="79637A6F" w:rsidR="00344DCF" w:rsidRDefault="00344DCF" w:rsidP="00344DCF">
      <w:pPr>
        <w:pStyle w:val="Subheading"/>
        <w:rPr>
          <w:color w:val="000000" w:themeColor="text1"/>
          <w:sz w:val="22"/>
        </w:rPr>
      </w:pPr>
      <w:r w:rsidRPr="008B6372">
        <w:rPr>
          <w:color w:val="000000" w:themeColor="text1"/>
          <w:sz w:val="22"/>
        </w:rPr>
        <w:t>Risk Factor Data Collection and Spreadsheet Creation:</w:t>
      </w:r>
    </w:p>
    <w:p w14:paraId="722F1437"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smoking rates: </w:t>
      </w:r>
      <w:hyperlink r:id="rId27" w:history="1">
        <w:r w:rsidRPr="00C578D2">
          <w:rPr>
            <w:rStyle w:val="Hyperlink"/>
            <w:b w:val="0"/>
            <w:bCs/>
          </w:rPr>
          <w:t>https://www.lung.org/research/trends-in-lung-disease/tobacco-trends-brief/data-tables/ad-cig-smoking-state</w:t>
        </w:r>
      </w:hyperlink>
    </w:p>
    <w:p w14:paraId="13277380"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obesity rates: </w:t>
      </w:r>
      <w:hyperlink r:id="rId28" w:history="1">
        <w:r w:rsidRPr="00C578D2">
          <w:rPr>
            <w:rStyle w:val="Hyperlink"/>
            <w:b w:val="0"/>
            <w:bCs/>
          </w:rPr>
          <w:t>https://www.cdc.gov/obesity/data-and-statistics/adult-obesity-prevalence-maps.html</w:t>
        </w:r>
      </w:hyperlink>
    </w:p>
    <w:p w14:paraId="6B86B02B"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hypertension rates: </w:t>
      </w:r>
      <w:hyperlink r:id="rId29" w:history="1">
        <w:r w:rsidRPr="00C578D2">
          <w:rPr>
            <w:rStyle w:val="Hyperlink"/>
            <w:b w:val="0"/>
            <w:bCs/>
          </w:rPr>
          <w:t>https://www.cdc.gov/nchs/state-stats/deaths/hypertension.html</w:t>
        </w:r>
      </w:hyperlink>
    </w:p>
    <w:p w14:paraId="29214414"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diabetes rates: </w:t>
      </w:r>
      <w:hyperlink r:id="rId30" w:history="1">
        <w:r w:rsidRPr="00C578D2">
          <w:rPr>
            <w:rStyle w:val="Hyperlink"/>
            <w:b w:val="0"/>
            <w:bCs/>
          </w:rPr>
          <w:t>https://gis.cdc.gov/grasp/diabetes/diabetesatlas-surveillance.html#</w:t>
        </w:r>
      </w:hyperlink>
    </w:p>
    <w:p w14:paraId="7C3D80D0"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heart disease rates: </w:t>
      </w:r>
      <w:hyperlink r:id="rId31" w:history="1">
        <w:r w:rsidRPr="00C578D2">
          <w:rPr>
            <w:rStyle w:val="Hyperlink"/>
            <w:b w:val="0"/>
            <w:bCs/>
          </w:rPr>
          <w:t>https://www.cdc.gov/nchs/state-stats/deaths/heart-disease.html</w:t>
        </w:r>
      </w:hyperlink>
    </w:p>
    <w:p w14:paraId="5E83ABB0"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exercise rates: </w:t>
      </w:r>
      <w:hyperlink r:id="rId32" w:history="1">
        <w:r w:rsidRPr="00C578D2">
          <w:rPr>
            <w:rStyle w:val="Hyperlink"/>
            <w:b w:val="0"/>
            <w:bCs/>
          </w:rPr>
          <w:t>https://www.valuepenguin.com/fittest-and-least-fit-states</w:t>
        </w:r>
      </w:hyperlink>
    </w:p>
    <w:p w14:paraId="7C5E7027" w14:textId="77777777" w:rsidR="00C578D2" w:rsidRPr="00C578D2" w:rsidRDefault="00C578D2" w:rsidP="001A6ACA">
      <w:pPr>
        <w:pStyle w:val="Subheading"/>
        <w:numPr>
          <w:ilvl w:val="0"/>
          <w:numId w:val="115"/>
        </w:numPr>
        <w:jc w:val="left"/>
        <w:rPr>
          <w:b w:val="0"/>
          <w:bCs/>
          <w:color w:val="000000" w:themeColor="text1"/>
        </w:rPr>
      </w:pPr>
      <w:r w:rsidRPr="00C578D2">
        <w:rPr>
          <w:b w:val="0"/>
          <w:bCs/>
          <w:color w:val="000000" w:themeColor="text1"/>
        </w:rPr>
        <w:t xml:space="preserve">For cancer rates: </w:t>
      </w:r>
      <w:hyperlink r:id="rId33" w:history="1">
        <w:r w:rsidRPr="00C578D2">
          <w:rPr>
            <w:rStyle w:val="Hyperlink"/>
            <w:b w:val="0"/>
            <w:bCs/>
          </w:rPr>
          <w:t>https://wonder.cdc.gov/cancer-v2022.html</w:t>
        </w:r>
      </w:hyperlink>
    </w:p>
    <w:p w14:paraId="301221BA" w14:textId="7C258829" w:rsidR="00344DCF" w:rsidRDefault="00344DCF" w:rsidP="00344DCF">
      <w:pPr>
        <w:pStyle w:val="BodyText"/>
        <w:numPr>
          <w:ilvl w:val="0"/>
          <w:numId w:val="91"/>
        </w:numPr>
        <w:ind w:left="720"/>
        <w:jc w:val="both"/>
        <w:rPr>
          <w:sz w:val="22"/>
          <w:szCs w:val="22"/>
        </w:rPr>
      </w:pPr>
      <w:r>
        <w:rPr>
          <w:sz w:val="22"/>
          <w:szCs w:val="22"/>
        </w:rPr>
        <w:t>Copy and paste all data columns into one spreadsheet (Fig. 1) and make sure the states in all the columns line up from top to bottom.</w:t>
      </w:r>
    </w:p>
    <w:p w14:paraId="42A49D3C" w14:textId="55F29F82" w:rsidR="00344DCF" w:rsidRPr="00867FDC" w:rsidRDefault="00344DCF" w:rsidP="00344DCF">
      <w:pPr>
        <w:pStyle w:val="BodyText"/>
        <w:numPr>
          <w:ilvl w:val="0"/>
          <w:numId w:val="91"/>
        </w:numPr>
        <w:ind w:left="720"/>
        <w:jc w:val="both"/>
        <w:rPr>
          <w:sz w:val="22"/>
          <w:szCs w:val="22"/>
        </w:rPr>
      </w:pPr>
      <w:r>
        <w:rPr>
          <w:sz w:val="22"/>
          <w:szCs w:val="22"/>
        </w:rPr>
        <w:t xml:space="preserve">Remove unnecessary columns (Fig. </w:t>
      </w:r>
      <w:r w:rsidR="00AC6672">
        <w:rPr>
          <w:sz w:val="22"/>
          <w:szCs w:val="22"/>
        </w:rPr>
        <w:t>2</w:t>
      </w:r>
      <w:r>
        <w:rPr>
          <w:sz w:val="22"/>
          <w:szCs w:val="22"/>
        </w:rPr>
        <w:t>).</w:t>
      </w:r>
    </w:p>
    <w:p w14:paraId="4030D745" w14:textId="77777777" w:rsidR="00344DCF" w:rsidRDefault="00344DCF" w:rsidP="00344DCF">
      <w:pPr>
        <w:pStyle w:val="BodyText"/>
        <w:spacing w:after="0"/>
        <w:ind w:left="360"/>
        <w:jc w:val="both"/>
        <w:rPr>
          <w:sz w:val="22"/>
          <w:szCs w:val="22"/>
        </w:rPr>
      </w:pPr>
      <w:r>
        <w:rPr>
          <w:noProof/>
          <w:sz w:val="22"/>
          <w:szCs w:val="22"/>
        </w:rPr>
        <w:drawing>
          <wp:inline distT="0" distB="0" distL="0" distR="0" wp14:anchorId="702B719C" wp14:editId="4DB27212">
            <wp:extent cx="2950614" cy="571408"/>
            <wp:effectExtent l="0" t="0" r="2540" b="635"/>
            <wp:docPr id="182153292" name="Picture 18215329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292" name="Picture 1" descr="A screenshot of a computer&#10;&#10;Description automatically generated with medium confidence"/>
                    <pic:cNvPicPr/>
                  </pic:nvPicPr>
                  <pic:blipFill>
                    <a:blip r:embed="rId34"/>
                    <a:stretch>
                      <a:fillRect/>
                    </a:stretch>
                  </pic:blipFill>
                  <pic:spPr>
                    <a:xfrm>
                      <a:off x="0" y="0"/>
                      <a:ext cx="3101177" cy="600566"/>
                    </a:xfrm>
                    <a:prstGeom prst="rect">
                      <a:avLst/>
                    </a:prstGeom>
                  </pic:spPr>
                </pic:pic>
              </a:graphicData>
            </a:graphic>
          </wp:inline>
        </w:drawing>
      </w:r>
      <w:r>
        <w:rPr>
          <w:sz w:val="22"/>
          <w:szCs w:val="22"/>
        </w:rPr>
        <w:tab/>
      </w:r>
      <w:r>
        <w:rPr>
          <w:noProof/>
          <w:sz w:val="22"/>
          <w:szCs w:val="22"/>
        </w:rPr>
        <w:drawing>
          <wp:inline distT="0" distB="0" distL="0" distR="0" wp14:anchorId="51CEF4E1" wp14:editId="0B953B80">
            <wp:extent cx="2016490" cy="567055"/>
            <wp:effectExtent l="0" t="0" r="3175" b="4445"/>
            <wp:docPr id="1634224822" name="Picture 1634224822" descr="A screenshot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4822" name="Picture 2" descr="A screenshot of a calculator&#10;&#10;Description automatically generated with medium confidence"/>
                    <pic:cNvPicPr/>
                  </pic:nvPicPr>
                  <pic:blipFill>
                    <a:blip r:embed="rId35"/>
                    <a:stretch>
                      <a:fillRect/>
                    </a:stretch>
                  </pic:blipFill>
                  <pic:spPr>
                    <a:xfrm>
                      <a:off x="0" y="0"/>
                      <a:ext cx="2092805" cy="588515"/>
                    </a:xfrm>
                    <a:prstGeom prst="rect">
                      <a:avLst/>
                    </a:prstGeom>
                  </pic:spPr>
                </pic:pic>
              </a:graphicData>
            </a:graphic>
          </wp:inline>
        </w:drawing>
      </w:r>
    </w:p>
    <w:p w14:paraId="2CBF4F0E" w14:textId="555E370A" w:rsidR="00344DCF" w:rsidRDefault="00344DCF" w:rsidP="00344DCF">
      <w:pPr>
        <w:pStyle w:val="BodyText"/>
        <w:ind w:firstLine="360"/>
        <w:jc w:val="both"/>
        <w:rPr>
          <w:sz w:val="22"/>
          <w:szCs w:val="22"/>
        </w:rPr>
      </w:pPr>
      <w:r w:rsidRPr="00F75198">
        <w:rPr>
          <w:b/>
          <w:bCs/>
          <w:sz w:val="22"/>
          <w:szCs w:val="22"/>
        </w:rPr>
        <w:t>Fig. 1</w:t>
      </w:r>
      <w:r w:rsidRPr="00F75198">
        <w:rPr>
          <w:b/>
          <w:bCs/>
          <w:sz w:val="22"/>
          <w:szCs w:val="22"/>
        </w:rPr>
        <w:tab/>
      </w:r>
      <w:r w:rsidRPr="00F75198">
        <w:rPr>
          <w:b/>
          <w:bCs/>
          <w:sz w:val="22"/>
          <w:szCs w:val="22"/>
        </w:rPr>
        <w:tab/>
      </w:r>
      <w:r w:rsidRPr="00F75198">
        <w:rPr>
          <w:b/>
          <w:bCs/>
          <w:sz w:val="22"/>
          <w:szCs w:val="22"/>
        </w:rPr>
        <w:tab/>
      </w:r>
      <w:r w:rsidRPr="00F75198">
        <w:rPr>
          <w:b/>
          <w:bCs/>
          <w:sz w:val="22"/>
          <w:szCs w:val="22"/>
        </w:rPr>
        <w:tab/>
      </w:r>
      <w:r>
        <w:rPr>
          <w:b/>
          <w:bCs/>
          <w:sz w:val="22"/>
          <w:szCs w:val="22"/>
        </w:rPr>
        <w:tab/>
      </w:r>
      <w:r>
        <w:rPr>
          <w:b/>
          <w:bCs/>
          <w:sz w:val="22"/>
          <w:szCs w:val="22"/>
        </w:rPr>
        <w:tab/>
      </w:r>
      <w:r w:rsidRPr="00F75198">
        <w:rPr>
          <w:b/>
          <w:bCs/>
          <w:sz w:val="22"/>
          <w:szCs w:val="22"/>
        </w:rPr>
        <w:t xml:space="preserve">Fig. </w:t>
      </w:r>
      <w:r w:rsidR="00AC6672">
        <w:rPr>
          <w:b/>
          <w:bCs/>
          <w:sz w:val="22"/>
          <w:szCs w:val="22"/>
        </w:rPr>
        <w:t>2</w:t>
      </w:r>
    </w:p>
    <w:p w14:paraId="42488F86" w14:textId="49841AF5" w:rsidR="00344DCF" w:rsidRDefault="00344DCF" w:rsidP="00373DD2">
      <w:pPr>
        <w:pStyle w:val="BodyText"/>
        <w:numPr>
          <w:ilvl w:val="0"/>
          <w:numId w:val="91"/>
        </w:numPr>
        <w:ind w:left="720" w:hanging="450"/>
        <w:jc w:val="both"/>
        <w:rPr>
          <w:sz w:val="22"/>
          <w:szCs w:val="22"/>
        </w:rPr>
      </w:pPr>
      <w:r>
        <w:rPr>
          <w:sz w:val="22"/>
          <w:szCs w:val="22"/>
        </w:rPr>
        <w:t xml:space="preserve">Follow the video instructions provided by your instructor to </w:t>
      </w:r>
      <w:r w:rsidR="00B9491B">
        <w:rPr>
          <w:sz w:val="22"/>
          <w:szCs w:val="22"/>
        </w:rPr>
        <w:t>generate</w:t>
      </w:r>
      <w:r>
        <w:rPr>
          <w:sz w:val="22"/>
          <w:szCs w:val="22"/>
        </w:rPr>
        <w:t xml:space="preserve"> following f</w:t>
      </w:r>
      <w:r w:rsidR="00373DD2">
        <w:rPr>
          <w:sz w:val="22"/>
          <w:szCs w:val="22"/>
        </w:rPr>
        <w:t>ive</w:t>
      </w:r>
      <w:r>
        <w:rPr>
          <w:sz w:val="22"/>
          <w:szCs w:val="22"/>
        </w:rPr>
        <w:t xml:space="preserve"> graphs:</w:t>
      </w:r>
    </w:p>
    <w:p w14:paraId="74B6CD6F" w14:textId="17A0F0EE" w:rsidR="00344DCF" w:rsidRDefault="00B9491B" w:rsidP="00373DD2">
      <w:pPr>
        <w:pStyle w:val="BodyText"/>
        <w:numPr>
          <w:ilvl w:val="1"/>
          <w:numId w:val="91"/>
        </w:numPr>
        <w:spacing w:after="0"/>
        <w:ind w:hanging="450"/>
        <w:jc w:val="both"/>
        <w:rPr>
          <w:sz w:val="22"/>
          <w:szCs w:val="22"/>
        </w:rPr>
      </w:pPr>
      <w:r>
        <w:rPr>
          <w:sz w:val="22"/>
          <w:szCs w:val="22"/>
        </w:rPr>
        <w:t>Physical Activity</w:t>
      </w:r>
      <w:r w:rsidR="00344DCF">
        <w:rPr>
          <w:sz w:val="22"/>
          <w:szCs w:val="22"/>
        </w:rPr>
        <w:t xml:space="preserve"> versus Obesity Rate</w:t>
      </w:r>
    </w:p>
    <w:p w14:paraId="23F41FA6" w14:textId="506FBFE2" w:rsidR="00344DCF" w:rsidRDefault="00B9491B" w:rsidP="00373DD2">
      <w:pPr>
        <w:pStyle w:val="BodyText"/>
        <w:numPr>
          <w:ilvl w:val="1"/>
          <w:numId w:val="91"/>
        </w:numPr>
        <w:spacing w:after="0"/>
        <w:ind w:hanging="450"/>
        <w:jc w:val="both"/>
        <w:rPr>
          <w:sz w:val="22"/>
          <w:szCs w:val="22"/>
        </w:rPr>
      </w:pPr>
      <w:r>
        <w:rPr>
          <w:sz w:val="22"/>
          <w:szCs w:val="22"/>
        </w:rPr>
        <w:t xml:space="preserve">Physical Activity </w:t>
      </w:r>
      <w:r w:rsidR="00344DCF">
        <w:rPr>
          <w:sz w:val="22"/>
          <w:szCs w:val="22"/>
        </w:rPr>
        <w:t>versus Cardiovascular Disease</w:t>
      </w:r>
    </w:p>
    <w:p w14:paraId="676EF4C0" w14:textId="77777777" w:rsidR="00344DCF" w:rsidRDefault="00344DCF" w:rsidP="00373DD2">
      <w:pPr>
        <w:pStyle w:val="BodyText"/>
        <w:numPr>
          <w:ilvl w:val="1"/>
          <w:numId w:val="91"/>
        </w:numPr>
        <w:spacing w:after="0"/>
        <w:ind w:hanging="450"/>
        <w:jc w:val="both"/>
        <w:rPr>
          <w:sz w:val="22"/>
          <w:szCs w:val="22"/>
        </w:rPr>
      </w:pPr>
      <w:r>
        <w:rPr>
          <w:sz w:val="22"/>
          <w:szCs w:val="22"/>
        </w:rPr>
        <w:t>Smoking versus Cardiovascular Disease</w:t>
      </w:r>
    </w:p>
    <w:p w14:paraId="11EE2E6B" w14:textId="20E0E5B8" w:rsidR="00B9491B" w:rsidRDefault="00B9491B" w:rsidP="00373DD2">
      <w:pPr>
        <w:pStyle w:val="BodyText"/>
        <w:numPr>
          <w:ilvl w:val="1"/>
          <w:numId w:val="91"/>
        </w:numPr>
        <w:spacing w:after="0"/>
        <w:ind w:hanging="450"/>
        <w:jc w:val="both"/>
        <w:rPr>
          <w:sz w:val="22"/>
          <w:szCs w:val="22"/>
        </w:rPr>
      </w:pPr>
      <w:r>
        <w:rPr>
          <w:sz w:val="22"/>
          <w:szCs w:val="22"/>
        </w:rPr>
        <w:t>Smoking versus Lung Cancer</w:t>
      </w:r>
    </w:p>
    <w:p w14:paraId="26B0549A" w14:textId="77777777" w:rsidR="00344DCF" w:rsidRDefault="00344DCF" w:rsidP="00373DD2">
      <w:pPr>
        <w:pStyle w:val="BodyText"/>
        <w:numPr>
          <w:ilvl w:val="1"/>
          <w:numId w:val="91"/>
        </w:numPr>
        <w:ind w:hanging="450"/>
        <w:jc w:val="both"/>
        <w:rPr>
          <w:sz w:val="22"/>
          <w:szCs w:val="22"/>
        </w:rPr>
      </w:pPr>
      <w:r>
        <w:rPr>
          <w:sz w:val="22"/>
          <w:szCs w:val="22"/>
        </w:rPr>
        <w:t>Smoking versus Obesity</w:t>
      </w:r>
    </w:p>
    <w:p w14:paraId="7C53B754" w14:textId="4366D5FE" w:rsidR="00373DD2" w:rsidRDefault="00373DD2" w:rsidP="00373DD2">
      <w:pPr>
        <w:pStyle w:val="BodyText"/>
        <w:numPr>
          <w:ilvl w:val="0"/>
          <w:numId w:val="91"/>
        </w:numPr>
        <w:ind w:left="720" w:hanging="450"/>
        <w:jc w:val="both"/>
        <w:rPr>
          <w:sz w:val="22"/>
          <w:szCs w:val="22"/>
        </w:rPr>
      </w:pPr>
      <w:r>
        <w:rPr>
          <w:sz w:val="22"/>
          <w:szCs w:val="22"/>
        </w:rPr>
        <w:t xml:space="preserve">Generate two more graphs that are not on this list. </w:t>
      </w:r>
    </w:p>
    <w:p w14:paraId="00D7ECC5" w14:textId="77777777" w:rsidR="00B9491B" w:rsidRDefault="00B9491B" w:rsidP="00344DCF">
      <w:pPr>
        <w:pStyle w:val="Subheading"/>
        <w:rPr>
          <w:sz w:val="22"/>
        </w:rPr>
      </w:pPr>
    </w:p>
    <w:p w14:paraId="55AA4C2B" w14:textId="52E6F1D2" w:rsidR="00344DCF" w:rsidRPr="008B6372" w:rsidRDefault="00344DCF" w:rsidP="00344DCF">
      <w:pPr>
        <w:pStyle w:val="Subheading"/>
        <w:rPr>
          <w:color w:val="000000" w:themeColor="text1"/>
          <w:sz w:val="22"/>
        </w:rPr>
      </w:pPr>
      <w:r>
        <w:rPr>
          <w:sz w:val="22"/>
        </w:rPr>
        <w:t>Cancer Outcomes in the U.S.</w:t>
      </w:r>
      <w:r w:rsidRPr="007D73FE">
        <w:rPr>
          <w:sz w:val="22"/>
        </w:rPr>
        <w:t>:</w:t>
      </w:r>
      <w:r>
        <w:rPr>
          <w:sz w:val="22"/>
        </w:rPr>
        <w:t xml:space="preserve"> </w:t>
      </w:r>
    </w:p>
    <w:p w14:paraId="7E474622" w14:textId="267981AC" w:rsidR="00CA5FF6" w:rsidRPr="00CA5FF6" w:rsidRDefault="00344DCF" w:rsidP="00CA5FF6">
      <w:pPr>
        <w:pStyle w:val="BodyText"/>
        <w:numPr>
          <w:ilvl w:val="0"/>
          <w:numId w:val="92"/>
        </w:numPr>
        <w:jc w:val="both"/>
        <w:rPr>
          <w:color w:val="000000" w:themeColor="text1"/>
          <w:sz w:val="22"/>
          <w:szCs w:val="22"/>
        </w:rPr>
      </w:pPr>
      <w:r w:rsidRPr="008B6372">
        <w:rPr>
          <w:color w:val="000000" w:themeColor="text1"/>
          <w:sz w:val="22"/>
          <w:szCs w:val="22"/>
        </w:rPr>
        <w:t xml:space="preserve">Go to the CDC Wonder interactive website: </w:t>
      </w:r>
      <w:hyperlink r:id="rId36" w:history="1">
        <w:r w:rsidR="00CA5FF6" w:rsidRPr="003B24E0">
          <w:rPr>
            <w:rStyle w:val="Hyperlink"/>
          </w:rPr>
          <w:t>http</w:t>
        </w:r>
        <w:r w:rsidR="00CA5FF6" w:rsidRPr="003B24E0">
          <w:rPr>
            <w:rStyle w:val="Hyperlink"/>
          </w:rPr>
          <w:t>s</w:t>
        </w:r>
        <w:r w:rsidR="00CA5FF6" w:rsidRPr="003B24E0">
          <w:rPr>
            <w:rStyle w:val="Hyperlink"/>
          </w:rPr>
          <w:t>://wo</w:t>
        </w:r>
        <w:r w:rsidR="00CA5FF6" w:rsidRPr="003B24E0">
          <w:rPr>
            <w:rStyle w:val="Hyperlink"/>
          </w:rPr>
          <w:t>n</w:t>
        </w:r>
        <w:r w:rsidR="00CA5FF6" w:rsidRPr="003B24E0">
          <w:rPr>
            <w:rStyle w:val="Hyperlink"/>
          </w:rPr>
          <w:t>der.cdc.gov/</w:t>
        </w:r>
      </w:hyperlink>
    </w:p>
    <w:p w14:paraId="028CA395" w14:textId="3707582D" w:rsidR="00344DCF" w:rsidRPr="008B6372" w:rsidRDefault="00CA5FF6" w:rsidP="00344DCF">
      <w:pPr>
        <w:pStyle w:val="BodyText"/>
        <w:numPr>
          <w:ilvl w:val="0"/>
          <w:numId w:val="92"/>
        </w:numPr>
        <w:jc w:val="both"/>
        <w:rPr>
          <w:color w:val="000000" w:themeColor="text1"/>
          <w:sz w:val="22"/>
          <w:szCs w:val="22"/>
        </w:rPr>
      </w:pPr>
      <w:r>
        <w:rPr>
          <w:color w:val="000000" w:themeColor="text1"/>
          <w:sz w:val="22"/>
          <w:szCs w:val="22"/>
        </w:rPr>
        <w:t>Scroll down and o</w:t>
      </w:r>
      <w:r w:rsidR="00344DCF" w:rsidRPr="008B6372">
        <w:rPr>
          <w:color w:val="000000" w:themeColor="text1"/>
          <w:sz w:val="22"/>
          <w:szCs w:val="22"/>
        </w:rPr>
        <w:t>pen “</w:t>
      </w:r>
      <w:r w:rsidR="00344DCF" w:rsidRPr="008B6372">
        <w:rPr>
          <w:color w:val="000000" w:themeColor="text1"/>
          <w:sz w:val="22"/>
          <w:szCs w:val="22"/>
          <w:u w:val="single"/>
        </w:rPr>
        <w:t>Cancer Statistics</w:t>
      </w:r>
      <w:r w:rsidR="00344DCF" w:rsidRPr="008B6372">
        <w:rPr>
          <w:color w:val="000000" w:themeColor="text1"/>
          <w:sz w:val="22"/>
          <w:szCs w:val="22"/>
        </w:rPr>
        <w:t>.”</w:t>
      </w:r>
    </w:p>
    <w:p w14:paraId="686C36BC" w14:textId="362FC986" w:rsidR="00344DCF" w:rsidRPr="008B6372" w:rsidRDefault="00344DCF" w:rsidP="00344DCF">
      <w:pPr>
        <w:pStyle w:val="BodyText"/>
        <w:numPr>
          <w:ilvl w:val="0"/>
          <w:numId w:val="92"/>
        </w:numPr>
        <w:jc w:val="both"/>
        <w:rPr>
          <w:color w:val="000000" w:themeColor="text1"/>
          <w:sz w:val="22"/>
          <w:szCs w:val="22"/>
        </w:rPr>
      </w:pPr>
      <w:r w:rsidRPr="008B6372">
        <w:rPr>
          <w:color w:val="000000" w:themeColor="text1"/>
          <w:sz w:val="22"/>
          <w:szCs w:val="22"/>
        </w:rPr>
        <w:lastRenderedPageBreak/>
        <w:t>Under “</w:t>
      </w:r>
      <w:r w:rsidRPr="008B6372">
        <w:rPr>
          <w:color w:val="000000" w:themeColor="text1"/>
          <w:sz w:val="22"/>
          <w:szCs w:val="22"/>
          <w:u w:val="single"/>
        </w:rPr>
        <w:t>Cancer Incidence 1999-2019</w:t>
      </w:r>
      <w:r w:rsidRPr="008B6372">
        <w:rPr>
          <w:color w:val="000000" w:themeColor="text1"/>
          <w:sz w:val="22"/>
          <w:szCs w:val="22"/>
        </w:rPr>
        <w:t>,” open the “</w:t>
      </w:r>
      <w:r w:rsidRPr="008B6372">
        <w:rPr>
          <w:color w:val="000000" w:themeColor="text1"/>
          <w:sz w:val="22"/>
          <w:szCs w:val="22"/>
          <w:u w:val="single"/>
        </w:rPr>
        <w:t>Data Request.</w:t>
      </w:r>
      <w:r w:rsidRPr="008B6372">
        <w:rPr>
          <w:color w:val="000000" w:themeColor="text1"/>
          <w:sz w:val="22"/>
          <w:szCs w:val="22"/>
        </w:rPr>
        <w:t xml:space="preserve">” </w:t>
      </w:r>
    </w:p>
    <w:p w14:paraId="1A7CCB10" w14:textId="77777777" w:rsidR="00344DCF" w:rsidRDefault="00344DCF" w:rsidP="00344DCF">
      <w:pPr>
        <w:pStyle w:val="BodyText"/>
        <w:numPr>
          <w:ilvl w:val="0"/>
          <w:numId w:val="92"/>
        </w:numPr>
        <w:jc w:val="both"/>
        <w:rPr>
          <w:sz w:val="22"/>
          <w:szCs w:val="22"/>
        </w:rPr>
      </w:pPr>
      <w:r>
        <w:rPr>
          <w:sz w:val="22"/>
          <w:szCs w:val="22"/>
        </w:rPr>
        <w:t>In Box 1 (Organize Table Layout), choose “</w:t>
      </w:r>
      <w:r w:rsidRPr="00B74849">
        <w:rPr>
          <w:sz w:val="22"/>
          <w:szCs w:val="22"/>
          <w:u w:val="single"/>
        </w:rPr>
        <w:t>States</w:t>
      </w:r>
      <w:r>
        <w:rPr>
          <w:sz w:val="22"/>
          <w:szCs w:val="22"/>
        </w:rPr>
        <w:t>” and “</w:t>
      </w:r>
      <w:r w:rsidRPr="00B74849">
        <w:rPr>
          <w:sz w:val="22"/>
          <w:szCs w:val="22"/>
          <w:u w:val="single"/>
        </w:rPr>
        <w:t>Age-Adjusted Rates</w:t>
      </w:r>
      <w:r>
        <w:rPr>
          <w:sz w:val="22"/>
          <w:szCs w:val="22"/>
        </w:rPr>
        <w:t>.”</w:t>
      </w:r>
    </w:p>
    <w:p w14:paraId="4086DA3D" w14:textId="77777777" w:rsidR="00344DCF" w:rsidRDefault="00344DCF" w:rsidP="00344DCF">
      <w:pPr>
        <w:pStyle w:val="BodyText"/>
        <w:numPr>
          <w:ilvl w:val="0"/>
          <w:numId w:val="92"/>
        </w:numPr>
        <w:jc w:val="both"/>
        <w:rPr>
          <w:sz w:val="22"/>
          <w:szCs w:val="22"/>
        </w:rPr>
      </w:pPr>
      <w:r>
        <w:rPr>
          <w:sz w:val="22"/>
          <w:szCs w:val="22"/>
        </w:rPr>
        <w:t>In Box 4 (Table Layout), choose “</w:t>
      </w:r>
      <w:r w:rsidRPr="003A501F">
        <w:rPr>
          <w:sz w:val="22"/>
          <w:szCs w:val="22"/>
          <w:u w:val="single"/>
        </w:rPr>
        <w:t>Lung and Bronchus.”</w:t>
      </w:r>
    </w:p>
    <w:p w14:paraId="106F1D32" w14:textId="77777777" w:rsidR="00344DCF" w:rsidRDefault="00344DCF" w:rsidP="00344DCF">
      <w:pPr>
        <w:pStyle w:val="BodyText"/>
        <w:numPr>
          <w:ilvl w:val="0"/>
          <w:numId w:val="92"/>
        </w:numPr>
        <w:jc w:val="both"/>
        <w:rPr>
          <w:sz w:val="22"/>
          <w:szCs w:val="22"/>
        </w:rPr>
      </w:pPr>
      <w:r>
        <w:rPr>
          <w:sz w:val="22"/>
          <w:szCs w:val="22"/>
        </w:rPr>
        <w:t>Scroll to the bottom and click on “</w:t>
      </w:r>
      <w:r w:rsidRPr="003A501F">
        <w:rPr>
          <w:sz w:val="22"/>
          <w:szCs w:val="22"/>
          <w:u w:val="single"/>
        </w:rPr>
        <w:t>Send</w:t>
      </w:r>
      <w:r>
        <w:rPr>
          <w:sz w:val="22"/>
          <w:szCs w:val="22"/>
        </w:rPr>
        <w:t>.”</w:t>
      </w:r>
    </w:p>
    <w:p w14:paraId="11BFC223" w14:textId="2FF42E0F" w:rsidR="00344DCF" w:rsidRDefault="00344DCF" w:rsidP="00344DCF">
      <w:pPr>
        <w:pStyle w:val="BodyText"/>
        <w:numPr>
          <w:ilvl w:val="0"/>
          <w:numId w:val="92"/>
        </w:numPr>
        <w:jc w:val="both"/>
        <w:rPr>
          <w:sz w:val="22"/>
          <w:szCs w:val="22"/>
        </w:rPr>
      </w:pPr>
      <w:r>
        <w:rPr>
          <w:sz w:val="22"/>
          <w:szCs w:val="22"/>
        </w:rPr>
        <w:t xml:space="preserve">Follow the instructions provided by your instructor to copy and paste lung cancer rates into your spreadsheet (Fig. </w:t>
      </w:r>
      <w:r w:rsidR="00AC6672">
        <w:rPr>
          <w:sz w:val="22"/>
          <w:szCs w:val="22"/>
        </w:rPr>
        <w:t>3</w:t>
      </w:r>
      <w:r>
        <w:rPr>
          <w:sz w:val="22"/>
          <w:szCs w:val="22"/>
        </w:rPr>
        <w:t>) and use this to create a graph on smoking versus lung cancer.</w:t>
      </w:r>
    </w:p>
    <w:p w14:paraId="600A5C2D" w14:textId="77777777" w:rsidR="00AC6672" w:rsidRDefault="00344DCF" w:rsidP="00AC6672">
      <w:pPr>
        <w:pStyle w:val="BodyText"/>
        <w:spacing w:before="240" w:after="0"/>
        <w:ind w:left="720"/>
        <w:jc w:val="both"/>
        <w:rPr>
          <w:sz w:val="22"/>
          <w:szCs w:val="22"/>
        </w:rPr>
      </w:pPr>
      <w:r>
        <w:rPr>
          <w:noProof/>
          <w:sz w:val="22"/>
          <w:szCs w:val="22"/>
        </w:rPr>
        <w:drawing>
          <wp:inline distT="0" distB="0" distL="0" distR="0" wp14:anchorId="77185638" wp14:editId="7BB08F70">
            <wp:extent cx="2720109" cy="453981"/>
            <wp:effectExtent l="0" t="0" r="4445" b="3810"/>
            <wp:docPr id="574454574" name="Picture 57445457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4574" name="Picture 1" descr="A screenshot of a computer&#10;&#10;Description automatically generated with low confidence"/>
                    <pic:cNvPicPr/>
                  </pic:nvPicPr>
                  <pic:blipFill>
                    <a:blip r:embed="rId37"/>
                    <a:stretch>
                      <a:fillRect/>
                    </a:stretch>
                  </pic:blipFill>
                  <pic:spPr>
                    <a:xfrm>
                      <a:off x="0" y="0"/>
                      <a:ext cx="2768915" cy="462127"/>
                    </a:xfrm>
                    <a:prstGeom prst="rect">
                      <a:avLst/>
                    </a:prstGeom>
                  </pic:spPr>
                </pic:pic>
              </a:graphicData>
            </a:graphic>
          </wp:inline>
        </w:drawing>
      </w:r>
      <w:r>
        <w:rPr>
          <w:sz w:val="22"/>
          <w:szCs w:val="22"/>
        </w:rPr>
        <w:t xml:space="preserve"> </w:t>
      </w:r>
    </w:p>
    <w:p w14:paraId="04876A52" w14:textId="45C635CA" w:rsidR="00344DCF" w:rsidRDefault="00344DCF" w:rsidP="00344DCF">
      <w:pPr>
        <w:pStyle w:val="BodyText"/>
        <w:ind w:left="720"/>
        <w:jc w:val="both"/>
        <w:rPr>
          <w:sz w:val="22"/>
          <w:szCs w:val="22"/>
        </w:rPr>
      </w:pPr>
      <w:r w:rsidRPr="00875A32">
        <w:rPr>
          <w:b/>
          <w:bCs/>
          <w:sz w:val="22"/>
          <w:szCs w:val="22"/>
        </w:rPr>
        <w:t xml:space="preserve">Fig. </w:t>
      </w:r>
      <w:r w:rsidR="00AC6672">
        <w:rPr>
          <w:b/>
          <w:bCs/>
          <w:sz w:val="22"/>
          <w:szCs w:val="22"/>
        </w:rPr>
        <w:t>3</w:t>
      </w:r>
    </w:p>
    <w:p w14:paraId="5A0688B4" w14:textId="77777777" w:rsidR="00344DCF" w:rsidRDefault="00344DCF" w:rsidP="00344DCF">
      <w:pPr>
        <w:pStyle w:val="BodyText"/>
        <w:numPr>
          <w:ilvl w:val="0"/>
          <w:numId w:val="92"/>
        </w:numPr>
        <w:jc w:val="both"/>
        <w:rPr>
          <w:sz w:val="22"/>
          <w:szCs w:val="22"/>
        </w:rPr>
      </w:pPr>
      <w:r>
        <w:rPr>
          <w:sz w:val="22"/>
          <w:szCs w:val="22"/>
        </w:rPr>
        <w:t>Go back to the previous page to create a new chart.</w:t>
      </w:r>
    </w:p>
    <w:p w14:paraId="47B75514" w14:textId="77777777" w:rsidR="00344DCF" w:rsidRDefault="00344DCF" w:rsidP="00344DCF">
      <w:pPr>
        <w:pStyle w:val="BodyText"/>
        <w:numPr>
          <w:ilvl w:val="0"/>
          <w:numId w:val="92"/>
        </w:numPr>
        <w:jc w:val="both"/>
        <w:rPr>
          <w:sz w:val="22"/>
          <w:szCs w:val="22"/>
        </w:rPr>
      </w:pPr>
      <w:r>
        <w:rPr>
          <w:sz w:val="22"/>
          <w:szCs w:val="22"/>
        </w:rPr>
        <w:t>In Box 1, choose “</w:t>
      </w:r>
      <w:r w:rsidRPr="00EF78D9">
        <w:rPr>
          <w:sz w:val="22"/>
          <w:szCs w:val="22"/>
          <w:u w:val="single"/>
        </w:rPr>
        <w:t>Race</w:t>
      </w:r>
      <w:r>
        <w:rPr>
          <w:sz w:val="22"/>
          <w:szCs w:val="22"/>
        </w:rPr>
        <w:t>” and “</w:t>
      </w:r>
      <w:r w:rsidRPr="00EF78D9">
        <w:rPr>
          <w:sz w:val="22"/>
          <w:szCs w:val="22"/>
          <w:u w:val="single"/>
        </w:rPr>
        <w:t>Age-Adjusted Rates</w:t>
      </w:r>
      <w:r>
        <w:rPr>
          <w:sz w:val="22"/>
          <w:szCs w:val="22"/>
        </w:rPr>
        <w:t>.”</w:t>
      </w:r>
    </w:p>
    <w:p w14:paraId="5F47CB7D" w14:textId="77777777" w:rsidR="00344DCF" w:rsidRPr="00222A5F" w:rsidRDefault="00344DCF" w:rsidP="00344DCF">
      <w:pPr>
        <w:pStyle w:val="BodyText"/>
        <w:numPr>
          <w:ilvl w:val="0"/>
          <w:numId w:val="92"/>
        </w:numPr>
        <w:jc w:val="both"/>
        <w:rPr>
          <w:sz w:val="22"/>
          <w:szCs w:val="22"/>
        </w:rPr>
      </w:pPr>
      <w:r>
        <w:rPr>
          <w:sz w:val="22"/>
          <w:szCs w:val="22"/>
        </w:rPr>
        <w:t>Do five separate searches based on the following four options in Box 4:</w:t>
      </w:r>
    </w:p>
    <w:p w14:paraId="6056517A" w14:textId="77777777" w:rsidR="00344DCF" w:rsidRPr="00D8599C" w:rsidRDefault="00344DCF" w:rsidP="003A5E73">
      <w:pPr>
        <w:pStyle w:val="BodyText"/>
        <w:numPr>
          <w:ilvl w:val="1"/>
          <w:numId w:val="92"/>
        </w:numPr>
        <w:spacing w:after="0"/>
        <w:jc w:val="both"/>
        <w:rPr>
          <w:sz w:val="22"/>
          <w:szCs w:val="22"/>
          <w:u w:val="single"/>
        </w:rPr>
      </w:pPr>
      <w:r w:rsidRPr="00D8599C">
        <w:rPr>
          <w:sz w:val="22"/>
          <w:szCs w:val="22"/>
          <w:u w:val="single"/>
        </w:rPr>
        <w:t>Melanoma of the Skin</w:t>
      </w:r>
    </w:p>
    <w:p w14:paraId="6A8091B4" w14:textId="77777777" w:rsidR="00344DCF" w:rsidRPr="00D8599C" w:rsidRDefault="00344DCF" w:rsidP="003A5E73">
      <w:pPr>
        <w:pStyle w:val="BodyText"/>
        <w:numPr>
          <w:ilvl w:val="1"/>
          <w:numId w:val="92"/>
        </w:numPr>
        <w:spacing w:after="0"/>
        <w:jc w:val="both"/>
        <w:rPr>
          <w:sz w:val="22"/>
          <w:szCs w:val="22"/>
          <w:u w:val="single"/>
        </w:rPr>
      </w:pPr>
      <w:r w:rsidRPr="00D8599C">
        <w:rPr>
          <w:sz w:val="22"/>
          <w:szCs w:val="22"/>
          <w:u w:val="single"/>
        </w:rPr>
        <w:t>Myeloma</w:t>
      </w:r>
    </w:p>
    <w:p w14:paraId="6162A52B" w14:textId="77777777" w:rsidR="00344DCF" w:rsidRPr="00D8599C" w:rsidRDefault="00344DCF" w:rsidP="003A5E73">
      <w:pPr>
        <w:pStyle w:val="BodyText"/>
        <w:numPr>
          <w:ilvl w:val="1"/>
          <w:numId w:val="92"/>
        </w:numPr>
        <w:spacing w:after="0"/>
        <w:jc w:val="both"/>
        <w:rPr>
          <w:sz w:val="22"/>
          <w:szCs w:val="22"/>
          <w:u w:val="single"/>
        </w:rPr>
      </w:pPr>
      <w:r w:rsidRPr="00D8599C">
        <w:rPr>
          <w:sz w:val="22"/>
          <w:szCs w:val="22"/>
          <w:u w:val="single"/>
        </w:rPr>
        <w:t>Prostate</w:t>
      </w:r>
    </w:p>
    <w:p w14:paraId="2067495A" w14:textId="77777777" w:rsidR="00344DCF" w:rsidRDefault="00344DCF" w:rsidP="003A5E73">
      <w:pPr>
        <w:pStyle w:val="BodyText"/>
        <w:numPr>
          <w:ilvl w:val="1"/>
          <w:numId w:val="92"/>
        </w:numPr>
        <w:spacing w:after="0"/>
        <w:jc w:val="both"/>
        <w:rPr>
          <w:sz w:val="22"/>
          <w:szCs w:val="22"/>
          <w:u w:val="single"/>
        </w:rPr>
      </w:pPr>
      <w:r w:rsidRPr="00D8599C">
        <w:rPr>
          <w:sz w:val="22"/>
          <w:szCs w:val="22"/>
          <w:u w:val="single"/>
        </w:rPr>
        <w:t>Female Breast</w:t>
      </w:r>
    </w:p>
    <w:p w14:paraId="3575B64C" w14:textId="77777777" w:rsidR="00344DCF" w:rsidRPr="00D8599C" w:rsidRDefault="00344DCF" w:rsidP="003A5E73">
      <w:pPr>
        <w:pStyle w:val="BodyText"/>
        <w:numPr>
          <w:ilvl w:val="1"/>
          <w:numId w:val="92"/>
        </w:numPr>
        <w:jc w:val="both"/>
        <w:rPr>
          <w:sz w:val="22"/>
          <w:szCs w:val="22"/>
          <w:u w:val="single"/>
        </w:rPr>
      </w:pPr>
      <w:r>
        <w:rPr>
          <w:sz w:val="22"/>
          <w:szCs w:val="22"/>
          <w:u w:val="single"/>
        </w:rPr>
        <w:t>Liver</w:t>
      </w:r>
    </w:p>
    <w:p w14:paraId="7FDF48B6" w14:textId="77777777" w:rsidR="00344DCF" w:rsidRDefault="00344DCF" w:rsidP="00344DCF">
      <w:pPr>
        <w:pStyle w:val="BodyText"/>
        <w:numPr>
          <w:ilvl w:val="0"/>
          <w:numId w:val="92"/>
        </w:numPr>
        <w:jc w:val="both"/>
        <w:rPr>
          <w:sz w:val="22"/>
          <w:szCs w:val="22"/>
        </w:rPr>
      </w:pPr>
      <w:r>
        <w:rPr>
          <w:sz w:val="22"/>
          <w:szCs w:val="22"/>
        </w:rPr>
        <w:t>Record all race-based cancer rates to the chart:</w:t>
      </w:r>
    </w:p>
    <w:p w14:paraId="33F57CC8" w14:textId="77777777" w:rsidR="00344DCF" w:rsidRDefault="00344DCF" w:rsidP="00344DCF">
      <w:pPr>
        <w:pStyle w:val="Subheading"/>
        <w:spacing w:after="0"/>
        <w:jc w:val="left"/>
        <w:rPr>
          <w:sz w:val="22"/>
        </w:rPr>
      </w:pPr>
      <w:r>
        <w:rPr>
          <w:sz w:val="22"/>
        </w:rPr>
        <w:t>Cancer Rates</w:t>
      </w:r>
    </w:p>
    <w:tbl>
      <w:tblPr>
        <w:tblStyle w:val="TableGrid"/>
        <w:tblW w:w="0" w:type="auto"/>
        <w:tblLook w:val="04A0" w:firstRow="1" w:lastRow="0" w:firstColumn="1" w:lastColumn="0" w:noHBand="0" w:noVBand="1"/>
      </w:tblPr>
      <w:tblGrid>
        <w:gridCol w:w="1974"/>
        <w:gridCol w:w="1350"/>
        <w:gridCol w:w="1260"/>
        <w:gridCol w:w="1349"/>
        <w:gridCol w:w="1349"/>
        <w:gridCol w:w="1348"/>
      </w:tblGrid>
      <w:tr w:rsidR="00344DCF" w14:paraId="493374FA" w14:textId="77777777" w:rsidTr="000A2DB2">
        <w:trPr>
          <w:trHeight w:val="269"/>
        </w:trPr>
        <w:tc>
          <w:tcPr>
            <w:tcW w:w="1974" w:type="dxa"/>
          </w:tcPr>
          <w:p w14:paraId="6BC0D880" w14:textId="77777777" w:rsidR="00344DCF" w:rsidRPr="00521C8D" w:rsidRDefault="00344DCF" w:rsidP="000A2DB2">
            <w:pPr>
              <w:pStyle w:val="Subheading"/>
              <w:spacing w:after="0"/>
              <w:jc w:val="left"/>
              <w:rPr>
                <w:rFonts w:asciiTheme="minorHAnsi" w:hAnsiTheme="minorHAnsi" w:cstheme="minorHAnsi"/>
                <w:b w:val="0"/>
                <w:bCs/>
                <w:sz w:val="22"/>
              </w:rPr>
            </w:pPr>
          </w:p>
        </w:tc>
        <w:tc>
          <w:tcPr>
            <w:tcW w:w="1350" w:type="dxa"/>
          </w:tcPr>
          <w:p w14:paraId="603E8A27"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Melanoma</w:t>
            </w:r>
          </w:p>
        </w:tc>
        <w:tc>
          <w:tcPr>
            <w:tcW w:w="1260" w:type="dxa"/>
          </w:tcPr>
          <w:p w14:paraId="5A46EA7C"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Myeloma</w:t>
            </w:r>
          </w:p>
        </w:tc>
        <w:tc>
          <w:tcPr>
            <w:tcW w:w="1349" w:type="dxa"/>
          </w:tcPr>
          <w:p w14:paraId="6D9E7B99"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Prostate</w:t>
            </w:r>
          </w:p>
        </w:tc>
        <w:tc>
          <w:tcPr>
            <w:tcW w:w="1349" w:type="dxa"/>
          </w:tcPr>
          <w:p w14:paraId="73F893A4"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Fem. Breast</w:t>
            </w:r>
          </w:p>
        </w:tc>
        <w:tc>
          <w:tcPr>
            <w:tcW w:w="1348" w:type="dxa"/>
          </w:tcPr>
          <w:p w14:paraId="2244EC8C"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Liver</w:t>
            </w:r>
          </w:p>
        </w:tc>
      </w:tr>
      <w:tr w:rsidR="00344DCF" w14:paraId="418965D6" w14:textId="77777777" w:rsidTr="000A2DB2">
        <w:tc>
          <w:tcPr>
            <w:tcW w:w="1974" w:type="dxa"/>
          </w:tcPr>
          <w:p w14:paraId="561B648C" w14:textId="77777777" w:rsidR="00344DCF" w:rsidRPr="00521C8D" w:rsidRDefault="00344DCF" w:rsidP="000A2DB2">
            <w:pPr>
              <w:pStyle w:val="Subheading"/>
              <w:jc w:val="left"/>
              <w:rPr>
                <w:rFonts w:asciiTheme="minorHAnsi" w:hAnsiTheme="minorHAnsi" w:cstheme="minorHAnsi"/>
                <w:b w:val="0"/>
                <w:bCs/>
                <w:sz w:val="22"/>
              </w:rPr>
            </w:pPr>
            <w:r w:rsidRPr="00521C8D">
              <w:rPr>
                <w:rFonts w:asciiTheme="minorHAnsi" w:hAnsiTheme="minorHAnsi" w:cstheme="minorHAnsi"/>
                <w:b w:val="0"/>
                <w:bCs/>
                <w:sz w:val="22"/>
              </w:rPr>
              <w:t>Asian or Pacific Is</w:t>
            </w:r>
            <w:r>
              <w:rPr>
                <w:rFonts w:asciiTheme="minorHAnsi" w:hAnsiTheme="minorHAnsi" w:cstheme="minorHAnsi"/>
                <w:b w:val="0"/>
                <w:bCs/>
                <w:sz w:val="22"/>
              </w:rPr>
              <w:t>.</w:t>
            </w:r>
          </w:p>
        </w:tc>
        <w:tc>
          <w:tcPr>
            <w:tcW w:w="1350" w:type="dxa"/>
          </w:tcPr>
          <w:p w14:paraId="73ED44DE" w14:textId="77777777" w:rsidR="00344DCF" w:rsidRPr="00521C8D" w:rsidRDefault="00344DCF" w:rsidP="000A2DB2">
            <w:pPr>
              <w:pStyle w:val="Subheading"/>
              <w:jc w:val="center"/>
              <w:rPr>
                <w:rFonts w:asciiTheme="minorHAnsi" w:hAnsiTheme="minorHAnsi" w:cstheme="minorHAnsi"/>
                <w:b w:val="0"/>
                <w:bCs/>
                <w:sz w:val="22"/>
              </w:rPr>
            </w:pPr>
          </w:p>
        </w:tc>
        <w:tc>
          <w:tcPr>
            <w:tcW w:w="1260" w:type="dxa"/>
          </w:tcPr>
          <w:p w14:paraId="7077FC12"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460E2F75"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293F6B28" w14:textId="77777777" w:rsidR="00344DCF" w:rsidRPr="00521C8D" w:rsidRDefault="00344DCF" w:rsidP="000A2DB2">
            <w:pPr>
              <w:pStyle w:val="Subheading"/>
              <w:jc w:val="center"/>
              <w:rPr>
                <w:rFonts w:asciiTheme="minorHAnsi" w:hAnsiTheme="minorHAnsi" w:cstheme="minorHAnsi"/>
                <w:b w:val="0"/>
                <w:bCs/>
                <w:sz w:val="22"/>
              </w:rPr>
            </w:pPr>
          </w:p>
        </w:tc>
        <w:tc>
          <w:tcPr>
            <w:tcW w:w="1348" w:type="dxa"/>
          </w:tcPr>
          <w:p w14:paraId="00FE943C" w14:textId="77777777" w:rsidR="00344DCF" w:rsidRPr="00521C8D" w:rsidRDefault="00344DCF" w:rsidP="000A2DB2">
            <w:pPr>
              <w:pStyle w:val="Subheading"/>
              <w:jc w:val="center"/>
              <w:rPr>
                <w:rFonts w:asciiTheme="minorHAnsi" w:hAnsiTheme="minorHAnsi" w:cstheme="minorHAnsi"/>
                <w:b w:val="0"/>
                <w:bCs/>
                <w:sz w:val="22"/>
              </w:rPr>
            </w:pPr>
          </w:p>
        </w:tc>
      </w:tr>
      <w:tr w:rsidR="00344DCF" w14:paraId="5CE83CAC" w14:textId="77777777" w:rsidTr="000A2DB2">
        <w:tc>
          <w:tcPr>
            <w:tcW w:w="1974" w:type="dxa"/>
          </w:tcPr>
          <w:p w14:paraId="4F14AABE" w14:textId="77777777" w:rsidR="00344DCF" w:rsidRPr="00521C8D" w:rsidRDefault="00344DCF" w:rsidP="000A2DB2">
            <w:pPr>
              <w:pStyle w:val="Subheading"/>
              <w:jc w:val="left"/>
              <w:rPr>
                <w:rFonts w:asciiTheme="minorHAnsi" w:hAnsiTheme="minorHAnsi" w:cstheme="minorHAnsi"/>
                <w:b w:val="0"/>
                <w:bCs/>
                <w:sz w:val="22"/>
              </w:rPr>
            </w:pPr>
            <w:r w:rsidRPr="00521C8D">
              <w:rPr>
                <w:rFonts w:asciiTheme="minorHAnsi" w:hAnsiTheme="minorHAnsi" w:cstheme="minorHAnsi"/>
                <w:b w:val="0"/>
                <w:bCs/>
                <w:sz w:val="22"/>
              </w:rPr>
              <w:t>Black or Afr</w:t>
            </w:r>
            <w:r>
              <w:rPr>
                <w:rFonts w:asciiTheme="minorHAnsi" w:hAnsiTheme="minorHAnsi" w:cstheme="minorHAnsi"/>
                <w:b w:val="0"/>
                <w:bCs/>
                <w:sz w:val="22"/>
              </w:rPr>
              <w:t>.</w:t>
            </w:r>
            <w:r w:rsidRPr="00521C8D">
              <w:rPr>
                <w:rFonts w:asciiTheme="minorHAnsi" w:hAnsiTheme="minorHAnsi" w:cstheme="minorHAnsi"/>
                <w:b w:val="0"/>
                <w:bCs/>
                <w:sz w:val="22"/>
              </w:rPr>
              <w:t xml:space="preserve"> Amer</w:t>
            </w:r>
            <w:r>
              <w:rPr>
                <w:rFonts w:asciiTheme="minorHAnsi" w:hAnsiTheme="minorHAnsi" w:cstheme="minorHAnsi"/>
                <w:b w:val="0"/>
                <w:bCs/>
                <w:sz w:val="22"/>
              </w:rPr>
              <w:t>.</w:t>
            </w:r>
          </w:p>
        </w:tc>
        <w:tc>
          <w:tcPr>
            <w:tcW w:w="1350" w:type="dxa"/>
          </w:tcPr>
          <w:p w14:paraId="66E724D2" w14:textId="77777777" w:rsidR="00344DCF" w:rsidRPr="00521C8D" w:rsidRDefault="00344DCF" w:rsidP="000A2DB2">
            <w:pPr>
              <w:pStyle w:val="Subheading"/>
              <w:jc w:val="center"/>
              <w:rPr>
                <w:rFonts w:asciiTheme="minorHAnsi" w:hAnsiTheme="minorHAnsi" w:cstheme="minorHAnsi"/>
                <w:b w:val="0"/>
                <w:bCs/>
                <w:sz w:val="22"/>
              </w:rPr>
            </w:pPr>
          </w:p>
        </w:tc>
        <w:tc>
          <w:tcPr>
            <w:tcW w:w="1260" w:type="dxa"/>
          </w:tcPr>
          <w:p w14:paraId="4C7C7869"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5E24321A"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2DA3071B" w14:textId="77777777" w:rsidR="00344DCF" w:rsidRPr="00521C8D" w:rsidRDefault="00344DCF" w:rsidP="000A2DB2">
            <w:pPr>
              <w:pStyle w:val="Subheading"/>
              <w:jc w:val="center"/>
              <w:rPr>
                <w:rFonts w:asciiTheme="minorHAnsi" w:hAnsiTheme="minorHAnsi" w:cstheme="minorHAnsi"/>
                <w:b w:val="0"/>
                <w:bCs/>
                <w:sz w:val="22"/>
              </w:rPr>
            </w:pPr>
          </w:p>
        </w:tc>
        <w:tc>
          <w:tcPr>
            <w:tcW w:w="1348" w:type="dxa"/>
          </w:tcPr>
          <w:p w14:paraId="625473B8" w14:textId="77777777" w:rsidR="00344DCF" w:rsidRPr="00521C8D" w:rsidRDefault="00344DCF" w:rsidP="000A2DB2">
            <w:pPr>
              <w:pStyle w:val="Subheading"/>
              <w:jc w:val="center"/>
              <w:rPr>
                <w:rFonts w:asciiTheme="minorHAnsi" w:hAnsiTheme="minorHAnsi" w:cstheme="minorHAnsi"/>
                <w:b w:val="0"/>
                <w:bCs/>
                <w:sz w:val="22"/>
              </w:rPr>
            </w:pPr>
          </w:p>
        </w:tc>
      </w:tr>
      <w:tr w:rsidR="00344DCF" w14:paraId="2EC87A89" w14:textId="77777777" w:rsidTr="000A2DB2">
        <w:trPr>
          <w:trHeight w:val="332"/>
        </w:trPr>
        <w:tc>
          <w:tcPr>
            <w:tcW w:w="1974" w:type="dxa"/>
          </w:tcPr>
          <w:p w14:paraId="546C82BA" w14:textId="77777777" w:rsidR="00344DCF" w:rsidRPr="00521C8D" w:rsidRDefault="00344DCF" w:rsidP="000A2DB2">
            <w:pPr>
              <w:pStyle w:val="Subheading"/>
              <w:jc w:val="left"/>
              <w:rPr>
                <w:rFonts w:asciiTheme="minorHAnsi" w:hAnsiTheme="minorHAnsi" w:cstheme="minorHAnsi"/>
                <w:b w:val="0"/>
                <w:bCs/>
                <w:sz w:val="22"/>
              </w:rPr>
            </w:pPr>
            <w:r w:rsidRPr="00521C8D">
              <w:rPr>
                <w:rFonts w:asciiTheme="minorHAnsi" w:hAnsiTheme="minorHAnsi" w:cstheme="minorHAnsi"/>
                <w:b w:val="0"/>
                <w:bCs/>
                <w:sz w:val="22"/>
              </w:rPr>
              <w:t>White</w:t>
            </w:r>
          </w:p>
        </w:tc>
        <w:tc>
          <w:tcPr>
            <w:tcW w:w="1350" w:type="dxa"/>
          </w:tcPr>
          <w:p w14:paraId="61DFF727" w14:textId="77777777" w:rsidR="00344DCF" w:rsidRPr="00521C8D" w:rsidRDefault="00344DCF" w:rsidP="000A2DB2">
            <w:pPr>
              <w:pStyle w:val="Subheading"/>
              <w:jc w:val="center"/>
              <w:rPr>
                <w:rFonts w:asciiTheme="minorHAnsi" w:hAnsiTheme="minorHAnsi" w:cstheme="minorHAnsi"/>
                <w:b w:val="0"/>
                <w:bCs/>
                <w:sz w:val="22"/>
              </w:rPr>
            </w:pPr>
          </w:p>
        </w:tc>
        <w:tc>
          <w:tcPr>
            <w:tcW w:w="1260" w:type="dxa"/>
          </w:tcPr>
          <w:p w14:paraId="68198E59"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3776DDD9" w14:textId="77777777" w:rsidR="00344DCF" w:rsidRPr="00521C8D" w:rsidRDefault="00344DCF" w:rsidP="000A2DB2">
            <w:pPr>
              <w:pStyle w:val="Subheading"/>
              <w:jc w:val="center"/>
              <w:rPr>
                <w:rFonts w:asciiTheme="minorHAnsi" w:hAnsiTheme="minorHAnsi" w:cstheme="minorHAnsi"/>
                <w:b w:val="0"/>
                <w:bCs/>
                <w:sz w:val="22"/>
              </w:rPr>
            </w:pPr>
          </w:p>
        </w:tc>
        <w:tc>
          <w:tcPr>
            <w:tcW w:w="1349" w:type="dxa"/>
          </w:tcPr>
          <w:p w14:paraId="6629AECA" w14:textId="77777777" w:rsidR="00344DCF" w:rsidRPr="00521C8D" w:rsidRDefault="00344DCF" w:rsidP="000A2DB2">
            <w:pPr>
              <w:pStyle w:val="Subheading"/>
              <w:jc w:val="center"/>
              <w:rPr>
                <w:rFonts w:asciiTheme="minorHAnsi" w:hAnsiTheme="minorHAnsi" w:cstheme="minorHAnsi"/>
                <w:b w:val="0"/>
                <w:bCs/>
                <w:sz w:val="22"/>
              </w:rPr>
            </w:pPr>
          </w:p>
        </w:tc>
        <w:tc>
          <w:tcPr>
            <w:tcW w:w="1348" w:type="dxa"/>
          </w:tcPr>
          <w:p w14:paraId="682356DE" w14:textId="77777777" w:rsidR="00344DCF" w:rsidRPr="00521C8D" w:rsidRDefault="00344DCF" w:rsidP="000A2DB2">
            <w:pPr>
              <w:pStyle w:val="Subheading"/>
              <w:jc w:val="center"/>
              <w:rPr>
                <w:rFonts w:asciiTheme="minorHAnsi" w:hAnsiTheme="minorHAnsi" w:cstheme="minorHAnsi"/>
                <w:b w:val="0"/>
                <w:bCs/>
                <w:sz w:val="22"/>
              </w:rPr>
            </w:pPr>
          </w:p>
        </w:tc>
      </w:tr>
    </w:tbl>
    <w:p w14:paraId="5C11A539" w14:textId="77777777" w:rsidR="00344DCF" w:rsidRDefault="00344DCF" w:rsidP="00344DCF">
      <w:pPr>
        <w:pStyle w:val="BodyText"/>
        <w:ind w:left="720"/>
        <w:jc w:val="both"/>
        <w:rPr>
          <w:sz w:val="22"/>
          <w:szCs w:val="22"/>
        </w:rPr>
      </w:pPr>
    </w:p>
    <w:p w14:paraId="2BFC522D" w14:textId="77777777" w:rsidR="00344DCF" w:rsidRPr="007D73FE" w:rsidRDefault="00344DCF" w:rsidP="00344DCF">
      <w:pPr>
        <w:pStyle w:val="Subheading"/>
        <w:rPr>
          <w:sz w:val="22"/>
        </w:rPr>
      </w:pPr>
      <w:r>
        <w:rPr>
          <w:sz w:val="22"/>
        </w:rPr>
        <w:t>Vaccine Adverse Event Reporting</w:t>
      </w:r>
      <w:r w:rsidRPr="007D73FE">
        <w:rPr>
          <w:sz w:val="22"/>
        </w:rPr>
        <w:t>:</w:t>
      </w:r>
      <w:r>
        <w:rPr>
          <w:sz w:val="22"/>
        </w:rPr>
        <w:t xml:space="preserve"> </w:t>
      </w:r>
    </w:p>
    <w:p w14:paraId="365528E5" w14:textId="40062EF9" w:rsidR="00CA5FF6" w:rsidRPr="00CA5FF6" w:rsidRDefault="00344DCF" w:rsidP="00D122A5">
      <w:pPr>
        <w:pStyle w:val="BodyText"/>
        <w:numPr>
          <w:ilvl w:val="0"/>
          <w:numId w:val="93"/>
        </w:numPr>
        <w:jc w:val="both"/>
        <w:rPr>
          <w:color w:val="000000" w:themeColor="text1"/>
          <w:sz w:val="22"/>
          <w:szCs w:val="22"/>
        </w:rPr>
      </w:pPr>
      <w:r w:rsidRPr="00CA5FF6">
        <w:rPr>
          <w:sz w:val="22"/>
          <w:szCs w:val="22"/>
        </w:rPr>
        <w:t xml:space="preserve">Go to the CDC Wonder interactive </w:t>
      </w:r>
      <w:r w:rsidRPr="00CA5FF6">
        <w:rPr>
          <w:color w:val="000000" w:themeColor="text1"/>
          <w:sz w:val="22"/>
          <w:szCs w:val="22"/>
        </w:rPr>
        <w:t xml:space="preserve">website: </w:t>
      </w:r>
      <w:hyperlink r:id="rId38" w:history="1">
        <w:r w:rsidR="00CA5FF6" w:rsidRPr="003B24E0">
          <w:rPr>
            <w:rStyle w:val="Hyperlink"/>
          </w:rPr>
          <w:t>https://won</w:t>
        </w:r>
        <w:r w:rsidR="00CA5FF6" w:rsidRPr="003B24E0">
          <w:rPr>
            <w:rStyle w:val="Hyperlink"/>
          </w:rPr>
          <w:t>d</w:t>
        </w:r>
        <w:r w:rsidR="00CA5FF6" w:rsidRPr="003B24E0">
          <w:rPr>
            <w:rStyle w:val="Hyperlink"/>
          </w:rPr>
          <w:t>er.cdc.gov/</w:t>
        </w:r>
      </w:hyperlink>
    </w:p>
    <w:p w14:paraId="572F76B7" w14:textId="47062938" w:rsidR="00344DCF" w:rsidRPr="00CA5FF6" w:rsidRDefault="00CA5FF6" w:rsidP="00D122A5">
      <w:pPr>
        <w:pStyle w:val="BodyText"/>
        <w:numPr>
          <w:ilvl w:val="0"/>
          <w:numId w:val="93"/>
        </w:numPr>
        <w:jc w:val="both"/>
        <w:rPr>
          <w:color w:val="000000" w:themeColor="text1"/>
          <w:sz w:val="22"/>
          <w:szCs w:val="22"/>
        </w:rPr>
      </w:pPr>
      <w:r>
        <w:rPr>
          <w:color w:val="000000" w:themeColor="text1"/>
          <w:sz w:val="22"/>
          <w:szCs w:val="22"/>
        </w:rPr>
        <w:t>Scroll down and o</w:t>
      </w:r>
      <w:r w:rsidR="00344DCF" w:rsidRPr="00CA5FF6">
        <w:rPr>
          <w:color w:val="000000" w:themeColor="text1"/>
          <w:sz w:val="22"/>
          <w:szCs w:val="22"/>
        </w:rPr>
        <w:t>pen “</w:t>
      </w:r>
      <w:r w:rsidR="00344DCF" w:rsidRPr="00CA5FF6">
        <w:rPr>
          <w:color w:val="000000" w:themeColor="text1"/>
          <w:sz w:val="22"/>
          <w:szCs w:val="22"/>
          <w:u w:val="single"/>
        </w:rPr>
        <w:t>Vaccine Adverse Event Reporting</w:t>
      </w:r>
      <w:r w:rsidR="00344DCF" w:rsidRPr="00CA5FF6">
        <w:rPr>
          <w:color w:val="000000" w:themeColor="text1"/>
          <w:sz w:val="22"/>
          <w:szCs w:val="22"/>
        </w:rPr>
        <w:t>.”</w:t>
      </w:r>
    </w:p>
    <w:p w14:paraId="3710BC69" w14:textId="46026E38" w:rsidR="00CA5FF6" w:rsidRPr="00CA5FF6" w:rsidRDefault="00344DCF" w:rsidP="00CA5FF6">
      <w:pPr>
        <w:pStyle w:val="BodyText"/>
        <w:numPr>
          <w:ilvl w:val="0"/>
          <w:numId w:val="93"/>
        </w:numPr>
        <w:jc w:val="both"/>
        <w:rPr>
          <w:color w:val="000000" w:themeColor="text1"/>
          <w:sz w:val="22"/>
          <w:szCs w:val="22"/>
        </w:rPr>
      </w:pPr>
      <w:r w:rsidRPr="008B6372">
        <w:rPr>
          <w:color w:val="000000" w:themeColor="text1"/>
          <w:sz w:val="22"/>
          <w:szCs w:val="22"/>
        </w:rPr>
        <w:t>Click on the link acknowledging that you read the disclaimer to enter the Vaccine Adverse Event Reporting System.</w:t>
      </w:r>
    </w:p>
    <w:p w14:paraId="7CFB9E63" w14:textId="77777777" w:rsidR="00344DCF" w:rsidRPr="008B6372" w:rsidRDefault="00344DCF" w:rsidP="00344DCF">
      <w:pPr>
        <w:pStyle w:val="BodyText"/>
        <w:numPr>
          <w:ilvl w:val="0"/>
          <w:numId w:val="93"/>
        </w:numPr>
        <w:jc w:val="both"/>
        <w:rPr>
          <w:color w:val="000000" w:themeColor="text1"/>
          <w:sz w:val="22"/>
          <w:szCs w:val="22"/>
        </w:rPr>
      </w:pPr>
      <w:r w:rsidRPr="008B6372">
        <w:rPr>
          <w:color w:val="000000" w:themeColor="text1"/>
          <w:sz w:val="22"/>
          <w:szCs w:val="22"/>
        </w:rPr>
        <w:t>Open “VAERS Data Search.”</w:t>
      </w:r>
    </w:p>
    <w:p w14:paraId="5BF834D3" w14:textId="77777777" w:rsidR="00344DCF" w:rsidRDefault="00344DCF" w:rsidP="00344DCF">
      <w:pPr>
        <w:pStyle w:val="BodyText"/>
        <w:numPr>
          <w:ilvl w:val="0"/>
          <w:numId w:val="93"/>
        </w:numPr>
        <w:jc w:val="both"/>
        <w:rPr>
          <w:sz w:val="22"/>
          <w:szCs w:val="22"/>
        </w:rPr>
      </w:pPr>
      <w:r>
        <w:rPr>
          <w:sz w:val="22"/>
          <w:szCs w:val="22"/>
        </w:rPr>
        <w:t>In Box 1 (Organize table layout), choose “</w:t>
      </w:r>
      <w:r w:rsidRPr="00E80B99">
        <w:rPr>
          <w:sz w:val="22"/>
          <w:szCs w:val="22"/>
          <w:u w:val="single"/>
        </w:rPr>
        <w:t>Year of Onset</w:t>
      </w:r>
      <w:r>
        <w:rPr>
          <w:sz w:val="22"/>
          <w:szCs w:val="22"/>
        </w:rPr>
        <w:t>.”</w:t>
      </w:r>
    </w:p>
    <w:p w14:paraId="5C0F5C0A" w14:textId="77777777" w:rsidR="00344DCF" w:rsidRDefault="00344DCF" w:rsidP="00344DCF">
      <w:pPr>
        <w:pStyle w:val="BodyText"/>
        <w:numPr>
          <w:ilvl w:val="0"/>
          <w:numId w:val="93"/>
        </w:numPr>
        <w:jc w:val="both"/>
        <w:rPr>
          <w:sz w:val="22"/>
          <w:szCs w:val="22"/>
        </w:rPr>
      </w:pPr>
      <w:r>
        <w:rPr>
          <w:sz w:val="22"/>
          <w:szCs w:val="22"/>
        </w:rPr>
        <w:t>In Box 5 (Select other event characteristics), choose “</w:t>
      </w:r>
      <w:r w:rsidRPr="00E80B99">
        <w:rPr>
          <w:sz w:val="22"/>
          <w:szCs w:val="22"/>
          <w:u w:val="single"/>
        </w:rPr>
        <w:t>Death</w:t>
      </w:r>
      <w:r>
        <w:rPr>
          <w:sz w:val="22"/>
          <w:szCs w:val="22"/>
        </w:rPr>
        <w:t>.”</w:t>
      </w:r>
    </w:p>
    <w:p w14:paraId="544AE038" w14:textId="77777777" w:rsidR="00344DCF" w:rsidRDefault="00344DCF" w:rsidP="00344DCF">
      <w:pPr>
        <w:pStyle w:val="BodyText"/>
        <w:numPr>
          <w:ilvl w:val="0"/>
          <w:numId w:val="93"/>
        </w:numPr>
        <w:jc w:val="both"/>
        <w:rPr>
          <w:sz w:val="22"/>
          <w:szCs w:val="22"/>
        </w:rPr>
      </w:pPr>
      <w:r>
        <w:rPr>
          <w:sz w:val="22"/>
          <w:szCs w:val="22"/>
        </w:rPr>
        <w:t>Scroll to the bottom and click on “</w:t>
      </w:r>
      <w:r w:rsidRPr="00E80B99">
        <w:rPr>
          <w:sz w:val="22"/>
          <w:szCs w:val="22"/>
          <w:u w:val="single"/>
        </w:rPr>
        <w:t>Send</w:t>
      </w:r>
      <w:r>
        <w:rPr>
          <w:sz w:val="22"/>
          <w:szCs w:val="22"/>
        </w:rPr>
        <w:t>.”</w:t>
      </w:r>
    </w:p>
    <w:p w14:paraId="5788B675" w14:textId="77777777" w:rsidR="00344DCF" w:rsidRDefault="00344DCF" w:rsidP="00344DCF">
      <w:pPr>
        <w:pStyle w:val="BodyText"/>
        <w:numPr>
          <w:ilvl w:val="0"/>
          <w:numId w:val="93"/>
        </w:numPr>
        <w:jc w:val="both"/>
        <w:rPr>
          <w:sz w:val="22"/>
          <w:szCs w:val="22"/>
        </w:rPr>
      </w:pPr>
      <w:r>
        <w:rPr>
          <w:sz w:val="22"/>
          <w:szCs w:val="22"/>
        </w:rPr>
        <w:t>Record numbers of reported deaths to the table under “Deaths at all ages.”</w:t>
      </w:r>
    </w:p>
    <w:p w14:paraId="32CC98D8" w14:textId="77777777" w:rsidR="00344DCF" w:rsidRPr="00B0688C" w:rsidRDefault="00344DCF" w:rsidP="00344DCF">
      <w:pPr>
        <w:pStyle w:val="BodyText"/>
        <w:numPr>
          <w:ilvl w:val="0"/>
          <w:numId w:val="93"/>
        </w:numPr>
        <w:jc w:val="both"/>
        <w:rPr>
          <w:color w:val="000000" w:themeColor="text1"/>
          <w:sz w:val="22"/>
          <w:szCs w:val="22"/>
        </w:rPr>
      </w:pPr>
      <w:r w:rsidRPr="00B0688C">
        <w:rPr>
          <w:color w:val="000000" w:themeColor="text1"/>
          <w:sz w:val="22"/>
          <w:szCs w:val="22"/>
        </w:rPr>
        <w:t>Go back to the previous page to do a new search.</w:t>
      </w:r>
    </w:p>
    <w:p w14:paraId="6E107759" w14:textId="77777777" w:rsidR="00344DCF" w:rsidRPr="00B0688C" w:rsidRDefault="00344DCF" w:rsidP="00344DCF">
      <w:pPr>
        <w:pStyle w:val="BodyText"/>
        <w:numPr>
          <w:ilvl w:val="0"/>
          <w:numId w:val="93"/>
        </w:numPr>
        <w:jc w:val="both"/>
        <w:rPr>
          <w:color w:val="000000" w:themeColor="text1"/>
          <w:sz w:val="22"/>
          <w:szCs w:val="22"/>
        </w:rPr>
      </w:pPr>
      <w:r w:rsidRPr="00B0688C">
        <w:rPr>
          <w:color w:val="000000" w:themeColor="text1"/>
          <w:sz w:val="22"/>
          <w:szCs w:val="22"/>
        </w:rPr>
        <w:t>For Box 1, choose “</w:t>
      </w:r>
      <w:r w:rsidRPr="00B0688C">
        <w:rPr>
          <w:color w:val="000000" w:themeColor="text1"/>
          <w:sz w:val="22"/>
          <w:szCs w:val="22"/>
          <w:u w:val="single"/>
        </w:rPr>
        <w:t>Year of Onset</w:t>
      </w:r>
      <w:r w:rsidRPr="00B0688C">
        <w:rPr>
          <w:color w:val="000000" w:themeColor="text1"/>
          <w:sz w:val="22"/>
          <w:szCs w:val="22"/>
        </w:rPr>
        <w:t>.” For Box 5, choose “</w:t>
      </w:r>
      <w:r>
        <w:rPr>
          <w:color w:val="000000" w:themeColor="text1"/>
          <w:sz w:val="22"/>
          <w:szCs w:val="22"/>
          <w:u w:val="single"/>
        </w:rPr>
        <w:t>Congenital anomaly/Birth Defect</w:t>
      </w:r>
      <w:r w:rsidRPr="00B0688C">
        <w:rPr>
          <w:color w:val="000000" w:themeColor="text1"/>
          <w:sz w:val="22"/>
          <w:szCs w:val="22"/>
        </w:rPr>
        <w:t>,” and click “</w:t>
      </w:r>
      <w:r w:rsidRPr="00B0688C">
        <w:rPr>
          <w:color w:val="000000" w:themeColor="text1"/>
          <w:sz w:val="22"/>
          <w:szCs w:val="22"/>
          <w:u w:val="single"/>
        </w:rPr>
        <w:t>Send</w:t>
      </w:r>
      <w:r w:rsidRPr="00B0688C">
        <w:rPr>
          <w:color w:val="000000" w:themeColor="text1"/>
          <w:sz w:val="22"/>
          <w:szCs w:val="22"/>
        </w:rPr>
        <w:t>.”</w:t>
      </w:r>
    </w:p>
    <w:p w14:paraId="08BF8C38" w14:textId="77777777" w:rsidR="00344DCF" w:rsidRPr="00B0688C" w:rsidRDefault="00344DCF" w:rsidP="00344DCF">
      <w:pPr>
        <w:pStyle w:val="BodyText"/>
        <w:numPr>
          <w:ilvl w:val="0"/>
          <w:numId w:val="93"/>
        </w:numPr>
        <w:jc w:val="both"/>
        <w:rPr>
          <w:sz w:val="22"/>
          <w:szCs w:val="22"/>
        </w:rPr>
      </w:pPr>
      <w:r>
        <w:rPr>
          <w:sz w:val="22"/>
          <w:szCs w:val="22"/>
        </w:rPr>
        <w:lastRenderedPageBreak/>
        <w:t>Record numbers of reported birth defects to the table under “Birth Defects.”</w:t>
      </w:r>
    </w:p>
    <w:p w14:paraId="3772EFA0" w14:textId="77777777" w:rsidR="00344DCF" w:rsidRPr="00B0688C" w:rsidRDefault="00344DCF" w:rsidP="00344DCF">
      <w:pPr>
        <w:pStyle w:val="BodyText"/>
        <w:numPr>
          <w:ilvl w:val="0"/>
          <w:numId w:val="93"/>
        </w:numPr>
        <w:jc w:val="both"/>
        <w:rPr>
          <w:color w:val="000000" w:themeColor="text1"/>
          <w:sz w:val="22"/>
          <w:szCs w:val="22"/>
        </w:rPr>
      </w:pPr>
      <w:r w:rsidRPr="00B0688C">
        <w:rPr>
          <w:color w:val="000000" w:themeColor="text1"/>
          <w:sz w:val="22"/>
          <w:szCs w:val="22"/>
        </w:rPr>
        <w:t>Go back to the previous page to do a new search.</w:t>
      </w:r>
    </w:p>
    <w:p w14:paraId="4F5F9834" w14:textId="77777777" w:rsidR="00344DCF" w:rsidRPr="00B0688C" w:rsidRDefault="00344DCF" w:rsidP="00344DCF">
      <w:pPr>
        <w:pStyle w:val="BodyText"/>
        <w:numPr>
          <w:ilvl w:val="0"/>
          <w:numId w:val="93"/>
        </w:numPr>
        <w:jc w:val="both"/>
        <w:rPr>
          <w:color w:val="000000" w:themeColor="text1"/>
          <w:sz w:val="22"/>
          <w:szCs w:val="22"/>
        </w:rPr>
      </w:pPr>
      <w:r w:rsidRPr="00B0688C">
        <w:rPr>
          <w:color w:val="000000" w:themeColor="text1"/>
          <w:sz w:val="22"/>
          <w:szCs w:val="22"/>
        </w:rPr>
        <w:t>For Box 1, choose “</w:t>
      </w:r>
      <w:r w:rsidRPr="00B0688C">
        <w:rPr>
          <w:color w:val="000000" w:themeColor="text1"/>
          <w:sz w:val="22"/>
          <w:szCs w:val="22"/>
          <w:u w:val="single"/>
        </w:rPr>
        <w:t>Year of Onset</w:t>
      </w:r>
      <w:r w:rsidRPr="00B0688C">
        <w:rPr>
          <w:color w:val="000000" w:themeColor="text1"/>
          <w:sz w:val="22"/>
          <w:szCs w:val="22"/>
        </w:rPr>
        <w:t>.” For Box 4 (Select location, age, gender) choose both “</w:t>
      </w:r>
      <w:r w:rsidRPr="00B0688C">
        <w:rPr>
          <w:color w:val="000000" w:themeColor="text1"/>
          <w:sz w:val="22"/>
          <w:szCs w:val="22"/>
          <w:u w:val="single"/>
        </w:rPr>
        <w:t>&lt;6 months”</w:t>
      </w:r>
      <w:r w:rsidRPr="00B0688C">
        <w:rPr>
          <w:color w:val="000000" w:themeColor="text1"/>
          <w:sz w:val="22"/>
          <w:szCs w:val="22"/>
        </w:rPr>
        <w:t xml:space="preserve"> and “</w:t>
      </w:r>
      <w:r w:rsidRPr="00B0688C">
        <w:rPr>
          <w:color w:val="000000" w:themeColor="text1"/>
          <w:sz w:val="22"/>
          <w:szCs w:val="22"/>
          <w:u w:val="single"/>
        </w:rPr>
        <w:t>6-11 months</w:t>
      </w:r>
      <w:r w:rsidRPr="00B0688C">
        <w:rPr>
          <w:color w:val="000000" w:themeColor="text1"/>
          <w:sz w:val="22"/>
          <w:szCs w:val="22"/>
        </w:rPr>
        <w:t>.” For Box 5, choose “</w:t>
      </w:r>
      <w:r w:rsidRPr="00B0688C">
        <w:rPr>
          <w:color w:val="000000" w:themeColor="text1"/>
          <w:sz w:val="22"/>
          <w:szCs w:val="22"/>
          <w:u w:val="single"/>
        </w:rPr>
        <w:t>death</w:t>
      </w:r>
      <w:r w:rsidRPr="00B0688C">
        <w:rPr>
          <w:color w:val="000000" w:themeColor="text1"/>
          <w:sz w:val="22"/>
          <w:szCs w:val="22"/>
        </w:rPr>
        <w:t>,” and click “</w:t>
      </w:r>
      <w:r w:rsidRPr="00B0688C">
        <w:rPr>
          <w:color w:val="000000" w:themeColor="text1"/>
          <w:sz w:val="22"/>
          <w:szCs w:val="22"/>
          <w:u w:val="single"/>
        </w:rPr>
        <w:t>Send</w:t>
      </w:r>
      <w:r w:rsidRPr="00B0688C">
        <w:rPr>
          <w:color w:val="000000" w:themeColor="text1"/>
          <w:sz w:val="22"/>
          <w:szCs w:val="22"/>
        </w:rPr>
        <w:t>.”</w:t>
      </w:r>
    </w:p>
    <w:p w14:paraId="215EDCE2" w14:textId="77777777" w:rsidR="00344DCF" w:rsidRDefault="00344DCF" w:rsidP="00344DCF">
      <w:pPr>
        <w:pStyle w:val="BodyText"/>
        <w:numPr>
          <w:ilvl w:val="0"/>
          <w:numId w:val="93"/>
        </w:numPr>
        <w:jc w:val="both"/>
        <w:rPr>
          <w:sz w:val="22"/>
          <w:szCs w:val="22"/>
        </w:rPr>
      </w:pPr>
      <w:r>
        <w:rPr>
          <w:sz w:val="22"/>
          <w:szCs w:val="22"/>
        </w:rPr>
        <w:t>Record numbers of vaccine-caused deaths to the table under “Deaths for &lt;1 year old.”</w:t>
      </w:r>
    </w:p>
    <w:p w14:paraId="4F4C8359" w14:textId="77777777" w:rsidR="00344DCF" w:rsidRDefault="00344DCF" w:rsidP="00344DCF">
      <w:pPr>
        <w:pStyle w:val="BodyText"/>
        <w:spacing w:after="0"/>
        <w:jc w:val="both"/>
        <w:rPr>
          <w:b/>
          <w:bCs/>
          <w:sz w:val="22"/>
        </w:rPr>
      </w:pPr>
      <w:r>
        <w:rPr>
          <w:b/>
          <w:bCs/>
          <w:sz w:val="22"/>
        </w:rPr>
        <w:t>Adverse Events Reported</w:t>
      </w:r>
      <w:r w:rsidRPr="00D20CF4">
        <w:rPr>
          <w:b/>
          <w:bCs/>
          <w:sz w:val="22"/>
        </w:rPr>
        <w:t xml:space="preserve"> to VAERS</w:t>
      </w:r>
    </w:p>
    <w:tbl>
      <w:tblPr>
        <w:tblStyle w:val="TableGrid"/>
        <w:tblW w:w="0" w:type="auto"/>
        <w:tblLook w:val="04A0" w:firstRow="1" w:lastRow="0" w:firstColumn="1" w:lastColumn="0" w:noHBand="0" w:noVBand="1"/>
      </w:tblPr>
      <w:tblGrid>
        <w:gridCol w:w="2515"/>
        <w:gridCol w:w="900"/>
        <w:gridCol w:w="810"/>
        <w:gridCol w:w="810"/>
        <w:gridCol w:w="900"/>
        <w:gridCol w:w="810"/>
        <w:gridCol w:w="810"/>
        <w:gridCol w:w="900"/>
      </w:tblGrid>
      <w:tr w:rsidR="00344DCF" w14:paraId="25CC56C1" w14:textId="77777777" w:rsidTr="000A2DB2">
        <w:trPr>
          <w:trHeight w:val="269"/>
        </w:trPr>
        <w:tc>
          <w:tcPr>
            <w:tcW w:w="2515" w:type="dxa"/>
          </w:tcPr>
          <w:p w14:paraId="4557BE7B" w14:textId="77777777" w:rsidR="00344DCF" w:rsidRPr="00521C8D" w:rsidRDefault="00344DCF" w:rsidP="000A2DB2">
            <w:pPr>
              <w:pStyle w:val="Subheading"/>
              <w:spacing w:after="0"/>
              <w:jc w:val="left"/>
              <w:rPr>
                <w:rFonts w:asciiTheme="minorHAnsi" w:hAnsiTheme="minorHAnsi" w:cstheme="minorHAnsi"/>
                <w:b w:val="0"/>
                <w:bCs/>
                <w:sz w:val="22"/>
              </w:rPr>
            </w:pPr>
          </w:p>
        </w:tc>
        <w:tc>
          <w:tcPr>
            <w:tcW w:w="900" w:type="dxa"/>
          </w:tcPr>
          <w:p w14:paraId="523343A8"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2015</w:t>
            </w:r>
          </w:p>
        </w:tc>
        <w:tc>
          <w:tcPr>
            <w:tcW w:w="810" w:type="dxa"/>
          </w:tcPr>
          <w:p w14:paraId="13B76F1B"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2016</w:t>
            </w:r>
          </w:p>
        </w:tc>
        <w:tc>
          <w:tcPr>
            <w:tcW w:w="810" w:type="dxa"/>
          </w:tcPr>
          <w:p w14:paraId="7F2E27EF"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2017</w:t>
            </w:r>
          </w:p>
        </w:tc>
        <w:tc>
          <w:tcPr>
            <w:tcW w:w="900" w:type="dxa"/>
          </w:tcPr>
          <w:p w14:paraId="28BF06D1"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2018</w:t>
            </w:r>
          </w:p>
        </w:tc>
        <w:tc>
          <w:tcPr>
            <w:tcW w:w="810" w:type="dxa"/>
          </w:tcPr>
          <w:p w14:paraId="437557AB"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2019</w:t>
            </w:r>
          </w:p>
        </w:tc>
        <w:tc>
          <w:tcPr>
            <w:tcW w:w="810" w:type="dxa"/>
          </w:tcPr>
          <w:p w14:paraId="07B10980" w14:textId="77777777" w:rsidR="00344DCF"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2020</w:t>
            </w:r>
          </w:p>
        </w:tc>
        <w:tc>
          <w:tcPr>
            <w:tcW w:w="900" w:type="dxa"/>
          </w:tcPr>
          <w:p w14:paraId="2DC626D4" w14:textId="77777777" w:rsidR="00344DCF"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2021</w:t>
            </w:r>
          </w:p>
        </w:tc>
      </w:tr>
      <w:tr w:rsidR="00344DCF" w14:paraId="45F1E35D" w14:textId="77777777" w:rsidTr="000A2DB2">
        <w:tc>
          <w:tcPr>
            <w:tcW w:w="2515" w:type="dxa"/>
          </w:tcPr>
          <w:p w14:paraId="2B28E562" w14:textId="77777777" w:rsidR="00344DCF" w:rsidRPr="00521C8D" w:rsidRDefault="00344DCF" w:rsidP="000A2DB2">
            <w:pPr>
              <w:pStyle w:val="Subheading"/>
              <w:jc w:val="left"/>
              <w:rPr>
                <w:rFonts w:asciiTheme="minorHAnsi" w:hAnsiTheme="minorHAnsi" w:cstheme="minorHAnsi"/>
                <w:b w:val="0"/>
                <w:bCs/>
                <w:sz w:val="22"/>
              </w:rPr>
            </w:pPr>
            <w:r>
              <w:rPr>
                <w:rFonts w:asciiTheme="minorHAnsi" w:hAnsiTheme="minorHAnsi" w:cstheme="minorHAnsi"/>
                <w:b w:val="0"/>
                <w:bCs/>
                <w:sz w:val="22"/>
              </w:rPr>
              <w:t>Deaths at all ages</w:t>
            </w:r>
          </w:p>
        </w:tc>
        <w:tc>
          <w:tcPr>
            <w:tcW w:w="900" w:type="dxa"/>
          </w:tcPr>
          <w:p w14:paraId="5AF4AE13"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77C7080F"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298D1CA4" w14:textId="77777777" w:rsidR="00344DCF" w:rsidRPr="00521C8D" w:rsidRDefault="00344DCF" w:rsidP="000A2DB2">
            <w:pPr>
              <w:pStyle w:val="Subheading"/>
              <w:jc w:val="center"/>
              <w:rPr>
                <w:rFonts w:asciiTheme="minorHAnsi" w:hAnsiTheme="minorHAnsi" w:cstheme="minorHAnsi"/>
                <w:b w:val="0"/>
                <w:bCs/>
                <w:sz w:val="22"/>
              </w:rPr>
            </w:pPr>
          </w:p>
        </w:tc>
        <w:tc>
          <w:tcPr>
            <w:tcW w:w="900" w:type="dxa"/>
          </w:tcPr>
          <w:p w14:paraId="2590765A"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32192C12"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0ABC6C0F" w14:textId="77777777" w:rsidR="00344DCF" w:rsidRPr="00D20CF4" w:rsidRDefault="00344DCF" w:rsidP="000A2DB2">
            <w:pPr>
              <w:pStyle w:val="Subheading"/>
              <w:jc w:val="center"/>
              <w:rPr>
                <w:rFonts w:asciiTheme="minorHAnsi" w:hAnsiTheme="minorHAnsi" w:cstheme="minorHAnsi"/>
                <w:b w:val="0"/>
                <w:bCs/>
                <w:color w:val="000000" w:themeColor="text1"/>
                <w:sz w:val="22"/>
              </w:rPr>
            </w:pPr>
          </w:p>
        </w:tc>
        <w:tc>
          <w:tcPr>
            <w:tcW w:w="900" w:type="dxa"/>
          </w:tcPr>
          <w:p w14:paraId="798A33CB" w14:textId="77777777" w:rsidR="00344DCF" w:rsidRPr="00D20CF4" w:rsidRDefault="00344DCF" w:rsidP="000A2DB2">
            <w:pPr>
              <w:pStyle w:val="Subheading"/>
              <w:jc w:val="center"/>
              <w:rPr>
                <w:rFonts w:asciiTheme="minorHAnsi" w:hAnsiTheme="minorHAnsi" w:cstheme="minorHAnsi"/>
                <w:b w:val="0"/>
                <w:bCs/>
                <w:color w:val="000000" w:themeColor="text1"/>
                <w:sz w:val="22"/>
              </w:rPr>
            </w:pPr>
          </w:p>
        </w:tc>
      </w:tr>
      <w:tr w:rsidR="00344DCF" w14:paraId="2B23808D" w14:textId="77777777" w:rsidTr="000A2DB2">
        <w:tc>
          <w:tcPr>
            <w:tcW w:w="2515" w:type="dxa"/>
          </w:tcPr>
          <w:p w14:paraId="6BAC40EC" w14:textId="77777777" w:rsidR="00344DCF" w:rsidRDefault="00344DCF" w:rsidP="000A2DB2">
            <w:pPr>
              <w:pStyle w:val="Subheading"/>
              <w:jc w:val="left"/>
              <w:rPr>
                <w:rFonts w:asciiTheme="minorHAnsi" w:hAnsiTheme="minorHAnsi" w:cstheme="minorHAnsi"/>
                <w:b w:val="0"/>
                <w:bCs/>
                <w:sz w:val="22"/>
              </w:rPr>
            </w:pPr>
            <w:r>
              <w:rPr>
                <w:rFonts w:asciiTheme="minorHAnsi" w:hAnsiTheme="minorHAnsi" w:cstheme="minorHAnsi"/>
                <w:b w:val="0"/>
                <w:bCs/>
                <w:sz w:val="22"/>
              </w:rPr>
              <w:t>Birth Defects</w:t>
            </w:r>
          </w:p>
        </w:tc>
        <w:tc>
          <w:tcPr>
            <w:tcW w:w="900" w:type="dxa"/>
          </w:tcPr>
          <w:p w14:paraId="4A438B47"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1C431237"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541E7F47" w14:textId="77777777" w:rsidR="00344DCF" w:rsidRPr="00521C8D" w:rsidRDefault="00344DCF" w:rsidP="000A2DB2">
            <w:pPr>
              <w:pStyle w:val="Subheading"/>
              <w:jc w:val="center"/>
              <w:rPr>
                <w:rFonts w:asciiTheme="minorHAnsi" w:hAnsiTheme="minorHAnsi" w:cstheme="minorHAnsi"/>
                <w:b w:val="0"/>
                <w:bCs/>
                <w:sz w:val="22"/>
              </w:rPr>
            </w:pPr>
          </w:p>
        </w:tc>
        <w:tc>
          <w:tcPr>
            <w:tcW w:w="900" w:type="dxa"/>
          </w:tcPr>
          <w:p w14:paraId="3105A295"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403AF529"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30DC073A" w14:textId="77777777" w:rsidR="00344DCF" w:rsidRPr="00D20CF4" w:rsidRDefault="00344DCF" w:rsidP="000A2DB2">
            <w:pPr>
              <w:pStyle w:val="Subheading"/>
              <w:jc w:val="center"/>
              <w:rPr>
                <w:rFonts w:asciiTheme="minorHAnsi" w:hAnsiTheme="minorHAnsi" w:cstheme="minorHAnsi"/>
                <w:b w:val="0"/>
                <w:bCs/>
                <w:color w:val="000000" w:themeColor="text1"/>
                <w:sz w:val="22"/>
              </w:rPr>
            </w:pPr>
          </w:p>
        </w:tc>
        <w:tc>
          <w:tcPr>
            <w:tcW w:w="900" w:type="dxa"/>
          </w:tcPr>
          <w:p w14:paraId="040E140A" w14:textId="77777777" w:rsidR="00344DCF" w:rsidRPr="00D20CF4" w:rsidRDefault="00344DCF" w:rsidP="000A2DB2">
            <w:pPr>
              <w:pStyle w:val="Subheading"/>
              <w:jc w:val="center"/>
              <w:rPr>
                <w:rFonts w:asciiTheme="minorHAnsi" w:hAnsiTheme="minorHAnsi" w:cstheme="minorHAnsi"/>
                <w:b w:val="0"/>
                <w:bCs/>
                <w:color w:val="000000" w:themeColor="text1"/>
                <w:sz w:val="22"/>
              </w:rPr>
            </w:pPr>
          </w:p>
        </w:tc>
      </w:tr>
      <w:tr w:rsidR="00344DCF" w14:paraId="2C77E8D3" w14:textId="77777777" w:rsidTr="000A2DB2">
        <w:tc>
          <w:tcPr>
            <w:tcW w:w="2515" w:type="dxa"/>
          </w:tcPr>
          <w:p w14:paraId="0C076E8D" w14:textId="77777777" w:rsidR="00344DCF" w:rsidRPr="00521C8D" w:rsidRDefault="00344DCF" w:rsidP="000A2DB2">
            <w:pPr>
              <w:pStyle w:val="Subheading"/>
              <w:jc w:val="left"/>
              <w:rPr>
                <w:rFonts w:asciiTheme="minorHAnsi" w:hAnsiTheme="minorHAnsi" w:cstheme="minorHAnsi"/>
                <w:b w:val="0"/>
                <w:bCs/>
                <w:sz w:val="22"/>
              </w:rPr>
            </w:pPr>
            <w:r>
              <w:rPr>
                <w:rFonts w:asciiTheme="minorHAnsi" w:hAnsiTheme="minorHAnsi" w:cstheme="minorHAnsi"/>
                <w:b w:val="0"/>
                <w:bCs/>
                <w:sz w:val="22"/>
              </w:rPr>
              <w:t>Deaths for &lt; 1 year old</w:t>
            </w:r>
          </w:p>
        </w:tc>
        <w:tc>
          <w:tcPr>
            <w:tcW w:w="900" w:type="dxa"/>
          </w:tcPr>
          <w:p w14:paraId="1428DC16"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7E8FE8B1"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71DED10C" w14:textId="77777777" w:rsidR="00344DCF" w:rsidRPr="00521C8D" w:rsidRDefault="00344DCF" w:rsidP="000A2DB2">
            <w:pPr>
              <w:pStyle w:val="Subheading"/>
              <w:jc w:val="center"/>
              <w:rPr>
                <w:rFonts w:asciiTheme="minorHAnsi" w:hAnsiTheme="minorHAnsi" w:cstheme="minorHAnsi"/>
                <w:b w:val="0"/>
                <w:bCs/>
                <w:sz w:val="22"/>
              </w:rPr>
            </w:pPr>
          </w:p>
        </w:tc>
        <w:tc>
          <w:tcPr>
            <w:tcW w:w="900" w:type="dxa"/>
          </w:tcPr>
          <w:p w14:paraId="0C06B837"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78D5DD62" w14:textId="77777777" w:rsidR="00344DCF" w:rsidRPr="00521C8D" w:rsidRDefault="00344DCF" w:rsidP="000A2DB2">
            <w:pPr>
              <w:pStyle w:val="Subheading"/>
              <w:jc w:val="center"/>
              <w:rPr>
                <w:rFonts w:asciiTheme="minorHAnsi" w:hAnsiTheme="minorHAnsi" w:cstheme="minorHAnsi"/>
                <w:b w:val="0"/>
                <w:bCs/>
                <w:sz w:val="22"/>
              </w:rPr>
            </w:pPr>
          </w:p>
        </w:tc>
        <w:tc>
          <w:tcPr>
            <w:tcW w:w="810" w:type="dxa"/>
          </w:tcPr>
          <w:p w14:paraId="3F9AFCC7" w14:textId="77777777" w:rsidR="00344DCF" w:rsidRDefault="00344DCF" w:rsidP="000A2DB2">
            <w:pPr>
              <w:pStyle w:val="Subheading"/>
              <w:jc w:val="center"/>
              <w:rPr>
                <w:rFonts w:asciiTheme="minorHAnsi" w:hAnsiTheme="minorHAnsi" w:cstheme="minorHAnsi"/>
                <w:b w:val="0"/>
                <w:bCs/>
                <w:sz w:val="22"/>
              </w:rPr>
            </w:pPr>
          </w:p>
        </w:tc>
        <w:tc>
          <w:tcPr>
            <w:tcW w:w="900" w:type="dxa"/>
          </w:tcPr>
          <w:p w14:paraId="37E021A8" w14:textId="77777777" w:rsidR="00344DCF" w:rsidRDefault="00344DCF" w:rsidP="000A2DB2">
            <w:pPr>
              <w:pStyle w:val="Subheading"/>
              <w:jc w:val="center"/>
              <w:rPr>
                <w:rFonts w:asciiTheme="minorHAnsi" w:hAnsiTheme="minorHAnsi" w:cstheme="minorHAnsi"/>
                <w:b w:val="0"/>
                <w:bCs/>
                <w:sz w:val="22"/>
              </w:rPr>
            </w:pPr>
          </w:p>
        </w:tc>
      </w:tr>
    </w:tbl>
    <w:p w14:paraId="0F2BA260" w14:textId="77777777" w:rsidR="00344DCF" w:rsidRDefault="00344DCF" w:rsidP="00344DCF">
      <w:pPr>
        <w:pStyle w:val="BodyText"/>
        <w:spacing w:after="0"/>
        <w:jc w:val="both"/>
        <w:rPr>
          <w:b/>
          <w:bCs/>
          <w:sz w:val="22"/>
        </w:rPr>
      </w:pPr>
    </w:p>
    <w:p w14:paraId="1800E770" w14:textId="77777777" w:rsidR="00344DCF" w:rsidRPr="00D20CF4" w:rsidRDefault="00344DCF" w:rsidP="00344DCF">
      <w:pPr>
        <w:pStyle w:val="BodyText"/>
        <w:spacing w:after="0"/>
        <w:jc w:val="both"/>
        <w:rPr>
          <w:b/>
          <w:bCs/>
          <w:sz w:val="22"/>
          <w:szCs w:val="22"/>
        </w:rPr>
      </w:pPr>
    </w:p>
    <w:p w14:paraId="75BB6DC1" w14:textId="77777777" w:rsidR="00344DCF" w:rsidRPr="007D73FE" w:rsidRDefault="00344DCF" w:rsidP="00344DCF">
      <w:pPr>
        <w:pStyle w:val="Subheading"/>
        <w:spacing w:before="240"/>
        <w:jc w:val="left"/>
        <w:rPr>
          <w:sz w:val="22"/>
        </w:rPr>
      </w:pPr>
      <w:r>
        <w:rPr>
          <w:sz w:val="22"/>
        </w:rPr>
        <w:t>Q</w:t>
      </w:r>
      <w:r w:rsidRPr="007D73FE">
        <w:rPr>
          <w:sz w:val="22"/>
        </w:rPr>
        <w:t>uestions:</w:t>
      </w:r>
    </w:p>
    <w:p w14:paraId="326E7C8D" w14:textId="77777777" w:rsidR="00344DCF" w:rsidRDefault="00344DCF" w:rsidP="00344DCF">
      <w:pPr>
        <w:pStyle w:val="BodyText"/>
        <w:numPr>
          <w:ilvl w:val="0"/>
          <w:numId w:val="94"/>
        </w:numPr>
        <w:rPr>
          <w:sz w:val="22"/>
          <w:szCs w:val="22"/>
        </w:rPr>
      </w:pPr>
      <w:r>
        <w:rPr>
          <w:sz w:val="22"/>
          <w:szCs w:val="22"/>
        </w:rPr>
        <w:t>Based on your graphs, is there any correlation that probably does not demonstrate a direct cause and effect? If yes, what is the third variable that might be responsible for the correlation between x and y?</w:t>
      </w:r>
    </w:p>
    <w:p w14:paraId="53ACF561" w14:textId="77777777" w:rsidR="00344DCF" w:rsidRPr="00FE2FE6" w:rsidRDefault="00344DCF" w:rsidP="00344DCF">
      <w:pPr>
        <w:pStyle w:val="BodyText"/>
        <w:ind w:left="720"/>
        <w:rPr>
          <w:sz w:val="22"/>
          <w:szCs w:val="22"/>
        </w:rPr>
      </w:pPr>
    </w:p>
    <w:p w14:paraId="2D4E6102" w14:textId="77777777" w:rsidR="00344DCF" w:rsidRDefault="00344DCF" w:rsidP="00344DCF">
      <w:pPr>
        <w:pStyle w:val="BodyText"/>
        <w:numPr>
          <w:ilvl w:val="0"/>
          <w:numId w:val="94"/>
        </w:numPr>
        <w:rPr>
          <w:sz w:val="22"/>
          <w:szCs w:val="22"/>
        </w:rPr>
      </w:pPr>
      <w:r>
        <w:rPr>
          <w:sz w:val="22"/>
          <w:szCs w:val="22"/>
        </w:rPr>
        <w:t>Which cancer or cancers disproportionately affect the following groups:</w:t>
      </w:r>
    </w:p>
    <w:p w14:paraId="32EC4A3E" w14:textId="77777777" w:rsidR="00344DCF" w:rsidRDefault="00344DCF" w:rsidP="00344DCF">
      <w:pPr>
        <w:pStyle w:val="BodyText"/>
        <w:numPr>
          <w:ilvl w:val="1"/>
          <w:numId w:val="94"/>
        </w:numPr>
        <w:rPr>
          <w:sz w:val="22"/>
          <w:szCs w:val="22"/>
        </w:rPr>
      </w:pPr>
      <w:r>
        <w:rPr>
          <w:sz w:val="22"/>
          <w:szCs w:val="22"/>
        </w:rPr>
        <w:t>Asian/Pacific Islander</w:t>
      </w:r>
    </w:p>
    <w:p w14:paraId="2DE8EF10" w14:textId="77777777" w:rsidR="00344DCF" w:rsidRDefault="00344DCF" w:rsidP="00344DCF">
      <w:pPr>
        <w:pStyle w:val="BodyText"/>
        <w:numPr>
          <w:ilvl w:val="1"/>
          <w:numId w:val="94"/>
        </w:numPr>
        <w:rPr>
          <w:sz w:val="22"/>
          <w:szCs w:val="22"/>
        </w:rPr>
      </w:pPr>
      <w:r>
        <w:rPr>
          <w:sz w:val="22"/>
          <w:szCs w:val="22"/>
        </w:rPr>
        <w:t>Black/African American</w:t>
      </w:r>
    </w:p>
    <w:p w14:paraId="5C27F7AD" w14:textId="77777777" w:rsidR="00344DCF" w:rsidRDefault="00344DCF" w:rsidP="00344DCF">
      <w:pPr>
        <w:pStyle w:val="BodyText"/>
        <w:numPr>
          <w:ilvl w:val="1"/>
          <w:numId w:val="94"/>
        </w:numPr>
        <w:rPr>
          <w:sz w:val="22"/>
          <w:szCs w:val="22"/>
        </w:rPr>
      </w:pPr>
      <w:r>
        <w:rPr>
          <w:sz w:val="22"/>
          <w:szCs w:val="22"/>
        </w:rPr>
        <w:t>White</w:t>
      </w:r>
    </w:p>
    <w:p w14:paraId="6AB7427C" w14:textId="77777777" w:rsidR="007C554A" w:rsidRDefault="007C554A" w:rsidP="007C554A">
      <w:pPr>
        <w:pStyle w:val="BodyText"/>
        <w:ind w:left="1440"/>
        <w:rPr>
          <w:sz w:val="22"/>
          <w:szCs w:val="22"/>
        </w:rPr>
      </w:pPr>
    </w:p>
    <w:p w14:paraId="045590E7" w14:textId="77777777" w:rsidR="00344DCF" w:rsidRDefault="00344DCF" w:rsidP="00344DCF">
      <w:pPr>
        <w:pStyle w:val="BodyText"/>
        <w:numPr>
          <w:ilvl w:val="0"/>
          <w:numId w:val="94"/>
        </w:numPr>
        <w:rPr>
          <w:sz w:val="22"/>
          <w:szCs w:val="22"/>
        </w:rPr>
      </w:pPr>
      <w:r>
        <w:rPr>
          <w:sz w:val="22"/>
          <w:szCs w:val="22"/>
        </w:rPr>
        <w:t xml:space="preserve">Why is it necessary to check the box for “age adjusted”? What is the problem with not adjusting for age while collecting data for a chronic condition like heart disease or cancer? </w:t>
      </w:r>
    </w:p>
    <w:p w14:paraId="61A4945B" w14:textId="77777777" w:rsidR="00344DCF" w:rsidRDefault="00344DCF" w:rsidP="00344DCF">
      <w:pPr>
        <w:pStyle w:val="BodyText"/>
        <w:rPr>
          <w:sz w:val="22"/>
          <w:szCs w:val="22"/>
        </w:rPr>
      </w:pPr>
    </w:p>
    <w:p w14:paraId="1EA7437A" w14:textId="77777777" w:rsidR="007C554A" w:rsidRDefault="007C554A" w:rsidP="00344DCF">
      <w:pPr>
        <w:pStyle w:val="BodyText"/>
        <w:rPr>
          <w:sz w:val="22"/>
          <w:szCs w:val="22"/>
        </w:rPr>
      </w:pPr>
    </w:p>
    <w:p w14:paraId="78674623" w14:textId="77777777" w:rsidR="007C554A" w:rsidRDefault="007C554A" w:rsidP="00344DCF">
      <w:pPr>
        <w:pStyle w:val="BodyText"/>
        <w:rPr>
          <w:sz w:val="22"/>
          <w:szCs w:val="22"/>
        </w:rPr>
      </w:pPr>
    </w:p>
    <w:p w14:paraId="01DC47DF" w14:textId="77777777" w:rsidR="00344DCF" w:rsidRDefault="00344DCF" w:rsidP="00344DCF">
      <w:pPr>
        <w:pStyle w:val="BodyText"/>
        <w:numPr>
          <w:ilvl w:val="0"/>
          <w:numId w:val="94"/>
        </w:numPr>
        <w:rPr>
          <w:sz w:val="22"/>
          <w:szCs w:val="22"/>
        </w:rPr>
      </w:pPr>
      <w:r>
        <w:rPr>
          <w:sz w:val="22"/>
          <w:szCs w:val="22"/>
        </w:rPr>
        <w:t>Divide total reports of vaccine-attributed deaths reported in 2021 by the average number of deaths reported from 2015-2019. Show work:</w:t>
      </w:r>
    </w:p>
    <w:p w14:paraId="7ABDDD32" w14:textId="77777777" w:rsidR="00344DCF" w:rsidRDefault="00344DCF" w:rsidP="00344DCF">
      <w:pPr>
        <w:pStyle w:val="BodyText"/>
        <w:ind w:left="720"/>
        <w:rPr>
          <w:sz w:val="22"/>
          <w:szCs w:val="22"/>
        </w:rPr>
      </w:pPr>
    </w:p>
    <w:p w14:paraId="60DBC74B" w14:textId="77777777" w:rsidR="00344DCF" w:rsidRDefault="00344DCF" w:rsidP="00344DCF">
      <w:pPr>
        <w:pStyle w:val="BodyText"/>
        <w:ind w:left="720"/>
        <w:rPr>
          <w:sz w:val="22"/>
          <w:szCs w:val="22"/>
        </w:rPr>
      </w:pPr>
    </w:p>
    <w:p w14:paraId="1914924F" w14:textId="77777777" w:rsidR="007C554A" w:rsidRDefault="007C554A" w:rsidP="00344DCF">
      <w:pPr>
        <w:pStyle w:val="BodyText"/>
        <w:ind w:left="720"/>
        <w:rPr>
          <w:sz w:val="22"/>
          <w:szCs w:val="22"/>
        </w:rPr>
      </w:pPr>
    </w:p>
    <w:p w14:paraId="6A796A06" w14:textId="77777777" w:rsidR="00344DCF" w:rsidRDefault="00344DCF" w:rsidP="00344DCF">
      <w:pPr>
        <w:pStyle w:val="BodyText"/>
        <w:numPr>
          <w:ilvl w:val="0"/>
          <w:numId w:val="94"/>
        </w:numPr>
        <w:rPr>
          <w:sz w:val="22"/>
          <w:szCs w:val="22"/>
        </w:rPr>
      </w:pPr>
      <w:r>
        <w:rPr>
          <w:sz w:val="22"/>
          <w:szCs w:val="22"/>
        </w:rPr>
        <w:t>What is responsible for the sudden increase in reports of vaccine-attributed deaths in 2021?</w:t>
      </w:r>
    </w:p>
    <w:p w14:paraId="4EE569F4" w14:textId="77777777" w:rsidR="00344DCF" w:rsidRDefault="00344DCF" w:rsidP="00344DCF">
      <w:pPr>
        <w:pStyle w:val="BodyText"/>
        <w:ind w:left="720"/>
        <w:rPr>
          <w:sz w:val="22"/>
          <w:szCs w:val="22"/>
        </w:rPr>
      </w:pPr>
    </w:p>
    <w:p w14:paraId="0A341BA5" w14:textId="77777777" w:rsidR="007C554A" w:rsidRDefault="007C554A" w:rsidP="00344DCF">
      <w:pPr>
        <w:pStyle w:val="BodyText"/>
        <w:ind w:left="720"/>
        <w:rPr>
          <w:sz w:val="22"/>
          <w:szCs w:val="22"/>
        </w:rPr>
      </w:pPr>
    </w:p>
    <w:p w14:paraId="7D37C16C" w14:textId="77777777" w:rsidR="007C554A" w:rsidRDefault="007C554A" w:rsidP="00344DCF">
      <w:pPr>
        <w:pStyle w:val="BodyText"/>
        <w:ind w:left="720"/>
        <w:rPr>
          <w:sz w:val="22"/>
          <w:szCs w:val="22"/>
        </w:rPr>
      </w:pPr>
    </w:p>
    <w:p w14:paraId="521EA68F" w14:textId="77777777" w:rsidR="00344DCF" w:rsidRDefault="00344DCF" w:rsidP="00344DCF">
      <w:pPr>
        <w:pStyle w:val="BodyText"/>
        <w:numPr>
          <w:ilvl w:val="0"/>
          <w:numId w:val="94"/>
        </w:numPr>
        <w:rPr>
          <w:sz w:val="22"/>
          <w:szCs w:val="22"/>
        </w:rPr>
      </w:pPr>
      <w:r>
        <w:rPr>
          <w:sz w:val="22"/>
          <w:szCs w:val="22"/>
        </w:rPr>
        <w:t>Did reports vaccine-attributed birth defects increase during the same time period?</w:t>
      </w:r>
    </w:p>
    <w:p w14:paraId="7CE88B85" w14:textId="77777777" w:rsidR="00344DCF" w:rsidRDefault="00344DCF" w:rsidP="00344DCF">
      <w:pPr>
        <w:pStyle w:val="ListParagraph"/>
      </w:pPr>
    </w:p>
    <w:p w14:paraId="44F4DF6A" w14:textId="77777777" w:rsidR="007C554A" w:rsidRDefault="007C554A" w:rsidP="00344DCF">
      <w:pPr>
        <w:pStyle w:val="ListParagraph"/>
      </w:pPr>
    </w:p>
    <w:p w14:paraId="270357CD" w14:textId="77777777" w:rsidR="007C554A" w:rsidRDefault="007C554A" w:rsidP="00344DCF">
      <w:pPr>
        <w:pStyle w:val="ListParagraph"/>
      </w:pPr>
    </w:p>
    <w:p w14:paraId="003D69C7" w14:textId="77777777" w:rsidR="00344DCF" w:rsidRDefault="00344DCF" w:rsidP="00344DCF">
      <w:pPr>
        <w:pStyle w:val="BodyText"/>
        <w:numPr>
          <w:ilvl w:val="0"/>
          <w:numId w:val="94"/>
        </w:numPr>
        <w:rPr>
          <w:sz w:val="22"/>
          <w:szCs w:val="22"/>
        </w:rPr>
      </w:pPr>
      <w:r>
        <w:rPr>
          <w:sz w:val="22"/>
          <w:szCs w:val="22"/>
        </w:rPr>
        <w:t>Did reports of vaccine-attributed deaths increase for babies vaccinated during the same time period?</w:t>
      </w:r>
    </w:p>
    <w:p w14:paraId="4F0F9F87" w14:textId="77777777" w:rsidR="00344DCF" w:rsidRDefault="00344DCF" w:rsidP="00344DCF">
      <w:pPr>
        <w:pStyle w:val="ListParagraph"/>
      </w:pPr>
    </w:p>
    <w:p w14:paraId="71F7B8CD" w14:textId="77777777" w:rsidR="007C554A" w:rsidRDefault="007C554A" w:rsidP="00344DCF">
      <w:pPr>
        <w:pStyle w:val="ListParagraph"/>
      </w:pPr>
    </w:p>
    <w:p w14:paraId="24C347FC" w14:textId="77777777" w:rsidR="007C554A" w:rsidRDefault="007C554A" w:rsidP="00344DCF">
      <w:pPr>
        <w:pStyle w:val="ListParagraph"/>
      </w:pPr>
    </w:p>
    <w:p w14:paraId="2567ECA4" w14:textId="77777777" w:rsidR="00344DCF" w:rsidRDefault="00344DCF" w:rsidP="00344DCF">
      <w:pPr>
        <w:pStyle w:val="BodyText"/>
        <w:numPr>
          <w:ilvl w:val="0"/>
          <w:numId w:val="94"/>
        </w:numPr>
        <w:rPr>
          <w:sz w:val="22"/>
          <w:szCs w:val="22"/>
        </w:rPr>
      </w:pPr>
      <w:r>
        <w:rPr>
          <w:sz w:val="22"/>
          <w:szCs w:val="22"/>
        </w:rPr>
        <w:t>Why is the trend different for babies vaccinated during this time period?</w:t>
      </w:r>
    </w:p>
    <w:p w14:paraId="1EEE1557" w14:textId="77777777" w:rsidR="00344DCF" w:rsidRDefault="00344DCF" w:rsidP="00344DCF">
      <w:pPr>
        <w:pStyle w:val="BodyText"/>
        <w:rPr>
          <w:sz w:val="22"/>
          <w:szCs w:val="22"/>
        </w:rPr>
      </w:pPr>
    </w:p>
    <w:p w14:paraId="6CEED622" w14:textId="77777777" w:rsidR="00344DCF" w:rsidRDefault="00344DCF" w:rsidP="00344DCF">
      <w:pPr>
        <w:pStyle w:val="BodyText"/>
        <w:spacing w:after="0"/>
        <w:jc w:val="both"/>
        <w:rPr>
          <w:b/>
          <w:bCs/>
          <w:sz w:val="22"/>
          <w:szCs w:val="22"/>
        </w:rPr>
      </w:pPr>
    </w:p>
    <w:p w14:paraId="2199DA4D" w14:textId="77777777" w:rsidR="00344DCF" w:rsidRDefault="00344DCF" w:rsidP="00344DCF">
      <w:pPr>
        <w:pStyle w:val="BodyText"/>
        <w:spacing w:after="0"/>
        <w:ind w:firstLine="360"/>
        <w:jc w:val="both"/>
        <w:rPr>
          <w:b/>
          <w:bCs/>
          <w:sz w:val="22"/>
          <w:szCs w:val="22"/>
        </w:rPr>
      </w:pPr>
    </w:p>
    <w:p w14:paraId="265890DE" w14:textId="77777777" w:rsidR="00344DCF" w:rsidRPr="00234ACA" w:rsidRDefault="00344DCF" w:rsidP="00344DCF">
      <w:pPr>
        <w:pStyle w:val="BodyText"/>
        <w:spacing w:after="0"/>
        <w:ind w:firstLine="360"/>
        <w:jc w:val="both"/>
        <w:rPr>
          <w:b/>
          <w:bCs/>
          <w:sz w:val="22"/>
          <w:szCs w:val="22"/>
        </w:rPr>
      </w:pPr>
      <w:r w:rsidRPr="00234ACA">
        <w:rPr>
          <w:b/>
          <w:bCs/>
          <w:sz w:val="22"/>
          <w:szCs w:val="22"/>
        </w:rPr>
        <w:t>Assignment Checklist:</w:t>
      </w:r>
    </w:p>
    <w:p w14:paraId="2EBA66C5" w14:textId="77777777" w:rsidR="00344DCF" w:rsidRPr="00234ACA" w:rsidRDefault="00344DCF" w:rsidP="00344DCF">
      <w:pPr>
        <w:pStyle w:val="BodyText"/>
        <w:numPr>
          <w:ilvl w:val="0"/>
          <w:numId w:val="95"/>
        </w:numPr>
        <w:tabs>
          <w:tab w:val="left" w:pos="2700"/>
        </w:tabs>
        <w:spacing w:after="0"/>
        <w:jc w:val="both"/>
        <w:rPr>
          <w:sz w:val="22"/>
          <w:szCs w:val="22"/>
        </w:rPr>
      </w:pPr>
      <w:r w:rsidRPr="00234ACA">
        <w:rPr>
          <w:sz w:val="22"/>
          <w:szCs w:val="22"/>
        </w:rPr>
        <w:t>D</w:t>
      </w:r>
      <w:r>
        <w:rPr>
          <w:sz w:val="22"/>
          <w:szCs w:val="22"/>
        </w:rPr>
        <w:t>id you complete all 5 graphs?</w:t>
      </w:r>
    </w:p>
    <w:p w14:paraId="40057067" w14:textId="77777777" w:rsidR="00344DCF" w:rsidRPr="00234ACA" w:rsidRDefault="00344DCF" w:rsidP="00344DCF">
      <w:pPr>
        <w:pStyle w:val="BodyText"/>
        <w:numPr>
          <w:ilvl w:val="0"/>
          <w:numId w:val="95"/>
        </w:numPr>
        <w:spacing w:after="0"/>
        <w:jc w:val="both"/>
        <w:rPr>
          <w:sz w:val="22"/>
          <w:szCs w:val="22"/>
        </w:rPr>
      </w:pPr>
      <w:r w:rsidRPr="00234ACA">
        <w:rPr>
          <w:sz w:val="22"/>
          <w:szCs w:val="22"/>
        </w:rPr>
        <w:t>Are the graphs presented in a text file (like word, pages, or pdf)?</w:t>
      </w:r>
    </w:p>
    <w:p w14:paraId="2BB5FB48" w14:textId="77777777" w:rsidR="00344DCF" w:rsidRDefault="00344DCF" w:rsidP="00344DCF">
      <w:pPr>
        <w:pStyle w:val="BodyText"/>
        <w:numPr>
          <w:ilvl w:val="0"/>
          <w:numId w:val="95"/>
        </w:numPr>
        <w:spacing w:after="0"/>
        <w:jc w:val="both"/>
        <w:rPr>
          <w:sz w:val="22"/>
          <w:szCs w:val="22"/>
        </w:rPr>
      </w:pPr>
      <w:r w:rsidRPr="00234ACA">
        <w:rPr>
          <w:sz w:val="22"/>
          <w:szCs w:val="22"/>
        </w:rPr>
        <w:t xml:space="preserve">Did you </w:t>
      </w:r>
      <w:r>
        <w:rPr>
          <w:sz w:val="22"/>
          <w:szCs w:val="22"/>
        </w:rPr>
        <w:t>answer all the questions?</w:t>
      </w:r>
    </w:p>
    <w:p w14:paraId="7F75C727" w14:textId="77777777" w:rsidR="00344DCF" w:rsidRPr="00031DAE" w:rsidRDefault="00344DCF" w:rsidP="00344DCF">
      <w:pPr>
        <w:spacing w:after="0" w:line="240" w:lineRule="auto"/>
        <w:rPr>
          <w:rFonts w:ascii="Times New Roman" w:eastAsia="Times New Roman" w:hAnsi="Times New Roman"/>
        </w:rPr>
      </w:pPr>
      <w:r>
        <w:br w:type="page"/>
      </w:r>
    </w:p>
    <w:p w14:paraId="646626BD" w14:textId="1D59F741" w:rsidR="00344DCF" w:rsidRPr="007D73FE" w:rsidRDefault="00344DCF" w:rsidP="00344DCF">
      <w:pPr>
        <w:pStyle w:val="Heading2"/>
        <w:spacing w:after="240"/>
        <w:rPr>
          <w:rStyle w:val="SubtleReference"/>
          <w:rFonts w:ascii="Times New Roman" w:hAnsi="Times New Roman" w:cs="Times New Roman"/>
          <w:color w:val="000000" w:themeColor="text1"/>
          <w:sz w:val="24"/>
          <w:szCs w:val="24"/>
        </w:rPr>
      </w:pPr>
      <w:bookmarkStart w:id="1" w:name="_Toc188668303"/>
      <w:r w:rsidRPr="007D73FE">
        <w:rPr>
          <w:rStyle w:val="SubtleReference"/>
          <w:rFonts w:ascii="Times New Roman" w:hAnsi="Times New Roman" w:cs="Times New Roman"/>
          <w:color w:val="000000" w:themeColor="text1"/>
          <w:sz w:val="24"/>
          <w:szCs w:val="24"/>
        </w:rPr>
        <w:lastRenderedPageBreak/>
        <w:t>4</w:t>
      </w:r>
      <w:r w:rsidR="00BB6274">
        <w:rPr>
          <w:rStyle w:val="SubtleReference"/>
          <w:rFonts w:ascii="Times New Roman" w:hAnsi="Times New Roman" w:cs="Times New Roman"/>
          <w:color w:val="000000" w:themeColor="text1"/>
          <w:sz w:val="24"/>
          <w:szCs w:val="24"/>
        </w:rPr>
        <w:t>.</w:t>
      </w:r>
      <w:r w:rsidRPr="007D73FE">
        <w:rPr>
          <w:rStyle w:val="SubtleReference"/>
          <w:rFonts w:ascii="Times New Roman" w:hAnsi="Times New Roman" w:cs="Times New Roman"/>
          <w:color w:val="000000" w:themeColor="text1"/>
          <w:sz w:val="24"/>
          <w:szCs w:val="24"/>
        </w:rPr>
        <w:t xml:space="preserve">4) Instructor’s Guide to </w:t>
      </w:r>
      <w:r>
        <w:rPr>
          <w:rStyle w:val="SubtleReference"/>
          <w:rFonts w:ascii="Times New Roman" w:hAnsi="Times New Roman" w:cs="Times New Roman"/>
          <w:color w:val="000000" w:themeColor="text1"/>
          <w:sz w:val="24"/>
          <w:szCs w:val="24"/>
        </w:rPr>
        <w:t xml:space="preserve">U.S. </w:t>
      </w:r>
      <w:r w:rsidRPr="007D73FE">
        <w:rPr>
          <w:rStyle w:val="SubtleReference"/>
          <w:rFonts w:ascii="Times New Roman" w:hAnsi="Times New Roman" w:cs="Times New Roman"/>
          <w:color w:val="000000" w:themeColor="text1"/>
          <w:sz w:val="24"/>
          <w:szCs w:val="24"/>
        </w:rPr>
        <w:t>Risk Factors and Health Outcomes</w:t>
      </w:r>
      <w:bookmarkEnd w:id="1"/>
    </w:p>
    <w:p w14:paraId="3DE91F5D" w14:textId="77777777" w:rsidR="00344DCF" w:rsidRDefault="00344DCF" w:rsidP="00344DCF">
      <w:pPr>
        <w:pStyle w:val="BodyText"/>
        <w:jc w:val="both"/>
        <w:rPr>
          <w:b/>
          <w:color w:val="000000"/>
          <w:sz w:val="22"/>
          <w:szCs w:val="22"/>
        </w:rPr>
        <w:sectPr w:rsidR="00344DCF" w:rsidSect="00F748E8">
          <w:headerReference w:type="default" r:id="rId39"/>
          <w:footerReference w:type="even" r:id="rId40"/>
          <w:footerReference w:type="default" r:id="rId41"/>
          <w:type w:val="continuous"/>
          <w:pgSz w:w="12240" w:h="15840"/>
          <w:pgMar w:top="1440" w:right="1800" w:bottom="1440" w:left="1800" w:header="720" w:footer="720" w:gutter="0"/>
          <w:cols w:space="720"/>
          <w:noEndnote/>
        </w:sectPr>
      </w:pPr>
    </w:p>
    <w:p w14:paraId="3365128B" w14:textId="77777777" w:rsidR="00344DCF" w:rsidRDefault="00344DCF" w:rsidP="00344DCF">
      <w:pPr>
        <w:pStyle w:val="BodyText"/>
        <w:jc w:val="both"/>
        <w:rPr>
          <w:sz w:val="22"/>
          <w:szCs w:val="22"/>
        </w:rPr>
      </w:pPr>
      <w:r w:rsidRPr="007D73FE">
        <w:rPr>
          <w:b/>
          <w:color w:val="000000"/>
          <w:sz w:val="22"/>
          <w:szCs w:val="22"/>
        </w:rPr>
        <w:t>Overview:</w:t>
      </w:r>
      <w:r w:rsidRPr="007D73FE">
        <w:rPr>
          <w:sz w:val="22"/>
          <w:szCs w:val="22"/>
        </w:rPr>
        <w:t xml:space="preserve"> Puerto Rico, Guam, and the Virgin Islands </w:t>
      </w:r>
      <w:r>
        <w:rPr>
          <w:sz w:val="22"/>
          <w:szCs w:val="22"/>
        </w:rPr>
        <w:t>often show up as outliers with the</w:t>
      </w:r>
      <w:r w:rsidRPr="007D73FE">
        <w:rPr>
          <w:sz w:val="22"/>
          <w:szCs w:val="22"/>
        </w:rPr>
        <w:t xml:space="preserve"> rest of the U.S. </w:t>
      </w:r>
      <w:r>
        <w:rPr>
          <w:sz w:val="22"/>
          <w:szCs w:val="22"/>
        </w:rPr>
        <w:t>If you choose not to delete them, you may consider using them as the basis for discussing why they are outliers. The graph below excludes Guam and the Virgin Islands, but does include Puerto Rico, which is the outlier in the left of the line. This implies that Puerto Rico has a lower than predicted rate of cardiovascular disease.</w:t>
      </w:r>
    </w:p>
    <w:p w14:paraId="47853D94" w14:textId="77777777" w:rsidR="00344DCF" w:rsidRPr="007D73FE" w:rsidRDefault="00344DCF" w:rsidP="00344DCF">
      <w:pPr>
        <w:pStyle w:val="BodyText"/>
        <w:jc w:val="both"/>
        <w:rPr>
          <w:sz w:val="22"/>
          <w:szCs w:val="22"/>
        </w:rPr>
      </w:pPr>
      <w:r>
        <w:rPr>
          <w:noProof/>
          <w:sz w:val="22"/>
          <w:szCs w:val="22"/>
        </w:rPr>
        <w:drawing>
          <wp:inline distT="0" distB="0" distL="0" distR="0" wp14:anchorId="3F7BA782" wp14:editId="05D60EC1">
            <wp:extent cx="2250868" cy="1505528"/>
            <wp:effectExtent l="0" t="0" r="0" b="0"/>
            <wp:docPr id="1937434077" name="Picture 1937434077"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34077" name="Picture 3" descr="A picture containing text, screenshot, line, diagram&#10;&#10;Description automatically generated"/>
                    <pic:cNvPicPr/>
                  </pic:nvPicPr>
                  <pic:blipFill>
                    <a:blip r:embed="rId42"/>
                    <a:stretch>
                      <a:fillRect/>
                    </a:stretch>
                  </pic:blipFill>
                  <pic:spPr>
                    <a:xfrm>
                      <a:off x="0" y="0"/>
                      <a:ext cx="2259019" cy="1510980"/>
                    </a:xfrm>
                    <a:prstGeom prst="rect">
                      <a:avLst/>
                    </a:prstGeom>
                  </pic:spPr>
                </pic:pic>
              </a:graphicData>
            </a:graphic>
          </wp:inline>
        </w:drawing>
      </w:r>
    </w:p>
    <w:p w14:paraId="5D9843DC" w14:textId="77777777" w:rsidR="00344DCF" w:rsidRDefault="00344DCF" w:rsidP="00344DCF">
      <w:pPr>
        <w:pStyle w:val="Graphic"/>
        <w:rPr>
          <w:sz w:val="22"/>
          <w:szCs w:val="22"/>
        </w:rPr>
        <w:sectPr w:rsidR="00344DCF" w:rsidSect="00F748E8">
          <w:type w:val="continuous"/>
          <w:pgSz w:w="12240" w:h="15840"/>
          <w:pgMar w:top="1440" w:right="1800" w:bottom="1440" w:left="1800" w:header="720" w:footer="720" w:gutter="0"/>
          <w:cols w:num="2" w:space="720"/>
          <w:noEndnote/>
        </w:sectPr>
      </w:pPr>
    </w:p>
    <w:p w14:paraId="35703ABF" w14:textId="77777777" w:rsidR="00344DCF" w:rsidRPr="007D73FE" w:rsidRDefault="00344DCF" w:rsidP="00344DCF">
      <w:pPr>
        <w:pStyle w:val="Graphic"/>
        <w:rPr>
          <w:sz w:val="22"/>
          <w:szCs w:val="22"/>
        </w:rPr>
      </w:pPr>
    </w:p>
    <w:p w14:paraId="2D8A737A" w14:textId="77777777" w:rsidR="00344DCF" w:rsidRDefault="00344DCF" w:rsidP="00344DCF">
      <w:pPr>
        <w:pStyle w:val="Subheading"/>
        <w:spacing w:after="0"/>
        <w:jc w:val="left"/>
        <w:rPr>
          <w:sz w:val="22"/>
        </w:rPr>
      </w:pPr>
      <w:r>
        <w:rPr>
          <w:sz w:val="22"/>
        </w:rPr>
        <w:t>Cancer Rates</w:t>
      </w:r>
    </w:p>
    <w:tbl>
      <w:tblPr>
        <w:tblStyle w:val="TableGrid"/>
        <w:tblW w:w="0" w:type="auto"/>
        <w:tblLook w:val="04A0" w:firstRow="1" w:lastRow="0" w:firstColumn="1" w:lastColumn="0" w:noHBand="0" w:noVBand="1"/>
      </w:tblPr>
      <w:tblGrid>
        <w:gridCol w:w="1974"/>
        <w:gridCol w:w="1350"/>
        <w:gridCol w:w="1260"/>
        <w:gridCol w:w="1349"/>
        <w:gridCol w:w="1349"/>
        <w:gridCol w:w="1348"/>
      </w:tblGrid>
      <w:tr w:rsidR="00344DCF" w14:paraId="4BDB5E8A" w14:textId="77777777" w:rsidTr="000A2DB2">
        <w:trPr>
          <w:trHeight w:val="269"/>
        </w:trPr>
        <w:tc>
          <w:tcPr>
            <w:tcW w:w="1974" w:type="dxa"/>
            <w:vAlign w:val="bottom"/>
          </w:tcPr>
          <w:p w14:paraId="337CCABD" w14:textId="77777777" w:rsidR="00344DCF" w:rsidRPr="00521C8D" w:rsidRDefault="00344DCF" w:rsidP="000A2DB2">
            <w:pPr>
              <w:pStyle w:val="Subheading"/>
              <w:spacing w:after="0"/>
              <w:jc w:val="left"/>
              <w:rPr>
                <w:rFonts w:asciiTheme="minorHAnsi" w:hAnsiTheme="minorHAnsi" w:cstheme="minorHAnsi"/>
                <w:b w:val="0"/>
                <w:bCs/>
                <w:sz w:val="22"/>
              </w:rPr>
            </w:pPr>
          </w:p>
        </w:tc>
        <w:tc>
          <w:tcPr>
            <w:tcW w:w="1350" w:type="dxa"/>
            <w:vAlign w:val="bottom"/>
          </w:tcPr>
          <w:p w14:paraId="557A9012"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Melanoma</w:t>
            </w:r>
          </w:p>
        </w:tc>
        <w:tc>
          <w:tcPr>
            <w:tcW w:w="1260" w:type="dxa"/>
            <w:vAlign w:val="bottom"/>
          </w:tcPr>
          <w:p w14:paraId="59F5F374"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Myeloma</w:t>
            </w:r>
          </w:p>
        </w:tc>
        <w:tc>
          <w:tcPr>
            <w:tcW w:w="1349" w:type="dxa"/>
            <w:vAlign w:val="bottom"/>
          </w:tcPr>
          <w:p w14:paraId="4B899F14"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Prostate</w:t>
            </w:r>
          </w:p>
        </w:tc>
        <w:tc>
          <w:tcPr>
            <w:tcW w:w="1349" w:type="dxa"/>
            <w:vAlign w:val="bottom"/>
          </w:tcPr>
          <w:p w14:paraId="79A8985B" w14:textId="77777777" w:rsidR="00344DCF" w:rsidRPr="00521C8D" w:rsidRDefault="00344DCF" w:rsidP="000A2DB2">
            <w:pPr>
              <w:pStyle w:val="Subheading"/>
              <w:spacing w:after="0"/>
              <w:jc w:val="center"/>
              <w:rPr>
                <w:rFonts w:asciiTheme="minorHAnsi" w:hAnsiTheme="minorHAnsi" w:cstheme="minorHAnsi"/>
                <w:b w:val="0"/>
                <w:bCs/>
                <w:sz w:val="22"/>
              </w:rPr>
            </w:pPr>
            <w:r w:rsidRPr="00521C8D">
              <w:rPr>
                <w:rFonts w:asciiTheme="minorHAnsi" w:hAnsiTheme="minorHAnsi" w:cstheme="minorHAnsi"/>
                <w:b w:val="0"/>
                <w:bCs/>
                <w:sz w:val="22"/>
              </w:rPr>
              <w:t>Fem. Breast</w:t>
            </w:r>
          </w:p>
        </w:tc>
        <w:tc>
          <w:tcPr>
            <w:tcW w:w="1348" w:type="dxa"/>
            <w:vAlign w:val="bottom"/>
          </w:tcPr>
          <w:p w14:paraId="53E9CFF2" w14:textId="77777777" w:rsidR="00344DCF" w:rsidRPr="00521C8D" w:rsidRDefault="00344DCF" w:rsidP="000A2DB2">
            <w:pPr>
              <w:pStyle w:val="Subheading"/>
              <w:spacing w:after="0"/>
              <w:jc w:val="center"/>
              <w:rPr>
                <w:rFonts w:asciiTheme="minorHAnsi" w:hAnsiTheme="minorHAnsi" w:cstheme="minorHAnsi"/>
                <w:b w:val="0"/>
                <w:bCs/>
                <w:sz w:val="22"/>
              </w:rPr>
            </w:pPr>
            <w:r>
              <w:rPr>
                <w:rFonts w:asciiTheme="minorHAnsi" w:hAnsiTheme="minorHAnsi" w:cstheme="minorHAnsi"/>
                <w:b w:val="0"/>
                <w:bCs/>
                <w:sz w:val="22"/>
              </w:rPr>
              <w:t>Liver</w:t>
            </w:r>
          </w:p>
        </w:tc>
      </w:tr>
      <w:tr w:rsidR="00344DCF" w14:paraId="7D9DA616" w14:textId="77777777" w:rsidTr="000A2DB2">
        <w:trPr>
          <w:trHeight w:val="269"/>
        </w:trPr>
        <w:tc>
          <w:tcPr>
            <w:tcW w:w="1974" w:type="dxa"/>
            <w:vAlign w:val="bottom"/>
          </w:tcPr>
          <w:p w14:paraId="39C6B5FD" w14:textId="77777777" w:rsidR="00344DCF" w:rsidRPr="00521C8D" w:rsidRDefault="00344DCF" w:rsidP="000A2DB2">
            <w:pPr>
              <w:pStyle w:val="Subheading"/>
              <w:spacing w:after="0"/>
              <w:jc w:val="left"/>
              <w:rPr>
                <w:rFonts w:asciiTheme="minorHAnsi" w:hAnsiTheme="minorHAnsi" w:cstheme="minorHAnsi"/>
                <w:b w:val="0"/>
                <w:bCs/>
                <w:sz w:val="22"/>
              </w:rPr>
            </w:pPr>
            <w:r w:rsidRPr="00521C8D">
              <w:rPr>
                <w:rFonts w:asciiTheme="minorHAnsi" w:hAnsiTheme="minorHAnsi" w:cstheme="minorHAnsi"/>
                <w:b w:val="0"/>
                <w:bCs/>
                <w:sz w:val="22"/>
              </w:rPr>
              <w:t>Asian or Pacific Is</w:t>
            </w:r>
            <w:r>
              <w:rPr>
                <w:rFonts w:asciiTheme="minorHAnsi" w:hAnsiTheme="minorHAnsi" w:cstheme="minorHAnsi"/>
                <w:b w:val="0"/>
                <w:bCs/>
                <w:sz w:val="22"/>
              </w:rPr>
              <w:t>.</w:t>
            </w:r>
          </w:p>
        </w:tc>
        <w:tc>
          <w:tcPr>
            <w:tcW w:w="1350" w:type="dxa"/>
            <w:vAlign w:val="bottom"/>
          </w:tcPr>
          <w:p w14:paraId="17408D4B"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1.4</w:t>
            </w:r>
          </w:p>
        </w:tc>
        <w:tc>
          <w:tcPr>
            <w:tcW w:w="1260" w:type="dxa"/>
            <w:vAlign w:val="bottom"/>
          </w:tcPr>
          <w:p w14:paraId="22793CAE"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3.8</w:t>
            </w:r>
          </w:p>
        </w:tc>
        <w:tc>
          <w:tcPr>
            <w:tcW w:w="1349" w:type="dxa"/>
            <w:vAlign w:val="bottom"/>
          </w:tcPr>
          <w:p w14:paraId="2019AF29"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70</w:t>
            </w:r>
          </w:p>
        </w:tc>
        <w:tc>
          <w:tcPr>
            <w:tcW w:w="1349" w:type="dxa"/>
            <w:vAlign w:val="bottom"/>
          </w:tcPr>
          <w:p w14:paraId="14618A78"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92</w:t>
            </w:r>
          </w:p>
        </w:tc>
        <w:tc>
          <w:tcPr>
            <w:tcW w:w="1348" w:type="dxa"/>
            <w:vAlign w:val="bottom"/>
          </w:tcPr>
          <w:p w14:paraId="7D09D783"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12.1</w:t>
            </w:r>
          </w:p>
        </w:tc>
      </w:tr>
      <w:tr w:rsidR="00344DCF" w14:paraId="2E7BE644" w14:textId="77777777" w:rsidTr="000A2DB2">
        <w:tc>
          <w:tcPr>
            <w:tcW w:w="1974" w:type="dxa"/>
            <w:vAlign w:val="bottom"/>
          </w:tcPr>
          <w:p w14:paraId="23F9909B" w14:textId="77777777" w:rsidR="00344DCF" w:rsidRPr="00521C8D" w:rsidRDefault="00344DCF" w:rsidP="000A2DB2">
            <w:pPr>
              <w:pStyle w:val="Subheading"/>
              <w:spacing w:after="0"/>
              <w:jc w:val="left"/>
              <w:rPr>
                <w:rFonts w:asciiTheme="minorHAnsi" w:hAnsiTheme="minorHAnsi" w:cstheme="minorHAnsi"/>
                <w:b w:val="0"/>
                <w:bCs/>
                <w:sz w:val="22"/>
              </w:rPr>
            </w:pPr>
            <w:r w:rsidRPr="00521C8D">
              <w:rPr>
                <w:rFonts w:asciiTheme="minorHAnsi" w:hAnsiTheme="minorHAnsi" w:cstheme="minorHAnsi"/>
                <w:b w:val="0"/>
                <w:bCs/>
                <w:sz w:val="22"/>
              </w:rPr>
              <w:t>Black or Afr</w:t>
            </w:r>
            <w:r>
              <w:rPr>
                <w:rFonts w:asciiTheme="minorHAnsi" w:hAnsiTheme="minorHAnsi" w:cstheme="minorHAnsi"/>
                <w:b w:val="0"/>
                <w:bCs/>
                <w:sz w:val="22"/>
              </w:rPr>
              <w:t>.</w:t>
            </w:r>
            <w:r w:rsidRPr="00521C8D">
              <w:rPr>
                <w:rFonts w:asciiTheme="minorHAnsi" w:hAnsiTheme="minorHAnsi" w:cstheme="minorHAnsi"/>
                <w:b w:val="0"/>
                <w:bCs/>
                <w:sz w:val="22"/>
              </w:rPr>
              <w:t xml:space="preserve"> Amer</w:t>
            </w:r>
            <w:r>
              <w:rPr>
                <w:rFonts w:asciiTheme="minorHAnsi" w:hAnsiTheme="minorHAnsi" w:cstheme="minorHAnsi"/>
                <w:b w:val="0"/>
                <w:bCs/>
                <w:sz w:val="22"/>
              </w:rPr>
              <w:t>.</w:t>
            </w:r>
          </w:p>
        </w:tc>
        <w:tc>
          <w:tcPr>
            <w:tcW w:w="1350" w:type="dxa"/>
            <w:vAlign w:val="bottom"/>
          </w:tcPr>
          <w:p w14:paraId="382D5277"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1.0</w:t>
            </w:r>
          </w:p>
        </w:tc>
        <w:tc>
          <w:tcPr>
            <w:tcW w:w="1260" w:type="dxa"/>
            <w:vAlign w:val="bottom"/>
          </w:tcPr>
          <w:p w14:paraId="3DC175FF"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12.9</w:t>
            </w:r>
          </w:p>
        </w:tc>
        <w:tc>
          <w:tcPr>
            <w:tcW w:w="1349" w:type="dxa"/>
            <w:vAlign w:val="bottom"/>
          </w:tcPr>
          <w:p w14:paraId="41D89E83"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209</w:t>
            </w:r>
          </w:p>
        </w:tc>
        <w:tc>
          <w:tcPr>
            <w:tcW w:w="1349" w:type="dxa"/>
            <w:vAlign w:val="bottom"/>
          </w:tcPr>
          <w:p w14:paraId="2E45F07E"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122</w:t>
            </w:r>
          </w:p>
        </w:tc>
        <w:tc>
          <w:tcPr>
            <w:tcW w:w="1348" w:type="dxa"/>
            <w:vAlign w:val="bottom"/>
          </w:tcPr>
          <w:p w14:paraId="4C27D0A3"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8.6</w:t>
            </w:r>
          </w:p>
        </w:tc>
      </w:tr>
      <w:tr w:rsidR="00344DCF" w14:paraId="2F309339" w14:textId="77777777" w:rsidTr="000A2DB2">
        <w:trPr>
          <w:trHeight w:val="39"/>
        </w:trPr>
        <w:tc>
          <w:tcPr>
            <w:tcW w:w="1974" w:type="dxa"/>
            <w:vAlign w:val="bottom"/>
          </w:tcPr>
          <w:p w14:paraId="623D8B81" w14:textId="77777777" w:rsidR="00344DCF" w:rsidRPr="00521C8D" w:rsidRDefault="00344DCF" w:rsidP="000A2DB2">
            <w:pPr>
              <w:pStyle w:val="Subheading"/>
              <w:spacing w:after="0"/>
              <w:jc w:val="left"/>
              <w:rPr>
                <w:rFonts w:asciiTheme="minorHAnsi" w:hAnsiTheme="minorHAnsi" w:cstheme="minorHAnsi"/>
                <w:b w:val="0"/>
                <w:bCs/>
                <w:sz w:val="22"/>
              </w:rPr>
            </w:pPr>
            <w:r w:rsidRPr="00521C8D">
              <w:rPr>
                <w:rFonts w:asciiTheme="minorHAnsi" w:hAnsiTheme="minorHAnsi" w:cstheme="minorHAnsi"/>
                <w:b w:val="0"/>
                <w:bCs/>
                <w:sz w:val="22"/>
              </w:rPr>
              <w:t>White</w:t>
            </w:r>
          </w:p>
        </w:tc>
        <w:tc>
          <w:tcPr>
            <w:tcW w:w="1350" w:type="dxa"/>
            <w:vAlign w:val="bottom"/>
          </w:tcPr>
          <w:p w14:paraId="6E1DB4AB"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23.2</w:t>
            </w:r>
          </w:p>
        </w:tc>
        <w:tc>
          <w:tcPr>
            <w:tcW w:w="1260" w:type="dxa"/>
            <w:vAlign w:val="bottom"/>
          </w:tcPr>
          <w:p w14:paraId="04A8F80A"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5.8</w:t>
            </w:r>
          </w:p>
        </w:tc>
        <w:tc>
          <w:tcPr>
            <w:tcW w:w="1349" w:type="dxa"/>
            <w:vAlign w:val="bottom"/>
          </w:tcPr>
          <w:p w14:paraId="61404B1B"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127</w:t>
            </w:r>
          </w:p>
        </w:tc>
        <w:tc>
          <w:tcPr>
            <w:tcW w:w="1349" w:type="dxa"/>
            <w:vAlign w:val="bottom"/>
          </w:tcPr>
          <w:p w14:paraId="7A8E42D7"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128</w:t>
            </w:r>
          </w:p>
        </w:tc>
        <w:tc>
          <w:tcPr>
            <w:tcW w:w="1348" w:type="dxa"/>
            <w:vAlign w:val="bottom"/>
          </w:tcPr>
          <w:p w14:paraId="3EA731DC" w14:textId="77777777" w:rsidR="00344DCF" w:rsidRPr="00FE2FE6" w:rsidRDefault="00344DCF" w:rsidP="000A2DB2">
            <w:pPr>
              <w:pStyle w:val="Subheading"/>
              <w:spacing w:after="0"/>
              <w:jc w:val="center"/>
              <w:rPr>
                <w:rFonts w:asciiTheme="minorHAnsi" w:hAnsiTheme="minorHAnsi" w:cstheme="minorHAnsi"/>
                <w:b w:val="0"/>
                <w:bCs/>
                <w:color w:val="000000" w:themeColor="text1"/>
                <w:sz w:val="22"/>
              </w:rPr>
            </w:pPr>
            <w:r w:rsidRPr="00FE2FE6">
              <w:rPr>
                <w:rFonts w:asciiTheme="minorHAnsi" w:hAnsiTheme="minorHAnsi" w:cstheme="minorHAnsi"/>
                <w:b w:val="0"/>
                <w:bCs/>
                <w:color w:val="000000" w:themeColor="text1"/>
                <w:sz w:val="22"/>
              </w:rPr>
              <w:t>5.6</w:t>
            </w:r>
          </w:p>
        </w:tc>
      </w:tr>
    </w:tbl>
    <w:p w14:paraId="758CC46D" w14:textId="77777777" w:rsidR="00344DCF" w:rsidRDefault="00344DCF" w:rsidP="00344DCF">
      <w:pPr>
        <w:pStyle w:val="BodyText"/>
        <w:jc w:val="both"/>
        <w:rPr>
          <w:b/>
          <w:color w:val="000000" w:themeColor="text1"/>
          <w:sz w:val="22"/>
          <w:szCs w:val="22"/>
        </w:rPr>
      </w:pPr>
    </w:p>
    <w:p w14:paraId="345877D1" w14:textId="63DDC331" w:rsidR="00344DCF" w:rsidRPr="007D73FE" w:rsidRDefault="00344DCF" w:rsidP="00344DCF">
      <w:pPr>
        <w:pStyle w:val="BodyText"/>
        <w:jc w:val="both"/>
        <w:rPr>
          <w:sz w:val="22"/>
          <w:szCs w:val="22"/>
        </w:rPr>
      </w:pPr>
      <w:r w:rsidRPr="007D73FE">
        <w:rPr>
          <w:b/>
          <w:color w:val="000000" w:themeColor="text1"/>
          <w:sz w:val="22"/>
          <w:szCs w:val="22"/>
        </w:rPr>
        <w:t>Answers to Questions:</w:t>
      </w:r>
      <w:r w:rsidRPr="007D73FE">
        <w:rPr>
          <w:color w:val="000000" w:themeColor="text1"/>
          <w:sz w:val="22"/>
          <w:szCs w:val="22"/>
        </w:rPr>
        <w:t xml:space="preserve"> 1) </w:t>
      </w:r>
      <w:r>
        <w:rPr>
          <w:sz w:val="22"/>
          <w:szCs w:val="22"/>
        </w:rPr>
        <w:t xml:space="preserve">There is no evidence that smoking causes obesity. This correlation might be attributed to poor people being </w:t>
      </w:r>
      <w:r w:rsidR="001F61B3">
        <w:rPr>
          <w:sz w:val="22"/>
          <w:szCs w:val="22"/>
        </w:rPr>
        <w:t xml:space="preserve">disproportionately </w:t>
      </w:r>
      <w:r>
        <w:rPr>
          <w:sz w:val="22"/>
          <w:szCs w:val="22"/>
        </w:rPr>
        <w:t>represented among those who either smoke, are overweight, or both.</w:t>
      </w:r>
      <w:r w:rsidRPr="007D73FE">
        <w:rPr>
          <w:sz w:val="22"/>
          <w:szCs w:val="22"/>
        </w:rPr>
        <w:t xml:space="preserve"> 2) </w:t>
      </w:r>
      <w:r>
        <w:rPr>
          <w:sz w:val="22"/>
          <w:szCs w:val="22"/>
        </w:rPr>
        <w:t>Asians: liver cancer, Blacks: myeloma and prostate cancers, Whites: melanoma</w:t>
      </w:r>
      <w:r w:rsidRPr="007D73FE">
        <w:rPr>
          <w:sz w:val="22"/>
          <w:szCs w:val="22"/>
        </w:rPr>
        <w:t xml:space="preserve"> 3) </w:t>
      </w:r>
      <w:r>
        <w:rPr>
          <w:sz w:val="22"/>
          <w:szCs w:val="22"/>
        </w:rPr>
        <w:t>Chronic conditions are more likely to be overrepresented in states with more elderly people if you fail to compensate for age.</w:t>
      </w:r>
      <w:r w:rsidRPr="007D73FE">
        <w:rPr>
          <w:sz w:val="22"/>
          <w:szCs w:val="22"/>
        </w:rPr>
        <w:t xml:space="preserve"> 4) </w:t>
      </w:r>
      <w:r>
        <w:rPr>
          <w:sz w:val="22"/>
          <w:szCs w:val="22"/>
        </w:rPr>
        <w:t>Reports of vaccine-attributed deaths increased 135X in 2021. 5)</w:t>
      </w:r>
      <w:r w:rsidR="00A51D4C">
        <w:rPr>
          <w:sz w:val="22"/>
          <w:szCs w:val="22"/>
        </w:rPr>
        <w:t xml:space="preserve"> </w:t>
      </w:r>
      <w:r>
        <w:rPr>
          <w:sz w:val="22"/>
          <w:szCs w:val="22"/>
        </w:rPr>
        <w:t xml:space="preserve">COVID vaccines </w:t>
      </w:r>
      <w:r w:rsidR="00BC4AEE">
        <w:rPr>
          <w:sz w:val="22"/>
          <w:szCs w:val="22"/>
        </w:rPr>
        <w:t>became available</w:t>
      </w:r>
      <w:r w:rsidR="00A51D4C">
        <w:rPr>
          <w:sz w:val="22"/>
          <w:szCs w:val="22"/>
        </w:rPr>
        <w:t xml:space="preserve"> in 2021</w:t>
      </w:r>
      <w:r>
        <w:rPr>
          <w:sz w:val="22"/>
          <w:szCs w:val="22"/>
        </w:rPr>
        <w:t>. 6) Yes. 7) No. 8) Babies were not vaccinated for COVID in 2021.</w:t>
      </w:r>
    </w:p>
    <w:p w14:paraId="40F96E42" w14:textId="49B51AD8" w:rsidR="00344DCF" w:rsidRPr="007D73FE" w:rsidRDefault="00344DCF" w:rsidP="00344DCF">
      <w:pPr>
        <w:pStyle w:val="BodyText"/>
        <w:jc w:val="both"/>
        <w:rPr>
          <w:sz w:val="22"/>
          <w:szCs w:val="22"/>
        </w:rPr>
      </w:pPr>
      <w:r w:rsidRPr="007D73FE">
        <w:rPr>
          <w:b/>
          <w:sz w:val="22"/>
          <w:szCs w:val="22"/>
        </w:rPr>
        <w:t>Logistics:</w:t>
      </w:r>
      <w:r w:rsidRPr="007D73FE">
        <w:rPr>
          <w:sz w:val="22"/>
          <w:szCs w:val="22"/>
        </w:rPr>
        <w:t xml:space="preserve"> Th</w:t>
      </w:r>
      <w:r w:rsidR="00AC6672">
        <w:rPr>
          <w:sz w:val="22"/>
          <w:szCs w:val="22"/>
        </w:rPr>
        <w:t xml:space="preserve">ese </w:t>
      </w:r>
      <w:r w:rsidRPr="007D73FE">
        <w:rPr>
          <w:sz w:val="22"/>
          <w:szCs w:val="22"/>
        </w:rPr>
        <w:t>website</w:t>
      </w:r>
      <w:r w:rsidR="00AC6672">
        <w:rPr>
          <w:sz w:val="22"/>
          <w:szCs w:val="22"/>
        </w:rPr>
        <w:t>s</w:t>
      </w:r>
      <w:r w:rsidRPr="007D73FE">
        <w:rPr>
          <w:sz w:val="22"/>
          <w:szCs w:val="22"/>
        </w:rPr>
        <w:t xml:space="preserve"> </w:t>
      </w:r>
      <w:r w:rsidR="00AC6672">
        <w:rPr>
          <w:sz w:val="22"/>
          <w:szCs w:val="22"/>
        </w:rPr>
        <w:t>involve different pathways to the data</w:t>
      </w:r>
      <w:r w:rsidRPr="007D73FE">
        <w:rPr>
          <w:sz w:val="22"/>
          <w:szCs w:val="22"/>
        </w:rPr>
        <w:t xml:space="preserve">, so you should navigate </w:t>
      </w:r>
      <w:r w:rsidR="00AC6672">
        <w:rPr>
          <w:sz w:val="22"/>
          <w:szCs w:val="22"/>
        </w:rPr>
        <w:t>them</w:t>
      </w:r>
      <w:r w:rsidRPr="007D73FE">
        <w:rPr>
          <w:sz w:val="22"/>
          <w:szCs w:val="22"/>
        </w:rPr>
        <w:t xml:space="preserve"> on your own </w:t>
      </w:r>
      <w:r w:rsidRPr="007D73FE">
        <w:rPr>
          <w:i/>
          <w:sz w:val="22"/>
          <w:szCs w:val="22"/>
        </w:rPr>
        <w:t>before</w:t>
      </w:r>
      <w:r w:rsidRPr="007D73FE">
        <w:rPr>
          <w:sz w:val="22"/>
          <w:szCs w:val="22"/>
        </w:rPr>
        <w:t xml:space="preserve"> you give the instructions to your students so that you can answer their questions and make revisions to the instructions in the event that changes </w:t>
      </w:r>
      <w:r w:rsidR="00A96BDC">
        <w:rPr>
          <w:sz w:val="22"/>
          <w:szCs w:val="22"/>
        </w:rPr>
        <w:t>a</w:t>
      </w:r>
      <w:r w:rsidRPr="007D73FE">
        <w:rPr>
          <w:sz w:val="22"/>
          <w:szCs w:val="22"/>
        </w:rPr>
        <w:t>re made to the website</w:t>
      </w:r>
      <w:r w:rsidR="00AC6672">
        <w:rPr>
          <w:sz w:val="22"/>
          <w:szCs w:val="22"/>
        </w:rPr>
        <w:t>s</w:t>
      </w:r>
      <w:r w:rsidRPr="007D73FE">
        <w:rPr>
          <w:sz w:val="22"/>
          <w:szCs w:val="22"/>
        </w:rPr>
        <w:t>. If your students are not up to the task of gathering all the data</w:t>
      </w:r>
      <w:r w:rsidR="00A51D4C">
        <w:rPr>
          <w:sz w:val="22"/>
          <w:szCs w:val="22"/>
        </w:rPr>
        <w:t xml:space="preserve"> themselves</w:t>
      </w:r>
      <w:r w:rsidRPr="007D73FE">
        <w:rPr>
          <w:sz w:val="22"/>
          <w:szCs w:val="22"/>
        </w:rPr>
        <w:t xml:space="preserve">, you may </w:t>
      </w:r>
      <w:r w:rsidR="00A51D4C">
        <w:rPr>
          <w:sz w:val="22"/>
          <w:szCs w:val="22"/>
        </w:rPr>
        <w:t>provide it to them ready-made from the file on</w:t>
      </w:r>
      <w:r w:rsidRPr="007D73FE">
        <w:rPr>
          <w:sz w:val="22"/>
          <w:szCs w:val="22"/>
        </w:rPr>
        <w:t xml:space="preserve"> your disk and </w:t>
      </w:r>
      <w:r w:rsidR="00A51D4C">
        <w:rPr>
          <w:sz w:val="22"/>
          <w:szCs w:val="22"/>
        </w:rPr>
        <w:t xml:space="preserve">let them </w:t>
      </w:r>
      <w:r w:rsidRPr="007D73FE">
        <w:rPr>
          <w:sz w:val="22"/>
          <w:szCs w:val="22"/>
        </w:rPr>
        <w:t>use it to make graphs</w:t>
      </w:r>
      <w:r w:rsidR="00A51D4C">
        <w:rPr>
          <w:sz w:val="22"/>
          <w:szCs w:val="22"/>
        </w:rPr>
        <w:t>.</w:t>
      </w:r>
      <w:r w:rsidR="00866651">
        <w:rPr>
          <w:sz w:val="22"/>
          <w:szCs w:val="22"/>
        </w:rPr>
        <w:t xml:space="preserve"> I do not recommend doing this unless students spend some time navigating the CDC website so they at least become familiar with the website.</w:t>
      </w:r>
      <w:r w:rsidR="00A51D4C" w:rsidRPr="00A51D4C">
        <w:rPr>
          <w:i/>
          <w:iCs/>
          <w:sz w:val="22"/>
          <w:szCs w:val="22"/>
        </w:rPr>
        <w:t xml:space="preserve"> Make sure to</w:t>
      </w:r>
      <w:r w:rsidRPr="00A51D4C">
        <w:rPr>
          <w:i/>
          <w:iCs/>
          <w:sz w:val="22"/>
          <w:szCs w:val="22"/>
        </w:rPr>
        <w:t xml:space="preserve"> delete </w:t>
      </w:r>
      <w:r w:rsidR="00A51D4C" w:rsidRPr="00A51D4C">
        <w:rPr>
          <w:i/>
          <w:iCs/>
          <w:sz w:val="22"/>
          <w:szCs w:val="22"/>
        </w:rPr>
        <w:t>all</w:t>
      </w:r>
      <w:r w:rsidRPr="00A51D4C">
        <w:rPr>
          <w:i/>
          <w:iCs/>
          <w:sz w:val="22"/>
          <w:szCs w:val="22"/>
        </w:rPr>
        <w:t xml:space="preserve"> graphs on “sheet 2” of the file </w:t>
      </w:r>
      <w:r w:rsidR="00A51D4C">
        <w:rPr>
          <w:i/>
          <w:iCs/>
          <w:sz w:val="22"/>
          <w:szCs w:val="22"/>
        </w:rPr>
        <w:t>in the event you choose to provide</w:t>
      </w:r>
      <w:r w:rsidRPr="00A51D4C">
        <w:rPr>
          <w:i/>
          <w:iCs/>
          <w:sz w:val="22"/>
          <w:szCs w:val="22"/>
        </w:rPr>
        <w:t xml:space="preserve"> it to your students.</w:t>
      </w:r>
    </w:p>
    <w:p w14:paraId="3C07B1F1" w14:textId="6F8CA141" w:rsidR="00337CD4" w:rsidRDefault="00344DCF" w:rsidP="00344DCF">
      <w:pPr>
        <w:pStyle w:val="BodyText"/>
        <w:jc w:val="both"/>
        <w:rPr>
          <w:sz w:val="22"/>
          <w:szCs w:val="22"/>
        </w:rPr>
      </w:pPr>
      <w:r w:rsidRPr="007D73FE">
        <w:rPr>
          <w:b/>
          <w:sz w:val="22"/>
          <w:szCs w:val="22"/>
        </w:rPr>
        <w:t>Degree of Difficulty:</w:t>
      </w:r>
      <w:r w:rsidRPr="007D73FE">
        <w:rPr>
          <w:sz w:val="22"/>
          <w:szCs w:val="22"/>
        </w:rPr>
        <w:t xml:space="preserve"> 2—Not all students might be proficient with spreadsheets, so you may want to teach a few key students how to make scatter plots. These students can in turn teach everyone else.</w:t>
      </w:r>
    </w:p>
    <w:p w14:paraId="01229C10" w14:textId="0E65F89C" w:rsidR="00947160" w:rsidRPr="001E2413" w:rsidRDefault="00947160" w:rsidP="001E2413">
      <w:pPr>
        <w:spacing w:after="0" w:line="240" w:lineRule="auto"/>
        <w:rPr>
          <w:rFonts w:ascii="Times New Roman" w:eastAsia="Times New Roman" w:hAnsi="Times New Roman"/>
        </w:rPr>
      </w:pPr>
    </w:p>
    <w:sectPr w:rsidR="00947160" w:rsidRPr="001E2413" w:rsidSect="00F748E8">
      <w:footerReference w:type="even" r:id="rId43"/>
      <w:footerReference w:type="default" r:id="rId44"/>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9412F" w14:textId="77777777" w:rsidR="00623EB0" w:rsidRDefault="00623EB0" w:rsidP="00582D48">
      <w:pPr>
        <w:spacing w:after="0" w:line="240" w:lineRule="auto"/>
      </w:pPr>
      <w:r>
        <w:separator/>
      </w:r>
    </w:p>
  </w:endnote>
  <w:endnote w:type="continuationSeparator" w:id="0">
    <w:p w14:paraId="60783F1B" w14:textId="77777777" w:rsidR="00623EB0" w:rsidRDefault="00623EB0" w:rsidP="00582D48">
      <w:pPr>
        <w:spacing w:after="0" w:line="240" w:lineRule="auto"/>
      </w:pPr>
      <w:r>
        <w:continuationSeparator/>
      </w:r>
    </w:p>
  </w:endnote>
  <w:endnote w:type="continuationNotice" w:id="1">
    <w:p w14:paraId="78BA73E5" w14:textId="77777777" w:rsidR="00623EB0" w:rsidRDefault="00623E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071198"/>
      <w:docPartObj>
        <w:docPartGallery w:val="Page Numbers (Bottom of Page)"/>
        <w:docPartUnique/>
      </w:docPartObj>
    </w:sdtPr>
    <w:sdtEndPr>
      <w:rPr>
        <w:noProof/>
      </w:rPr>
    </w:sdtEndPr>
    <w:sdtContent>
      <w:p w14:paraId="6E4A2BD1" w14:textId="77777777" w:rsidR="00A4793E" w:rsidRDefault="00A479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FE19F" w14:textId="77777777" w:rsidR="00A4793E" w:rsidRDefault="00A47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0A29C" w14:textId="77777777" w:rsidR="00344DCF" w:rsidRDefault="00344DCF" w:rsidP="00E830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1B1410" w14:textId="77777777" w:rsidR="00344DCF" w:rsidRDefault="00344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487585"/>
      <w:docPartObj>
        <w:docPartGallery w:val="Page Numbers (Bottom of Page)"/>
        <w:docPartUnique/>
      </w:docPartObj>
    </w:sdtPr>
    <w:sdtEndPr>
      <w:rPr>
        <w:noProof/>
      </w:rPr>
    </w:sdtEndPr>
    <w:sdtContent>
      <w:p w14:paraId="2952E363" w14:textId="77777777" w:rsidR="00344DCF" w:rsidRDefault="00344D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EA1904" w14:textId="77777777" w:rsidR="00344DCF" w:rsidRDefault="00344D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6189" w14:textId="1B271A9E" w:rsidR="00761572" w:rsidRDefault="00761572" w:rsidP="00E830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7AB5">
      <w:rPr>
        <w:rStyle w:val="PageNumber"/>
        <w:noProof/>
      </w:rPr>
      <w:t>6</w:t>
    </w:r>
    <w:r>
      <w:rPr>
        <w:rStyle w:val="PageNumber"/>
      </w:rPr>
      <w:fldChar w:fldCharType="end"/>
    </w:r>
  </w:p>
  <w:p w14:paraId="44D26FB4" w14:textId="77777777" w:rsidR="00761572" w:rsidRDefault="00761572">
    <w:pPr>
      <w:pStyle w:val="Footer"/>
    </w:pPr>
  </w:p>
  <w:p w14:paraId="11AB58B9" w14:textId="77777777" w:rsidR="00CF6E84" w:rsidRDefault="00CF6E84"/>
  <w:p w14:paraId="5D2805B4" w14:textId="77777777" w:rsidR="00E46B39" w:rsidRDefault="00E46B39"/>
  <w:p w14:paraId="500AB784" w14:textId="77777777" w:rsidR="00E46B39" w:rsidRDefault="00E46B39"/>
  <w:p w14:paraId="371ED39B" w14:textId="77777777" w:rsidR="00E46B39" w:rsidRDefault="00E46B39"/>
  <w:p w14:paraId="3F03478D" w14:textId="77777777" w:rsidR="00EA0B84" w:rsidRDefault="00EA0B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459875"/>
      <w:docPartObj>
        <w:docPartGallery w:val="Page Numbers (Bottom of Page)"/>
        <w:docPartUnique/>
      </w:docPartObj>
    </w:sdtPr>
    <w:sdtEndPr>
      <w:rPr>
        <w:noProof/>
      </w:rPr>
    </w:sdtEndPr>
    <w:sdtContent>
      <w:p w14:paraId="6CA6FA59" w14:textId="6A494EFB" w:rsidR="00B830D2" w:rsidRDefault="00B83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E4622E" w14:textId="77777777" w:rsidR="00E46B39" w:rsidRDefault="00E46B39"/>
  <w:p w14:paraId="7EA7C8A5" w14:textId="77777777" w:rsidR="00EA0B84" w:rsidRDefault="00EA0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6975B" w14:textId="77777777" w:rsidR="00623EB0" w:rsidRDefault="00623EB0" w:rsidP="00582D48">
      <w:pPr>
        <w:spacing w:after="0" w:line="240" w:lineRule="auto"/>
      </w:pPr>
      <w:r>
        <w:separator/>
      </w:r>
    </w:p>
  </w:footnote>
  <w:footnote w:type="continuationSeparator" w:id="0">
    <w:p w14:paraId="1EE2458A" w14:textId="77777777" w:rsidR="00623EB0" w:rsidRDefault="00623EB0" w:rsidP="00582D48">
      <w:pPr>
        <w:spacing w:after="0" w:line="240" w:lineRule="auto"/>
      </w:pPr>
      <w:r>
        <w:continuationSeparator/>
      </w:r>
    </w:p>
  </w:footnote>
  <w:footnote w:type="continuationNotice" w:id="1">
    <w:p w14:paraId="339F6CB2" w14:textId="77777777" w:rsidR="00623EB0" w:rsidRDefault="00623E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A7C5D" w14:textId="77777777" w:rsidR="00A4793E" w:rsidRDefault="00A4793E">
    <w:pPr>
      <w:pStyle w:val="Header"/>
    </w:pPr>
    <w:proofErr w:type="spellStart"/>
    <w:r>
      <w:rPr>
        <w:rFonts w:ascii="Geneva" w:hAnsi="Geneva"/>
        <w:smallCaps/>
        <w:sz w:val="18"/>
        <w:szCs w:val="18"/>
        <w:lang w:val="cs-CZ"/>
      </w:rPr>
      <w:t>Ecology</w:t>
    </w:r>
    <w:proofErr w:type="spellEnd"/>
    <w:r>
      <w:rPr>
        <w:rFonts w:ascii="Geneva" w:hAnsi="Geneva"/>
        <w:smallCaps/>
        <w:sz w:val="18"/>
        <w:szCs w:val="18"/>
        <w:lang w:val="cs-CZ"/>
      </w:rPr>
      <w:t xml:space="preserve">, Development, &amp; </w:t>
    </w:r>
    <w:proofErr w:type="spellStart"/>
    <w:r>
      <w:rPr>
        <w:rFonts w:ascii="Geneva" w:hAnsi="Geneva"/>
        <w:smallCaps/>
        <w:sz w:val="18"/>
        <w:szCs w:val="18"/>
        <w:lang w:val="cs-CZ"/>
      </w:rPr>
      <w:t>Sustainability</w:t>
    </w:r>
    <w:proofErr w:type="spellEnd"/>
    <w:r>
      <w:rPr>
        <w:rFonts w:ascii="Geneva" w:hAnsi="Geneva"/>
        <w:smallCaps/>
        <w:sz w:val="18"/>
        <w:szCs w:val="18"/>
        <w:lang w:val="cs-CZ"/>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C481" w14:textId="77777777" w:rsidR="00344DCF" w:rsidRDefault="00344DCF" w:rsidP="001027E5">
    <w:pPr>
      <w:pStyle w:val="Header"/>
    </w:pPr>
    <w:proofErr w:type="spellStart"/>
    <w:r>
      <w:rPr>
        <w:rFonts w:ascii="Geneva" w:hAnsi="Geneva"/>
        <w:smallCaps/>
        <w:sz w:val="18"/>
        <w:szCs w:val="18"/>
        <w:lang w:val="cs-CZ"/>
      </w:rPr>
      <w:t>Ecology</w:t>
    </w:r>
    <w:proofErr w:type="spellEnd"/>
    <w:r>
      <w:rPr>
        <w:rFonts w:ascii="Geneva" w:hAnsi="Geneva"/>
        <w:smallCaps/>
        <w:sz w:val="18"/>
        <w:szCs w:val="18"/>
        <w:lang w:val="cs-CZ"/>
      </w:rPr>
      <w:t xml:space="preserve">, Development, &amp; </w:t>
    </w:r>
    <w:proofErr w:type="spellStart"/>
    <w:r>
      <w:rPr>
        <w:rFonts w:ascii="Geneva" w:hAnsi="Geneva"/>
        <w:smallCaps/>
        <w:sz w:val="18"/>
        <w:szCs w:val="18"/>
        <w:lang w:val="cs-CZ"/>
      </w:rPr>
      <w:t>Sustainability</w:t>
    </w:r>
    <w:proofErr w:type="spellEnd"/>
    <w:r>
      <w:rPr>
        <w:rFonts w:ascii="Geneva" w:hAnsi="Geneva"/>
        <w:smallCaps/>
        <w:sz w:val="18"/>
        <w:szCs w:val="18"/>
        <w:lang w:val="cs-CZ"/>
      </w:rPr>
      <w:t xml:space="preserve"> </w:t>
    </w:r>
  </w:p>
  <w:p w14:paraId="387F39CB" w14:textId="77777777" w:rsidR="00344DCF" w:rsidRDefault="00344DCF">
    <w:pPr>
      <w:pStyle w:val="Header"/>
    </w:pPr>
  </w:p>
  <w:p w14:paraId="03D8EBAE" w14:textId="77777777" w:rsidR="00344DCF" w:rsidRDefault="00344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F4D28"/>
    <w:multiLevelType w:val="hybridMultilevel"/>
    <w:tmpl w:val="00143F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229BF"/>
    <w:multiLevelType w:val="hybridMultilevel"/>
    <w:tmpl w:val="DF36A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0E4"/>
    <w:multiLevelType w:val="hybridMultilevel"/>
    <w:tmpl w:val="F33CF752"/>
    <w:lvl w:ilvl="0" w:tplc="745EA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206FB"/>
    <w:multiLevelType w:val="hybridMultilevel"/>
    <w:tmpl w:val="8D5471EC"/>
    <w:lvl w:ilvl="0" w:tplc="E8B86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8060E"/>
    <w:multiLevelType w:val="hybridMultilevel"/>
    <w:tmpl w:val="FCB68B2E"/>
    <w:lvl w:ilvl="0" w:tplc="FFFFFFFF">
      <w:start w:val="12"/>
      <w:numFmt w:val="decimal"/>
      <w:lvlText w:val="%1)"/>
      <w:lvlJc w:val="left"/>
      <w:pPr>
        <w:ind w:left="720" w:hanging="360"/>
      </w:pPr>
      <w:rPr>
        <w:rFonts w:hint="default"/>
      </w:rPr>
    </w:lvl>
    <w:lvl w:ilvl="1" w:tplc="9AC02748">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773D4E"/>
    <w:multiLevelType w:val="hybridMultilevel"/>
    <w:tmpl w:val="2D2EA39E"/>
    <w:lvl w:ilvl="0" w:tplc="8C669950">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C60C3"/>
    <w:multiLevelType w:val="hybridMultilevel"/>
    <w:tmpl w:val="E698DBEA"/>
    <w:lvl w:ilvl="0" w:tplc="FFFFFFFF">
      <w:start w:val="1"/>
      <w:numFmt w:val="decimal"/>
      <w:lvlText w:val="%1)"/>
      <w:lvlJc w:val="left"/>
      <w:pPr>
        <w:ind w:left="720" w:hanging="360"/>
      </w:pPr>
      <w:rPr>
        <w:rFonts w:hint="default"/>
      </w:rPr>
    </w:lvl>
    <w:lvl w:ilvl="1" w:tplc="FB22FB58">
      <w:start w:val="1"/>
      <w:numFmt w:val="lowerLetter"/>
      <w:lvlText w:val="%2."/>
      <w:lvlJc w:val="left"/>
      <w:pPr>
        <w:ind w:left="1440" w:hanging="360"/>
      </w:pPr>
      <w:rPr>
        <w:rFonts w:ascii="Arial" w:eastAsia="Calibri" w:hAnsi="Arial" w:cs="Arial" w:hint="default"/>
        <w:color w:val="00000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4E03D7"/>
    <w:multiLevelType w:val="hybridMultilevel"/>
    <w:tmpl w:val="FB0E1554"/>
    <w:lvl w:ilvl="0" w:tplc="26BEB21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B06B4"/>
    <w:multiLevelType w:val="hybridMultilevel"/>
    <w:tmpl w:val="3F60B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7363C"/>
    <w:multiLevelType w:val="hybridMultilevel"/>
    <w:tmpl w:val="335C96A0"/>
    <w:lvl w:ilvl="0" w:tplc="FDCAC7F4">
      <w:start w:val="1"/>
      <w:numFmt w:val="decimal"/>
      <w:lvlText w:val="%1)"/>
      <w:lvlJc w:val="left"/>
      <w:pPr>
        <w:ind w:left="720" w:hanging="360"/>
      </w:pPr>
      <w:rPr>
        <w:rFonts w:ascii="Times New Roman" w:eastAsia="Times New Roman" w:hAnsi="Times New Roman" w:cs="Times New Roman"/>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E16C5C"/>
    <w:multiLevelType w:val="hybridMultilevel"/>
    <w:tmpl w:val="AF783A2C"/>
    <w:lvl w:ilvl="0" w:tplc="EE2E0B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8A7FEF"/>
    <w:multiLevelType w:val="hybridMultilevel"/>
    <w:tmpl w:val="9A74C990"/>
    <w:lvl w:ilvl="0" w:tplc="BBA2EE3A">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9E70EB"/>
    <w:multiLevelType w:val="hybridMultilevel"/>
    <w:tmpl w:val="BA0034B8"/>
    <w:lvl w:ilvl="0" w:tplc="04090011">
      <w:start w:val="1"/>
      <w:numFmt w:val="decimal"/>
      <w:lvlText w:val="%1)"/>
      <w:lvlJc w:val="left"/>
      <w:pPr>
        <w:ind w:left="720" w:hanging="360"/>
      </w:pPr>
      <w:rPr>
        <w:rFonts w:hint="default"/>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701172"/>
    <w:multiLevelType w:val="hybridMultilevel"/>
    <w:tmpl w:val="1B6AF476"/>
    <w:lvl w:ilvl="0" w:tplc="148A386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E35210"/>
    <w:multiLevelType w:val="hybridMultilevel"/>
    <w:tmpl w:val="E5B6F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956547"/>
    <w:multiLevelType w:val="hybridMultilevel"/>
    <w:tmpl w:val="9D74044A"/>
    <w:lvl w:ilvl="0" w:tplc="05C0D9CE">
      <w:start w:val="7"/>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C4DE2A04">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3579F4"/>
    <w:multiLevelType w:val="hybridMultilevel"/>
    <w:tmpl w:val="9DC63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81223A"/>
    <w:multiLevelType w:val="hybridMultilevel"/>
    <w:tmpl w:val="CBD2E240"/>
    <w:lvl w:ilvl="0" w:tplc="15D6008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5860BB"/>
    <w:multiLevelType w:val="hybridMultilevel"/>
    <w:tmpl w:val="F670B6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9158E1"/>
    <w:multiLevelType w:val="hybridMultilevel"/>
    <w:tmpl w:val="3DC2A404"/>
    <w:lvl w:ilvl="0" w:tplc="289C6C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F56B7"/>
    <w:multiLevelType w:val="hybridMultilevel"/>
    <w:tmpl w:val="C74C55B2"/>
    <w:lvl w:ilvl="0" w:tplc="F3269E5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3B6330"/>
    <w:multiLevelType w:val="hybridMultilevel"/>
    <w:tmpl w:val="EF3A4A66"/>
    <w:lvl w:ilvl="0" w:tplc="257A0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005E53"/>
    <w:multiLevelType w:val="hybridMultilevel"/>
    <w:tmpl w:val="8E7CB336"/>
    <w:lvl w:ilvl="0" w:tplc="799CB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03C4B4C"/>
    <w:multiLevelType w:val="hybridMultilevel"/>
    <w:tmpl w:val="85AE081E"/>
    <w:lvl w:ilvl="0" w:tplc="4748109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3F411F"/>
    <w:multiLevelType w:val="hybridMultilevel"/>
    <w:tmpl w:val="F70C1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440196"/>
    <w:multiLevelType w:val="hybridMultilevel"/>
    <w:tmpl w:val="F278700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09650D6"/>
    <w:multiLevelType w:val="hybridMultilevel"/>
    <w:tmpl w:val="1C94A7B2"/>
    <w:lvl w:ilvl="0" w:tplc="04090011">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BA3E96"/>
    <w:multiLevelType w:val="hybridMultilevel"/>
    <w:tmpl w:val="9D648E6E"/>
    <w:lvl w:ilvl="0" w:tplc="C622BC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5FF5D62"/>
    <w:multiLevelType w:val="hybridMultilevel"/>
    <w:tmpl w:val="FBE6690C"/>
    <w:lvl w:ilvl="0" w:tplc="524A317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66A6101"/>
    <w:multiLevelType w:val="hybridMultilevel"/>
    <w:tmpl w:val="6A128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FB1576"/>
    <w:multiLevelType w:val="hybridMultilevel"/>
    <w:tmpl w:val="FA205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0E7314"/>
    <w:multiLevelType w:val="hybridMultilevel"/>
    <w:tmpl w:val="084A5326"/>
    <w:lvl w:ilvl="0" w:tplc="2CB8EB3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12191F"/>
    <w:multiLevelType w:val="hybridMultilevel"/>
    <w:tmpl w:val="7B109782"/>
    <w:lvl w:ilvl="0" w:tplc="45C8913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289A5236"/>
    <w:multiLevelType w:val="hybridMultilevel"/>
    <w:tmpl w:val="235A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F66B69"/>
    <w:multiLevelType w:val="hybridMultilevel"/>
    <w:tmpl w:val="058C35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9F73333"/>
    <w:multiLevelType w:val="hybridMultilevel"/>
    <w:tmpl w:val="EAD6B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181513"/>
    <w:multiLevelType w:val="hybridMultilevel"/>
    <w:tmpl w:val="CC7AF8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386C75"/>
    <w:multiLevelType w:val="hybridMultilevel"/>
    <w:tmpl w:val="813407C4"/>
    <w:lvl w:ilvl="0" w:tplc="F1389F1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A6F1FF0"/>
    <w:multiLevelType w:val="hybridMultilevel"/>
    <w:tmpl w:val="2226517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214D68"/>
    <w:multiLevelType w:val="hybridMultilevel"/>
    <w:tmpl w:val="48681CC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BCA26FA"/>
    <w:multiLevelType w:val="hybridMultilevel"/>
    <w:tmpl w:val="23F03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410632"/>
    <w:multiLevelType w:val="hybridMultilevel"/>
    <w:tmpl w:val="FA94B126"/>
    <w:lvl w:ilvl="0" w:tplc="8DF6B1FE">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DD503F9"/>
    <w:multiLevelType w:val="hybridMultilevel"/>
    <w:tmpl w:val="2F88D82A"/>
    <w:lvl w:ilvl="0" w:tplc="22046F64">
      <w:start w:val="2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6A082F"/>
    <w:multiLevelType w:val="hybridMultilevel"/>
    <w:tmpl w:val="F4889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B76CA3"/>
    <w:multiLevelType w:val="hybridMultilevel"/>
    <w:tmpl w:val="A4421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63422F"/>
    <w:multiLevelType w:val="hybridMultilevel"/>
    <w:tmpl w:val="9392EE9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687B34"/>
    <w:multiLevelType w:val="hybridMultilevel"/>
    <w:tmpl w:val="B9B86442"/>
    <w:lvl w:ilvl="0" w:tplc="A3C0A784">
      <w:start w:val="1"/>
      <w:numFmt w:val="bullet"/>
      <w:pStyle w:val="BulletSing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cs="Wingdings" w:hint="default"/>
      </w:rPr>
    </w:lvl>
  </w:abstractNum>
  <w:abstractNum w:abstractNumId="47" w15:restartNumberingAfterBreak="0">
    <w:nsid w:val="381B3543"/>
    <w:multiLevelType w:val="hybridMultilevel"/>
    <w:tmpl w:val="9B849214"/>
    <w:lvl w:ilvl="0" w:tplc="77963A7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83B6E40"/>
    <w:multiLevelType w:val="hybridMultilevel"/>
    <w:tmpl w:val="54A4A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884C13"/>
    <w:multiLevelType w:val="hybridMultilevel"/>
    <w:tmpl w:val="E53A7DF2"/>
    <w:lvl w:ilvl="0" w:tplc="42A29742">
      <w:start w:val="1"/>
      <w:numFmt w:val="decimal"/>
      <w:lvlText w:val="%1)"/>
      <w:lvlJc w:val="left"/>
      <w:pPr>
        <w:ind w:left="81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F77C16"/>
    <w:multiLevelType w:val="hybridMultilevel"/>
    <w:tmpl w:val="698A6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41174F"/>
    <w:multiLevelType w:val="hybridMultilevel"/>
    <w:tmpl w:val="D3D677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3766AC"/>
    <w:multiLevelType w:val="hybridMultilevel"/>
    <w:tmpl w:val="907C892A"/>
    <w:lvl w:ilvl="0" w:tplc="A6B4F49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15:restartNumberingAfterBreak="0">
    <w:nsid w:val="3E2D12E9"/>
    <w:multiLevelType w:val="hybridMultilevel"/>
    <w:tmpl w:val="5524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D53C7F"/>
    <w:multiLevelType w:val="hybridMultilevel"/>
    <w:tmpl w:val="338CE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6D7154"/>
    <w:multiLevelType w:val="hybridMultilevel"/>
    <w:tmpl w:val="86201BA8"/>
    <w:lvl w:ilvl="0" w:tplc="BB7C2E76">
      <w:start w:val="1"/>
      <w:numFmt w:val="decimal"/>
      <w:lvlText w:val="%1)"/>
      <w:lvlJc w:val="left"/>
      <w:pPr>
        <w:ind w:left="450" w:hanging="360"/>
      </w:pPr>
      <w:rPr>
        <w:rFonts w:hint="default"/>
        <w:b w:val="0"/>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56" w15:restartNumberingAfterBreak="0">
    <w:nsid w:val="437474AE"/>
    <w:multiLevelType w:val="hybridMultilevel"/>
    <w:tmpl w:val="FCA63386"/>
    <w:lvl w:ilvl="0" w:tplc="E55A740C">
      <w:start w:val="1"/>
      <w:numFmt w:val="decimal"/>
      <w:lvlText w:val="%1)"/>
      <w:lvlJc w:val="left"/>
      <w:pPr>
        <w:ind w:left="720" w:hanging="360"/>
      </w:pPr>
      <w:rPr>
        <w:rFonts w:hint="default"/>
        <w:sz w:val="24"/>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4E94F69"/>
    <w:multiLevelType w:val="hybridMultilevel"/>
    <w:tmpl w:val="89E6D8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F24431"/>
    <w:multiLevelType w:val="hybridMultilevel"/>
    <w:tmpl w:val="3E0EFD28"/>
    <w:lvl w:ilvl="0" w:tplc="44922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F956B2"/>
    <w:multiLevelType w:val="hybridMultilevel"/>
    <w:tmpl w:val="48681C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C53D21"/>
    <w:multiLevelType w:val="hybridMultilevel"/>
    <w:tmpl w:val="8668AF30"/>
    <w:lvl w:ilvl="0" w:tplc="33F80C0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8437E0"/>
    <w:multiLevelType w:val="hybridMultilevel"/>
    <w:tmpl w:val="FCFE2B08"/>
    <w:lvl w:ilvl="0" w:tplc="41C0ECC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8E255E5"/>
    <w:multiLevelType w:val="hybridMultilevel"/>
    <w:tmpl w:val="4AEA6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DA565A"/>
    <w:multiLevelType w:val="hybridMultilevel"/>
    <w:tmpl w:val="34BA110A"/>
    <w:lvl w:ilvl="0" w:tplc="3112DF0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AF42D64"/>
    <w:multiLevelType w:val="hybridMultilevel"/>
    <w:tmpl w:val="37809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9147C1"/>
    <w:multiLevelType w:val="hybridMultilevel"/>
    <w:tmpl w:val="F0F45A58"/>
    <w:lvl w:ilvl="0" w:tplc="04090011">
      <w:start w:val="1"/>
      <w:numFmt w:val="decimal"/>
      <w:lvlText w:val="%1)"/>
      <w:lvlJc w:val="left"/>
      <w:pPr>
        <w:ind w:left="720" w:hanging="360"/>
      </w:pPr>
      <w:rPr>
        <w:rFonts w:hint="default"/>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C842F56"/>
    <w:multiLevelType w:val="hybridMultilevel"/>
    <w:tmpl w:val="A0545C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47486B"/>
    <w:multiLevelType w:val="hybridMultilevel"/>
    <w:tmpl w:val="CE5A0CE4"/>
    <w:lvl w:ilvl="0" w:tplc="E4B69958">
      <w:start w:val="12"/>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E89181C"/>
    <w:multiLevelType w:val="hybridMultilevel"/>
    <w:tmpl w:val="F1B43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A01E51"/>
    <w:multiLevelType w:val="hybridMultilevel"/>
    <w:tmpl w:val="B5C60A18"/>
    <w:lvl w:ilvl="0" w:tplc="FFFFFFFF">
      <w:start w:val="12"/>
      <w:numFmt w:val="decimal"/>
      <w:lvlText w:val="%1)"/>
      <w:lvlJc w:val="left"/>
      <w:pPr>
        <w:ind w:left="720" w:hanging="360"/>
      </w:pPr>
      <w:rPr>
        <w:rFonts w:hint="default"/>
      </w:rPr>
    </w:lvl>
    <w:lvl w:ilvl="1" w:tplc="5508A44A">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ED515BC"/>
    <w:multiLevelType w:val="hybridMultilevel"/>
    <w:tmpl w:val="9068781A"/>
    <w:lvl w:ilvl="0" w:tplc="FFFFFFFF">
      <w:start w:val="12"/>
      <w:numFmt w:val="decimal"/>
      <w:lvlText w:val="%1)"/>
      <w:lvlJc w:val="left"/>
      <w:pPr>
        <w:ind w:left="720" w:hanging="360"/>
      </w:pPr>
      <w:rPr>
        <w:rFonts w:hint="default"/>
      </w:rPr>
    </w:lvl>
    <w:lvl w:ilvl="1" w:tplc="A0A0B210">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0411EF9"/>
    <w:multiLevelType w:val="hybridMultilevel"/>
    <w:tmpl w:val="44B64856"/>
    <w:lvl w:ilvl="0" w:tplc="90C8CF1E">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15:restartNumberingAfterBreak="0">
    <w:nsid w:val="50C55C72"/>
    <w:multiLevelType w:val="hybridMultilevel"/>
    <w:tmpl w:val="8D6611EE"/>
    <w:lvl w:ilvl="0" w:tplc="0A4690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1A91414"/>
    <w:multiLevelType w:val="hybridMultilevel"/>
    <w:tmpl w:val="A03221B4"/>
    <w:lvl w:ilvl="0" w:tplc="788642FC">
      <w:start w:val="1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25D72B4"/>
    <w:multiLevelType w:val="hybridMultilevel"/>
    <w:tmpl w:val="4B6CF0D4"/>
    <w:lvl w:ilvl="0" w:tplc="779285C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F9616D"/>
    <w:multiLevelType w:val="hybridMultilevel"/>
    <w:tmpl w:val="E0A0F936"/>
    <w:lvl w:ilvl="0" w:tplc="4AC00A9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A24501"/>
    <w:multiLevelType w:val="hybridMultilevel"/>
    <w:tmpl w:val="08AAE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45168F9"/>
    <w:multiLevelType w:val="hybridMultilevel"/>
    <w:tmpl w:val="0324C5A2"/>
    <w:lvl w:ilvl="0" w:tplc="FFFFFFFF">
      <w:start w:val="12"/>
      <w:numFmt w:val="decimal"/>
      <w:lvlText w:val="%1)"/>
      <w:lvlJc w:val="left"/>
      <w:pPr>
        <w:ind w:left="720" w:hanging="360"/>
      </w:pPr>
      <w:rPr>
        <w:rFonts w:hint="default"/>
      </w:rPr>
    </w:lvl>
    <w:lvl w:ilvl="1" w:tplc="517C6352">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4DD655B"/>
    <w:multiLevelType w:val="hybridMultilevel"/>
    <w:tmpl w:val="273A2726"/>
    <w:lvl w:ilvl="0" w:tplc="26BEB2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5FC6219"/>
    <w:multiLevelType w:val="hybridMultilevel"/>
    <w:tmpl w:val="50CAA446"/>
    <w:lvl w:ilvl="0" w:tplc="FFFFFFFF">
      <w:start w:val="12"/>
      <w:numFmt w:val="decimal"/>
      <w:lvlText w:val="%1)"/>
      <w:lvlJc w:val="left"/>
      <w:pPr>
        <w:ind w:left="720" w:hanging="360"/>
      </w:pPr>
      <w:rPr>
        <w:rFonts w:hint="default"/>
      </w:rPr>
    </w:lvl>
    <w:lvl w:ilvl="1" w:tplc="322ACDA4">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87D6FD0"/>
    <w:multiLevelType w:val="hybridMultilevel"/>
    <w:tmpl w:val="B30AF7FE"/>
    <w:lvl w:ilvl="0" w:tplc="04090011">
      <w:start w:val="1"/>
      <w:numFmt w:val="decimal"/>
      <w:lvlText w:val="%1)"/>
      <w:lvlJc w:val="left"/>
      <w:pPr>
        <w:ind w:left="720" w:hanging="360"/>
      </w:pPr>
      <w:rPr>
        <w:rFonts w:hint="default"/>
        <w:sz w:val="24"/>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B713A7"/>
    <w:multiLevelType w:val="hybridMultilevel"/>
    <w:tmpl w:val="D0723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9DC059C"/>
    <w:multiLevelType w:val="hybridMultilevel"/>
    <w:tmpl w:val="907A195A"/>
    <w:lvl w:ilvl="0" w:tplc="FFFFFFF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9EE3BF4"/>
    <w:multiLevelType w:val="hybridMultilevel"/>
    <w:tmpl w:val="9E34D128"/>
    <w:lvl w:ilvl="0" w:tplc="FB22FB58">
      <w:start w:val="1"/>
      <w:numFmt w:val="lowerLetter"/>
      <w:lvlText w:val="%1."/>
      <w:lvlJc w:val="left"/>
      <w:pPr>
        <w:ind w:left="1440" w:hanging="360"/>
      </w:pPr>
      <w:rPr>
        <w:rFonts w:ascii="Arial" w:eastAsia="Calibri" w:hAnsi="Arial" w:cs="Arial"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C502726"/>
    <w:multiLevelType w:val="hybridMultilevel"/>
    <w:tmpl w:val="EAF2F3C2"/>
    <w:lvl w:ilvl="0" w:tplc="ACEC47BA">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5" w15:restartNumberingAfterBreak="0">
    <w:nsid w:val="5CCF305F"/>
    <w:multiLevelType w:val="hybridMultilevel"/>
    <w:tmpl w:val="65DE7DEA"/>
    <w:lvl w:ilvl="0" w:tplc="01F46E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E3D0654"/>
    <w:multiLevelType w:val="hybridMultilevel"/>
    <w:tmpl w:val="3B06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6B0744"/>
    <w:multiLevelType w:val="hybridMultilevel"/>
    <w:tmpl w:val="F2240E60"/>
    <w:lvl w:ilvl="0" w:tplc="26BEB2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DF6165"/>
    <w:multiLevelType w:val="hybridMultilevel"/>
    <w:tmpl w:val="0FB870FE"/>
    <w:lvl w:ilvl="0" w:tplc="FFFFFFFF">
      <w:start w:val="1"/>
      <w:numFmt w:val="decimal"/>
      <w:lvlText w:val="%1)"/>
      <w:lvlJc w:val="left"/>
      <w:pPr>
        <w:ind w:left="720" w:hanging="360"/>
      </w:pPr>
      <w:rPr>
        <w:rFonts w:hint="default"/>
      </w:rPr>
    </w:lvl>
    <w:lvl w:ilvl="1" w:tplc="ACD0464C">
      <w:start w:val="1"/>
      <w:numFmt w:val="lowerLetter"/>
      <w:lvlText w:val="%2."/>
      <w:lvlJc w:val="left"/>
      <w:pPr>
        <w:ind w:left="1440" w:hanging="360"/>
      </w:pPr>
      <w:rPr>
        <w:rFonts w:ascii="Arial" w:eastAsia="Calibri" w:hAnsi="Arial" w:cs="Arial" w:hint="default"/>
        <w:color w:val="00000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37B3D93"/>
    <w:multiLevelType w:val="hybridMultilevel"/>
    <w:tmpl w:val="F1FC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38B1C3C"/>
    <w:multiLevelType w:val="hybridMultilevel"/>
    <w:tmpl w:val="B202833C"/>
    <w:lvl w:ilvl="0" w:tplc="26BEB2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3F50CAB"/>
    <w:multiLevelType w:val="hybridMultilevel"/>
    <w:tmpl w:val="452E7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751677"/>
    <w:multiLevelType w:val="hybridMultilevel"/>
    <w:tmpl w:val="98A0B7C8"/>
    <w:lvl w:ilvl="0" w:tplc="96BAC762">
      <w:start w:val="1"/>
      <w:numFmt w:val="decimal"/>
      <w:lvlText w:val="%1)"/>
      <w:lvlJc w:val="left"/>
      <w:pPr>
        <w:ind w:left="720" w:hanging="360"/>
      </w:pPr>
      <w:rPr>
        <w:rFonts w:ascii="Calibri" w:hAnsi="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406492"/>
    <w:multiLevelType w:val="hybridMultilevel"/>
    <w:tmpl w:val="63AA0CB2"/>
    <w:lvl w:ilvl="0" w:tplc="F02A3AE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6D71235"/>
    <w:multiLevelType w:val="hybridMultilevel"/>
    <w:tmpl w:val="D4E03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8D0DA7"/>
    <w:multiLevelType w:val="hybridMultilevel"/>
    <w:tmpl w:val="97C01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88305C"/>
    <w:multiLevelType w:val="hybridMultilevel"/>
    <w:tmpl w:val="E5B6F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EE7010"/>
    <w:multiLevelType w:val="hybridMultilevel"/>
    <w:tmpl w:val="B0DA36B0"/>
    <w:lvl w:ilvl="0" w:tplc="060AFBF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B5C6C79"/>
    <w:multiLevelType w:val="hybridMultilevel"/>
    <w:tmpl w:val="677A3AA2"/>
    <w:lvl w:ilvl="0" w:tplc="6032B55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9" w15:restartNumberingAfterBreak="0">
    <w:nsid w:val="6C066FFC"/>
    <w:multiLevelType w:val="hybridMultilevel"/>
    <w:tmpl w:val="0BAE5D08"/>
    <w:lvl w:ilvl="0" w:tplc="04090011">
      <w:start w:val="1"/>
      <w:numFmt w:val="decimal"/>
      <w:lvlText w:val="%1)"/>
      <w:lvlJc w:val="left"/>
      <w:pPr>
        <w:ind w:left="-180" w:hanging="360"/>
      </w:pPr>
      <w:rPr>
        <w:rFonts w:hint="default"/>
      </w:rPr>
    </w:lvl>
    <w:lvl w:ilvl="1" w:tplc="FFFFFFFF" w:tentative="1">
      <w:start w:val="1"/>
      <w:numFmt w:val="lowerLetter"/>
      <w:lvlText w:val="%2."/>
      <w:lvlJc w:val="left"/>
      <w:pPr>
        <w:ind w:left="540" w:hanging="360"/>
      </w:pPr>
    </w:lvl>
    <w:lvl w:ilvl="2" w:tplc="FFFFFFFF" w:tentative="1">
      <w:start w:val="1"/>
      <w:numFmt w:val="lowerRoman"/>
      <w:lvlText w:val="%3."/>
      <w:lvlJc w:val="right"/>
      <w:pPr>
        <w:ind w:left="1260" w:hanging="180"/>
      </w:pPr>
    </w:lvl>
    <w:lvl w:ilvl="3" w:tplc="FFFFFFFF" w:tentative="1">
      <w:start w:val="1"/>
      <w:numFmt w:val="decimal"/>
      <w:lvlText w:val="%4."/>
      <w:lvlJc w:val="left"/>
      <w:pPr>
        <w:ind w:left="1980" w:hanging="360"/>
      </w:pPr>
    </w:lvl>
    <w:lvl w:ilvl="4" w:tplc="FFFFFFFF" w:tentative="1">
      <w:start w:val="1"/>
      <w:numFmt w:val="lowerLetter"/>
      <w:lvlText w:val="%5."/>
      <w:lvlJc w:val="left"/>
      <w:pPr>
        <w:ind w:left="2700" w:hanging="360"/>
      </w:pPr>
    </w:lvl>
    <w:lvl w:ilvl="5" w:tplc="FFFFFFFF" w:tentative="1">
      <w:start w:val="1"/>
      <w:numFmt w:val="lowerRoman"/>
      <w:lvlText w:val="%6."/>
      <w:lvlJc w:val="right"/>
      <w:pPr>
        <w:ind w:left="3420" w:hanging="180"/>
      </w:pPr>
    </w:lvl>
    <w:lvl w:ilvl="6" w:tplc="FFFFFFFF" w:tentative="1">
      <w:start w:val="1"/>
      <w:numFmt w:val="decimal"/>
      <w:lvlText w:val="%7."/>
      <w:lvlJc w:val="left"/>
      <w:pPr>
        <w:ind w:left="4140" w:hanging="360"/>
      </w:pPr>
    </w:lvl>
    <w:lvl w:ilvl="7" w:tplc="FFFFFFFF" w:tentative="1">
      <w:start w:val="1"/>
      <w:numFmt w:val="lowerLetter"/>
      <w:lvlText w:val="%8."/>
      <w:lvlJc w:val="left"/>
      <w:pPr>
        <w:ind w:left="4860" w:hanging="360"/>
      </w:pPr>
    </w:lvl>
    <w:lvl w:ilvl="8" w:tplc="FFFFFFFF" w:tentative="1">
      <w:start w:val="1"/>
      <w:numFmt w:val="lowerRoman"/>
      <w:lvlText w:val="%9."/>
      <w:lvlJc w:val="right"/>
      <w:pPr>
        <w:ind w:left="5580" w:hanging="180"/>
      </w:pPr>
    </w:lvl>
  </w:abstractNum>
  <w:abstractNum w:abstractNumId="100" w15:restartNumberingAfterBreak="0">
    <w:nsid w:val="6C9D1205"/>
    <w:multiLevelType w:val="hybridMultilevel"/>
    <w:tmpl w:val="AC0E3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13209B"/>
    <w:multiLevelType w:val="hybridMultilevel"/>
    <w:tmpl w:val="257C93A6"/>
    <w:lvl w:ilvl="0" w:tplc="25D6D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EEF1AA4"/>
    <w:multiLevelType w:val="hybridMultilevel"/>
    <w:tmpl w:val="DC02BBAE"/>
    <w:lvl w:ilvl="0" w:tplc="BCF6D6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FB77EAA"/>
    <w:multiLevelType w:val="hybridMultilevel"/>
    <w:tmpl w:val="0CF67E2A"/>
    <w:lvl w:ilvl="0" w:tplc="2EEEC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455B34"/>
    <w:multiLevelType w:val="hybridMultilevel"/>
    <w:tmpl w:val="140EE0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020A6D"/>
    <w:multiLevelType w:val="hybridMultilevel"/>
    <w:tmpl w:val="66CAB4CA"/>
    <w:lvl w:ilvl="0" w:tplc="FE14DE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5E47C3D"/>
    <w:multiLevelType w:val="hybridMultilevel"/>
    <w:tmpl w:val="E65E5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3B0474"/>
    <w:multiLevelType w:val="hybridMultilevel"/>
    <w:tmpl w:val="0032EADE"/>
    <w:lvl w:ilvl="0" w:tplc="FFFFFFFF">
      <w:start w:val="1"/>
      <w:numFmt w:val="decimal"/>
      <w:lvlText w:val="%1)"/>
      <w:lvlJc w:val="left"/>
      <w:pPr>
        <w:ind w:left="720" w:hanging="360"/>
      </w:pPr>
      <w:rPr>
        <w:rFonts w:hint="default"/>
      </w:rPr>
    </w:lvl>
    <w:lvl w:ilvl="1" w:tplc="043019FE">
      <w:start w:val="2"/>
      <w:numFmt w:val="lowerLetter"/>
      <w:lvlText w:val="%2."/>
      <w:lvlJc w:val="left"/>
      <w:pPr>
        <w:ind w:left="1440" w:hanging="360"/>
      </w:pPr>
      <w:rPr>
        <w:rFonts w:ascii="Arial" w:eastAsia="Calibri" w:hAnsi="Arial" w:cs="Arial" w:hint="default"/>
        <w:color w:val="00000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65D19C0"/>
    <w:multiLevelType w:val="hybridMultilevel"/>
    <w:tmpl w:val="6D54D1DC"/>
    <w:lvl w:ilvl="0" w:tplc="FFFFFFFF">
      <w:start w:val="7"/>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6BA162C"/>
    <w:multiLevelType w:val="hybridMultilevel"/>
    <w:tmpl w:val="8E4453CA"/>
    <w:lvl w:ilvl="0" w:tplc="8F98458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8147B64"/>
    <w:multiLevelType w:val="hybridMultilevel"/>
    <w:tmpl w:val="0D4A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8CB4916"/>
    <w:multiLevelType w:val="hybridMultilevel"/>
    <w:tmpl w:val="46FA70BA"/>
    <w:lvl w:ilvl="0" w:tplc="FCAC1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154F5C"/>
    <w:multiLevelType w:val="hybridMultilevel"/>
    <w:tmpl w:val="99886AD6"/>
    <w:lvl w:ilvl="0" w:tplc="B9A69912">
      <w:start w:val="5"/>
      <w:numFmt w:val="decimal"/>
      <w:lvlText w:val="%1."/>
      <w:lvlJc w:val="left"/>
      <w:pPr>
        <w:ind w:left="1140" w:hanging="7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A776D62"/>
    <w:multiLevelType w:val="hybridMultilevel"/>
    <w:tmpl w:val="33EAE42A"/>
    <w:lvl w:ilvl="0" w:tplc="B1209D6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460025"/>
    <w:multiLevelType w:val="hybridMultilevel"/>
    <w:tmpl w:val="93C8D99A"/>
    <w:lvl w:ilvl="0" w:tplc="0409000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B8E41FB"/>
    <w:multiLevelType w:val="hybridMultilevel"/>
    <w:tmpl w:val="3B86D118"/>
    <w:lvl w:ilvl="0" w:tplc="257A036A">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7C494493"/>
    <w:multiLevelType w:val="hybridMultilevel"/>
    <w:tmpl w:val="0EA2DD90"/>
    <w:lvl w:ilvl="0" w:tplc="3498FB1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B46054"/>
    <w:multiLevelType w:val="hybridMultilevel"/>
    <w:tmpl w:val="CFBCE21A"/>
    <w:lvl w:ilvl="0" w:tplc="FCAC128C">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246134">
    <w:abstractNumId w:val="96"/>
  </w:num>
  <w:num w:numId="2" w16cid:durableId="1411348330">
    <w:abstractNumId w:val="14"/>
  </w:num>
  <w:num w:numId="3" w16cid:durableId="20831405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3531940">
    <w:abstractNumId w:val="31"/>
  </w:num>
  <w:num w:numId="5" w16cid:durableId="1032610799">
    <w:abstractNumId w:val="74"/>
  </w:num>
  <w:num w:numId="6" w16cid:durableId="50811843">
    <w:abstractNumId w:val="85"/>
  </w:num>
  <w:num w:numId="7" w16cid:durableId="1660961779">
    <w:abstractNumId w:val="46"/>
  </w:num>
  <w:num w:numId="8" w16cid:durableId="968707178">
    <w:abstractNumId w:val="58"/>
  </w:num>
  <w:num w:numId="9" w16cid:durableId="1051998895">
    <w:abstractNumId w:val="101"/>
  </w:num>
  <w:num w:numId="10" w16cid:durableId="1457211151">
    <w:abstractNumId w:val="43"/>
  </w:num>
  <w:num w:numId="11" w16cid:durableId="1397776584">
    <w:abstractNumId w:val="106"/>
  </w:num>
  <w:num w:numId="12" w16cid:durableId="437262978">
    <w:abstractNumId w:val="5"/>
  </w:num>
  <w:num w:numId="13" w16cid:durableId="400256851">
    <w:abstractNumId w:val="62"/>
  </w:num>
  <w:num w:numId="14" w16cid:durableId="1404989049">
    <w:abstractNumId w:val="110"/>
  </w:num>
  <w:num w:numId="15" w16cid:durableId="1722316662">
    <w:abstractNumId w:val="36"/>
  </w:num>
  <w:num w:numId="16" w16cid:durableId="912205264">
    <w:abstractNumId w:val="113"/>
  </w:num>
  <w:num w:numId="17" w16cid:durableId="1233469627">
    <w:abstractNumId w:val="56"/>
  </w:num>
  <w:num w:numId="18" w16cid:durableId="1419211180">
    <w:abstractNumId w:val="20"/>
  </w:num>
  <w:num w:numId="19" w16cid:durableId="549074044">
    <w:abstractNumId w:val="49"/>
  </w:num>
  <w:num w:numId="20" w16cid:durableId="1148664865">
    <w:abstractNumId w:val="114"/>
  </w:num>
  <w:num w:numId="21" w16cid:durableId="1448744057">
    <w:abstractNumId w:val="8"/>
  </w:num>
  <w:num w:numId="22" w16cid:durableId="129371858">
    <w:abstractNumId w:val="51"/>
  </w:num>
  <w:num w:numId="23" w16cid:durableId="1334409940">
    <w:abstractNumId w:val="35"/>
  </w:num>
  <w:num w:numId="24" w16cid:durableId="1970890652">
    <w:abstractNumId w:val="26"/>
  </w:num>
  <w:num w:numId="25" w16cid:durableId="184175643">
    <w:abstractNumId w:val="3"/>
  </w:num>
  <w:num w:numId="26" w16cid:durableId="541139083">
    <w:abstractNumId w:val="94"/>
  </w:num>
  <w:num w:numId="27" w16cid:durableId="756943314">
    <w:abstractNumId w:val="73"/>
  </w:num>
  <w:num w:numId="28" w16cid:durableId="1755123119">
    <w:abstractNumId w:val="19"/>
  </w:num>
  <w:num w:numId="29" w16cid:durableId="2132478960">
    <w:abstractNumId w:val="41"/>
  </w:num>
  <w:num w:numId="30" w16cid:durableId="485514233">
    <w:abstractNumId w:val="18"/>
  </w:num>
  <w:num w:numId="31" w16cid:durableId="821045524">
    <w:abstractNumId w:val="112"/>
  </w:num>
  <w:num w:numId="32" w16cid:durableId="1687437598">
    <w:abstractNumId w:val="38"/>
  </w:num>
  <w:num w:numId="33" w16cid:durableId="1462579785">
    <w:abstractNumId w:val="89"/>
  </w:num>
  <w:num w:numId="34" w16cid:durableId="23285676">
    <w:abstractNumId w:val="66"/>
  </w:num>
  <w:num w:numId="35" w16cid:durableId="855771256">
    <w:abstractNumId w:val="1"/>
  </w:num>
  <w:num w:numId="36" w16cid:durableId="548229513">
    <w:abstractNumId w:val="109"/>
  </w:num>
  <w:num w:numId="37" w16cid:durableId="824207273">
    <w:abstractNumId w:val="15"/>
  </w:num>
  <w:num w:numId="38" w16cid:durableId="117647406">
    <w:abstractNumId w:val="108"/>
  </w:num>
  <w:num w:numId="39" w16cid:durableId="324631986">
    <w:abstractNumId w:val="44"/>
  </w:num>
  <w:num w:numId="40" w16cid:durableId="1788962255">
    <w:abstractNumId w:val="92"/>
  </w:num>
  <w:num w:numId="41" w16cid:durableId="225721021">
    <w:abstractNumId w:val="34"/>
  </w:num>
  <w:num w:numId="42" w16cid:durableId="1590695129">
    <w:abstractNumId w:val="64"/>
  </w:num>
  <w:num w:numId="43" w16cid:durableId="252976470">
    <w:abstractNumId w:val="13"/>
  </w:num>
  <w:num w:numId="44" w16cid:durableId="740715339">
    <w:abstractNumId w:val="24"/>
  </w:num>
  <w:num w:numId="45" w16cid:durableId="543172780">
    <w:abstractNumId w:val="21"/>
  </w:num>
  <w:num w:numId="46" w16cid:durableId="1277249637">
    <w:abstractNumId w:val="33"/>
  </w:num>
  <w:num w:numId="47" w16cid:durableId="233272944">
    <w:abstractNumId w:val="95"/>
  </w:num>
  <w:num w:numId="48" w16cid:durableId="2038502033">
    <w:abstractNumId w:val="72"/>
  </w:num>
  <w:num w:numId="49" w16cid:durableId="102114698">
    <w:abstractNumId w:val="80"/>
  </w:num>
  <w:num w:numId="50" w16cid:durableId="1199204441">
    <w:abstractNumId w:val="65"/>
  </w:num>
  <w:num w:numId="51" w16cid:durableId="1569145139">
    <w:abstractNumId w:val="12"/>
  </w:num>
  <w:num w:numId="52" w16cid:durableId="1537889809">
    <w:abstractNumId w:val="50"/>
  </w:num>
  <w:num w:numId="53" w16cid:durableId="2073917493">
    <w:abstractNumId w:val="99"/>
  </w:num>
  <w:num w:numId="54" w16cid:durableId="1479765664">
    <w:abstractNumId w:val="98"/>
  </w:num>
  <w:num w:numId="55" w16cid:durableId="1338575810">
    <w:abstractNumId w:val="32"/>
  </w:num>
  <w:num w:numId="56" w16cid:durableId="1053385094">
    <w:abstractNumId w:val="71"/>
  </w:num>
  <w:num w:numId="57" w16cid:durableId="190530121">
    <w:abstractNumId w:val="55"/>
  </w:num>
  <w:num w:numId="58" w16cid:durableId="1669642">
    <w:abstractNumId w:val="86"/>
  </w:num>
  <w:num w:numId="59" w16cid:durableId="1511483243">
    <w:abstractNumId w:val="52"/>
  </w:num>
  <w:num w:numId="60" w16cid:durableId="894193676">
    <w:abstractNumId w:val="84"/>
  </w:num>
  <w:num w:numId="61" w16cid:durableId="27879763">
    <w:abstractNumId w:val="116"/>
  </w:num>
  <w:num w:numId="62" w16cid:durableId="512688716">
    <w:abstractNumId w:val="0"/>
  </w:num>
  <w:num w:numId="63" w16cid:durableId="1371026815">
    <w:abstractNumId w:val="22"/>
  </w:num>
  <w:num w:numId="64" w16cid:durableId="116488509">
    <w:abstractNumId w:val="91"/>
  </w:num>
  <w:num w:numId="65" w16cid:durableId="1508405651">
    <w:abstractNumId w:val="103"/>
  </w:num>
  <w:num w:numId="66" w16cid:durableId="6340694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35285146">
    <w:abstractNumId w:val="9"/>
  </w:num>
  <w:num w:numId="68" w16cid:durableId="486825118">
    <w:abstractNumId w:val="54"/>
  </w:num>
  <w:num w:numId="69" w16cid:durableId="749039375">
    <w:abstractNumId w:val="40"/>
  </w:num>
  <w:num w:numId="70" w16cid:durableId="830412029">
    <w:abstractNumId w:val="17"/>
  </w:num>
  <w:num w:numId="71" w16cid:durableId="1508985463">
    <w:abstractNumId w:val="7"/>
  </w:num>
  <w:num w:numId="72" w16cid:durableId="180822298">
    <w:abstractNumId w:val="90"/>
  </w:num>
  <w:num w:numId="73" w16cid:durableId="597443072">
    <w:abstractNumId w:val="87"/>
  </w:num>
  <w:num w:numId="74" w16cid:durableId="1247113837">
    <w:abstractNumId w:val="78"/>
  </w:num>
  <w:num w:numId="75" w16cid:durableId="2033915858">
    <w:abstractNumId w:val="10"/>
  </w:num>
  <w:num w:numId="76" w16cid:durableId="749498720">
    <w:abstractNumId w:val="16"/>
  </w:num>
  <w:num w:numId="77" w16cid:durableId="947589384">
    <w:abstractNumId w:val="100"/>
  </w:num>
  <w:num w:numId="78" w16cid:durableId="863792135">
    <w:abstractNumId w:val="76"/>
  </w:num>
  <w:num w:numId="79" w16cid:durableId="179003829">
    <w:abstractNumId w:val="104"/>
  </w:num>
  <w:num w:numId="80" w16cid:durableId="765468788">
    <w:abstractNumId w:val="11"/>
  </w:num>
  <w:num w:numId="81" w16cid:durableId="1269892642">
    <w:abstractNumId w:val="68"/>
  </w:num>
  <w:num w:numId="82" w16cid:durableId="107359802">
    <w:abstractNumId w:val="115"/>
  </w:num>
  <w:num w:numId="83" w16cid:durableId="1094209904">
    <w:abstractNumId w:val="45"/>
  </w:num>
  <w:num w:numId="84" w16cid:durableId="29425826">
    <w:abstractNumId w:val="57"/>
  </w:num>
  <w:num w:numId="85" w16cid:durableId="1830903000">
    <w:abstractNumId w:val="67"/>
  </w:num>
  <w:num w:numId="86" w16cid:durableId="345014056">
    <w:abstractNumId w:val="69"/>
  </w:num>
  <w:num w:numId="87" w16cid:durableId="1769697146">
    <w:abstractNumId w:val="77"/>
  </w:num>
  <w:num w:numId="88" w16cid:durableId="1626546384">
    <w:abstractNumId w:val="79"/>
  </w:num>
  <w:num w:numId="89" w16cid:durableId="33047971">
    <w:abstractNumId w:val="70"/>
  </w:num>
  <w:num w:numId="90" w16cid:durableId="1386416003">
    <w:abstractNumId w:val="4"/>
  </w:num>
  <w:num w:numId="91" w16cid:durableId="1838299912">
    <w:abstractNumId w:val="42"/>
  </w:num>
  <w:num w:numId="92" w16cid:durableId="1499661314">
    <w:abstractNumId w:val="59"/>
  </w:num>
  <w:num w:numId="93" w16cid:durableId="55015664">
    <w:abstractNumId w:val="39"/>
  </w:num>
  <w:num w:numId="94" w16cid:durableId="1686321132">
    <w:abstractNumId w:val="60"/>
  </w:num>
  <w:num w:numId="95" w16cid:durableId="462581776">
    <w:abstractNumId w:val="81"/>
  </w:num>
  <w:num w:numId="96" w16cid:durableId="542402944">
    <w:abstractNumId w:val="48"/>
  </w:num>
  <w:num w:numId="97" w16cid:durableId="482311648">
    <w:abstractNumId w:val="117"/>
  </w:num>
  <w:num w:numId="98" w16cid:durableId="52898842">
    <w:abstractNumId w:val="29"/>
  </w:num>
  <w:num w:numId="99" w16cid:durableId="226232413">
    <w:abstractNumId w:val="75"/>
  </w:num>
  <w:num w:numId="100" w16cid:durableId="1949772942">
    <w:abstractNumId w:val="111"/>
  </w:num>
  <w:num w:numId="101" w16cid:durableId="1870754616">
    <w:abstractNumId w:val="2"/>
  </w:num>
  <w:num w:numId="102" w16cid:durableId="2016104414">
    <w:abstractNumId w:val="47"/>
  </w:num>
  <w:num w:numId="103" w16cid:durableId="1883786185">
    <w:abstractNumId w:val="93"/>
  </w:num>
  <w:num w:numId="104" w16cid:durableId="1241791364">
    <w:abstractNumId w:val="28"/>
  </w:num>
  <w:num w:numId="105" w16cid:durableId="693458970">
    <w:abstractNumId w:val="105"/>
  </w:num>
  <w:num w:numId="106" w16cid:durableId="784233885">
    <w:abstractNumId w:val="27"/>
  </w:num>
  <w:num w:numId="107" w16cid:durableId="1225991239">
    <w:abstractNumId w:val="102"/>
  </w:num>
  <w:num w:numId="108" w16cid:durableId="2008941509">
    <w:abstractNumId w:val="23"/>
  </w:num>
  <w:num w:numId="109" w16cid:durableId="1491868683">
    <w:abstractNumId w:val="61"/>
  </w:num>
  <w:num w:numId="110" w16cid:durableId="272324587">
    <w:abstractNumId w:val="63"/>
  </w:num>
  <w:num w:numId="111" w16cid:durableId="1916167226">
    <w:abstractNumId w:val="97"/>
  </w:num>
  <w:num w:numId="112" w16cid:durableId="290793095">
    <w:abstractNumId w:val="37"/>
  </w:num>
  <w:num w:numId="113" w16cid:durableId="918247226">
    <w:abstractNumId w:val="25"/>
  </w:num>
  <w:num w:numId="114" w16cid:durableId="674380783">
    <w:abstractNumId w:val="30"/>
  </w:num>
  <w:num w:numId="115" w16cid:durableId="1875803986">
    <w:abstractNumId w:val="53"/>
  </w:num>
  <w:num w:numId="116" w16cid:durableId="742947068">
    <w:abstractNumId w:val="88"/>
  </w:num>
  <w:num w:numId="117" w16cid:durableId="1797260213">
    <w:abstractNumId w:val="6"/>
  </w:num>
  <w:num w:numId="118" w16cid:durableId="1437825177">
    <w:abstractNumId w:val="82"/>
  </w:num>
  <w:num w:numId="119" w16cid:durableId="234316639">
    <w:abstractNumId w:val="107"/>
  </w:num>
  <w:num w:numId="120" w16cid:durableId="424808660">
    <w:abstractNumId w:val="8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67"/>
    <w:rsid w:val="000005B3"/>
    <w:rsid w:val="00000996"/>
    <w:rsid w:val="00000B0F"/>
    <w:rsid w:val="00000B21"/>
    <w:rsid w:val="00000F91"/>
    <w:rsid w:val="00002080"/>
    <w:rsid w:val="0000226E"/>
    <w:rsid w:val="00002488"/>
    <w:rsid w:val="000030B6"/>
    <w:rsid w:val="00003CD8"/>
    <w:rsid w:val="000053DA"/>
    <w:rsid w:val="000056DC"/>
    <w:rsid w:val="000056EF"/>
    <w:rsid w:val="00006F19"/>
    <w:rsid w:val="00007890"/>
    <w:rsid w:val="00007C95"/>
    <w:rsid w:val="00010379"/>
    <w:rsid w:val="00011291"/>
    <w:rsid w:val="00011C77"/>
    <w:rsid w:val="00012A84"/>
    <w:rsid w:val="00012F1B"/>
    <w:rsid w:val="0001337F"/>
    <w:rsid w:val="000135A8"/>
    <w:rsid w:val="000143C0"/>
    <w:rsid w:val="00014D3E"/>
    <w:rsid w:val="00015146"/>
    <w:rsid w:val="000156C6"/>
    <w:rsid w:val="000164B3"/>
    <w:rsid w:val="000172C7"/>
    <w:rsid w:val="00017A9C"/>
    <w:rsid w:val="000206AC"/>
    <w:rsid w:val="000213B5"/>
    <w:rsid w:val="00021F1E"/>
    <w:rsid w:val="00021F6B"/>
    <w:rsid w:val="0002217E"/>
    <w:rsid w:val="000228A0"/>
    <w:rsid w:val="00023247"/>
    <w:rsid w:val="0002419E"/>
    <w:rsid w:val="00025008"/>
    <w:rsid w:val="0002593B"/>
    <w:rsid w:val="00026185"/>
    <w:rsid w:val="00027452"/>
    <w:rsid w:val="00027F37"/>
    <w:rsid w:val="00027F96"/>
    <w:rsid w:val="00030105"/>
    <w:rsid w:val="00030610"/>
    <w:rsid w:val="00030611"/>
    <w:rsid w:val="00030683"/>
    <w:rsid w:val="00030CE5"/>
    <w:rsid w:val="0003184B"/>
    <w:rsid w:val="000324B4"/>
    <w:rsid w:val="000329F3"/>
    <w:rsid w:val="00032E67"/>
    <w:rsid w:val="00033BBC"/>
    <w:rsid w:val="00033D69"/>
    <w:rsid w:val="00033DAB"/>
    <w:rsid w:val="00033E60"/>
    <w:rsid w:val="00033FF7"/>
    <w:rsid w:val="000342D9"/>
    <w:rsid w:val="00035018"/>
    <w:rsid w:val="0003572F"/>
    <w:rsid w:val="00035796"/>
    <w:rsid w:val="00035EA2"/>
    <w:rsid w:val="00036789"/>
    <w:rsid w:val="000373B4"/>
    <w:rsid w:val="00040AF8"/>
    <w:rsid w:val="000414DF"/>
    <w:rsid w:val="00041B41"/>
    <w:rsid w:val="000422D3"/>
    <w:rsid w:val="00043623"/>
    <w:rsid w:val="00043984"/>
    <w:rsid w:val="00044044"/>
    <w:rsid w:val="0004536B"/>
    <w:rsid w:val="0004556D"/>
    <w:rsid w:val="00045752"/>
    <w:rsid w:val="00045D9D"/>
    <w:rsid w:val="00045FBB"/>
    <w:rsid w:val="00046244"/>
    <w:rsid w:val="00046703"/>
    <w:rsid w:val="000472B5"/>
    <w:rsid w:val="0004783C"/>
    <w:rsid w:val="000478FB"/>
    <w:rsid w:val="0004795F"/>
    <w:rsid w:val="00050090"/>
    <w:rsid w:val="000503CD"/>
    <w:rsid w:val="0005172F"/>
    <w:rsid w:val="0005255E"/>
    <w:rsid w:val="000526FC"/>
    <w:rsid w:val="00052A31"/>
    <w:rsid w:val="00053512"/>
    <w:rsid w:val="00054179"/>
    <w:rsid w:val="000542B6"/>
    <w:rsid w:val="00054E22"/>
    <w:rsid w:val="00055112"/>
    <w:rsid w:val="00055ED8"/>
    <w:rsid w:val="00055FCA"/>
    <w:rsid w:val="00056367"/>
    <w:rsid w:val="0005645C"/>
    <w:rsid w:val="000569FB"/>
    <w:rsid w:val="00056B82"/>
    <w:rsid w:val="00057D09"/>
    <w:rsid w:val="0006009D"/>
    <w:rsid w:val="00060E09"/>
    <w:rsid w:val="00061213"/>
    <w:rsid w:val="0006149B"/>
    <w:rsid w:val="00061CC3"/>
    <w:rsid w:val="00062468"/>
    <w:rsid w:val="00062B3D"/>
    <w:rsid w:val="0006428B"/>
    <w:rsid w:val="00064A03"/>
    <w:rsid w:val="00064D6C"/>
    <w:rsid w:val="00065201"/>
    <w:rsid w:val="00065274"/>
    <w:rsid w:val="00065AAE"/>
    <w:rsid w:val="00066E58"/>
    <w:rsid w:val="000674BA"/>
    <w:rsid w:val="000675E5"/>
    <w:rsid w:val="000700FD"/>
    <w:rsid w:val="00070120"/>
    <w:rsid w:val="00070FF6"/>
    <w:rsid w:val="00071C13"/>
    <w:rsid w:val="00073171"/>
    <w:rsid w:val="000734D5"/>
    <w:rsid w:val="00073BB8"/>
    <w:rsid w:val="000742D6"/>
    <w:rsid w:val="00074AA9"/>
    <w:rsid w:val="00075B95"/>
    <w:rsid w:val="00076A54"/>
    <w:rsid w:val="0007732C"/>
    <w:rsid w:val="000775C8"/>
    <w:rsid w:val="00080738"/>
    <w:rsid w:val="00081187"/>
    <w:rsid w:val="0008187B"/>
    <w:rsid w:val="00082271"/>
    <w:rsid w:val="00083639"/>
    <w:rsid w:val="00083A31"/>
    <w:rsid w:val="00083BD2"/>
    <w:rsid w:val="00084B85"/>
    <w:rsid w:val="00085530"/>
    <w:rsid w:val="00085A65"/>
    <w:rsid w:val="00086386"/>
    <w:rsid w:val="00086805"/>
    <w:rsid w:val="00086AE5"/>
    <w:rsid w:val="00086FB3"/>
    <w:rsid w:val="0008795F"/>
    <w:rsid w:val="00087F58"/>
    <w:rsid w:val="00087FF0"/>
    <w:rsid w:val="0009087A"/>
    <w:rsid w:val="00090B9E"/>
    <w:rsid w:val="00090D43"/>
    <w:rsid w:val="00091386"/>
    <w:rsid w:val="00091423"/>
    <w:rsid w:val="00091E07"/>
    <w:rsid w:val="00091EE5"/>
    <w:rsid w:val="000923EF"/>
    <w:rsid w:val="000927CA"/>
    <w:rsid w:val="000933FA"/>
    <w:rsid w:val="00093865"/>
    <w:rsid w:val="00093FCE"/>
    <w:rsid w:val="00094831"/>
    <w:rsid w:val="000954C1"/>
    <w:rsid w:val="00096A2E"/>
    <w:rsid w:val="00096A39"/>
    <w:rsid w:val="00096E94"/>
    <w:rsid w:val="0009724F"/>
    <w:rsid w:val="00097666"/>
    <w:rsid w:val="000A0072"/>
    <w:rsid w:val="000A050F"/>
    <w:rsid w:val="000A0783"/>
    <w:rsid w:val="000A1078"/>
    <w:rsid w:val="000A157A"/>
    <w:rsid w:val="000A171D"/>
    <w:rsid w:val="000A1A60"/>
    <w:rsid w:val="000A1D1B"/>
    <w:rsid w:val="000A287D"/>
    <w:rsid w:val="000A371F"/>
    <w:rsid w:val="000A39A3"/>
    <w:rsid w:val="000A5DAC"/>
    <w:rsid w:val="000A6353"/>
    <w:rsid w:val="000A7BC4"/>
    <w:rsid w:val="000A7C86"/>
    <w:rsid w:val="000A7CCA"/>
    <w:rsid w:val="000B0028"/>
    <w:rsid w:val="000B03D2"/>
    <w:rsid w:val="000B1453"/>
    <w:rsid w:val="000B1BDF"/>
    <w:rsid w:val="000B1DA4"/>
    <w:rsid w:val="000B1EC4"/>
    <w:rsid w:val="000B284A"/>
    <w:rsid w:val="000B3299"/>
    <w:rsid w:val="000B3CD4"/>
    <w:rsid w:val="000B48CD"/>
    <w:rsid w:val="000B5017"/>
    <w:rsid w:val="000B57C2"/>
    <w:rsid w:val="000B62CE"/>
    <w:rsid w:val="000B642A"/>
    <w:rsid w:val="000B6535"/>
    <w:rsid w:val="000B69E5"/>
    <w:rsid w:val="000B6D07"/>
    <w:rsid w:val="000B75C9"/>
    <w:rsid w:val="000B7692"/>
    <w:rsid w:val="000B79ED"/>
    <w:rsid w:val="000B7C3E"/>
    <w:rsid w:val="000C079F"/>
    <w:rsid w:val="000C0B86"/>
    <w:rsid w:val="000C1E61"/>
    <w:rsid w:val="000C2495"/>
    <w:rsid w:val="000C27ED"/>
    <w:rsid w:val="000C2DCD"/>
    <w:rsid w:val="000C3063"/>
    <w:rsid w:val="000C3CE3"/>
    <w:rsid w:val="000C49AA"/>
    <w:rsid w:val="000C4C4C"/>
    <w:rsid w:val="000C5164"/>
    <w:rsid w:val="000C5ECD"/>
    <w:rsid w:val="000C5FC2"/>
    <w:rsid w:val="000C619A"/>
    <w:rsid w:val="000C6795"/>
    <w:rsid w:val="000C6BEF"/>
    <w:rsid w:val="000C7C5D"/>
    <w:rsid w:val="000D0CFF"/>
    <w:rsid w:val="000D0F7D"/>
    <w:rsid w:val="000D0FEF"/>
    <w:rsid w:val="000D15CC"/>
    <w:rsid w:val="000D1CDE"/>
    <w:rsid w:val="000D252C"/>
    <w:rsid w:val="000D264C"/>
    <w:rsid w:val="000D26A8"/>
    <w:rsid w:val="000D2A64"/>
    <w:rsid w:val="000D3524"/>
    <w:rsid w:val="000D4123"/>
    <w:rsid w:val="000D5343"/>
    <w:rsid w:val="000D5A9C"/>
    <w:rsid w:val="000D5C21"/>
    <w:rsid w:val="000D6B64"/>
    <w:rsid w:val="000D6BE8"/>
    <w:rsid w:val="000D6D37"/>
    <w:rsid w:val="000D6E61"/>
    <w:rsid w:val="000E1C3D"/>
    <w:rsid w:val="000E1DE2"/>
    <w:rsid w:val="000E20A0"/>
    <w:rsid w:val="000E2236"/>
    <w:rsid w:val="000E4539"/>
    <w:rsid w:val="000E48D1"/>
    <w:rsid w:val="000E4971"/>
    <w:rsid w:val="000E4E20"/>
    <w:rsid w:val="000E57B0"/>
    <w:rsid w:val="000E6D8C"/>
    <w:rsid w:val="000E6ECA"/>
    <w:rsid w:val="000E70AE"/>
    <w:rsid w:val="000E7B66"/>
    <w:rsid w:val="000E7EF5"/>
    <w:rsid w:val="000F0732"/>
    <w:rsid w:val="000F0B94"/>
    <w:rsid w:val="000F0BAD"/>
    <w:rsid w:val="000F0DB0"/>
    <w:rsid w:val="000F0DBD"/>
    <w:rsid w:val="000F1797"/>
    <w:rsid w:val="000F1E0C"/>
    <w:rsid w:val="000F2464"/>
    <w:rsid w:val="000F251A"/>
    <w:rsid w:val="000F2736"/>
    <w:rsid w:val="000F2809"/>
    <w:rsid w:val="000F2B6C"/>
    <w:rsid w:val="000F36E6"/>
    <w:rsid w:val="000F3AF5"/>
    <w:rsid w:val="000F4360"/>
    <w:rsid w:val="000F48A1"/>
    <w:rsid w:val="000F5281"/>
    <w:rsid w:val="000F71EE"/>
    <w:rsid w:val="001005EB"/>
    <w:rsid w:val="00100AB2"/>
    <w:rsid w:val="00101293"/>
    <w:rsid w:val="0010129E"/>
    <w:rsid w:val="00101362"/>
    <w:rsid w:val="00101432"/>
    <w:rsid w:val="001014D4"/>
    <w:rsid w:val="00101538"/>
    <w:rsid w:val="00102790"/>
    <w:rsid w:val="001035D5"/>
    <w:rsid w:val="00103E7D"/>
    <w:rsid w:val="00104798"/>
    <w:rsid w:val="00105FF3"/>
    <w:rsid w:val="0010716A"/>
    <w:rsid w:val="00110A12"/>
    <w:rsid w:val="00110BA1"/>
    <w:rsid w:val="00110D31"/>
    <w:rsid w:val="00110EF3"/>
    <w:rsid w:val="001110D9"/>
    <w:rsid w:val="001117AC"/>
    <w:rsid w:val="00111B3F"/>
    <w:rsid w:val="00111F71"/>
    <w:rsid w:val="00112275"/>
    <w:rsid w:val="001129A0"/>
    <w:rsid w:val="0011317D"/>
    <w:rsid w:val="001134AF"/>
    <w:rsid w:val="00113817"/>
    <w:rsid w:val="00113869"/>
    <w:rsid w:val="00114570"/>
    <w:rsid w:val="0011489A"/>
    <w:rsid w:val="001148C4"/>
    <w:rsid w:val="0011517A"/>
    <w:rsid w:val="00116723"/>
    <w:rsid w:val="00116816"/>
    <w:rsid w:val="00120513"/>
    <w:rsid w:val="00121654"/>
    <w:rsid w:val="00121CB4"/>
    <w:rsid w:val="001227BF"/>
    <w:rsid w:val="001231CD"/>
    <w:rsid w:val="0012509E"/>
    <w:rsid w:val="00125596"/>
    <w:rsid w:val="0012569E"/>
    <w:rsid w:val="001259A9"/>
    <w:rsid w:val="00125AF4"/>
    <w:rsid w:val="00125C39"/>
    <w:rsid w:val="0012610B"/>
    <w:rsid w:val="00127D5D"/>
    <w:rsid w:val="00127E9A"/>
    <w:rsid w:val="00130027"/>
    <w:rsid w:val="001303F1"/>
    <w:rsid w:val="00130A7A"/>
    <w:rsid w:val="00130BEC"/>
    <w:rsid w:val="00131334"/>
    <w:rsid w:val="001331B5"/>
    <w:rsid w:val="00133C66"/>
    <w:rsid w:val="001343E9"/>
    <w:rsid w:val="00135364"/>
    <w:rsid w:val="00136560"/>
    <w:rsid w:val="001372A0"/>
    <w:rsid w:val="001377AC"/>
    <w:rsid w:val="001403E0"/>
    <w:rsid w:val="001408B8"/>
    <w:rsid w:val="00140AD2"/>
    <w:rsid w:val="001427B3"/>
    <w:rsid w:val="00142C4F"/>
    <w:rsid w:val="00142CB6"/>
    <w:rsid w:val="00142CC5"/>
    <w:rsid w:val="00143F0E"/>
    <w:rsid w:val="0014442B"/>
    <w:rsid w:val="001449E2"/>
    <w:rsid w:val="00145294"/>
    <w:rsid w:val="001472FA"/>
    <w:rsid w:val="00147821"/>
    <w:rsid w:val="00147CF7"/>
    <w:rsid w:val="00147FB6"/>
    <w:rsid w:val="0015119A"/>
    <w:rsid w:val="001512EA"/>
    <w:rsid w:val="0015130B"/>
    <w:rsid w:val="001514BD"/>
    <w:rsid w:val="001519F5"/>
    <w:rsid w:val="0015289D"/>
    <w:rsid w:val="00152BF7"/>
    <w:rsid w:val="00152EF8"/>
    <w:rsid w:val="001530CD"/>
    <w:rsid w:val="00153818"/>
    <w:rsid w:val="00153ACF"/>
    <w:rsid w:val="00153CDF"/>
    <w:rsid w:val="001543D4"/>
    <w:rsid w:val="001548D5"/>
    <w:rsid w:val="00154A13"/>
    <w:rsid w:val="00154BDB"/>
    <w:rsid w:val="00154BF8"/>
    <w:rsid w:val="00154C59"/>
    <w:rsid w:val="00155832"/>
    <w:rsid w:val="001559C7"/>
    <w:rsid w:val="00155C36"/>
    <w:rsid w:val="001562C3"/>
    <w:rsid w:val="001567D5"/>
    <w:rsid w:val="00156E73"/>
    <w:rsid w:val="00157040"/>
    <w:rsid w:val="00157D38"/>
    <w:rsid w:val="001604CD"/>
    <w:rsid w:val="0016097A"/>
    <w:rsid w:val="001609B4"/>
    <w:rsid w:val="00160BB1"/>
    <w:rsid w:val="00161CB1"/>
    <w:rsid w:val="00162A2B"/>
    <w:rsid w:val="00162AFB"/>
    <w:rsid w:val="00163559"/>
    <w:rsid w:val="001641BC"/>
    <w:rsid w:val="001643CB"/>
    <w:rsid w:val="001644B8"/>
    <w:rsid w:val="00164804"/>
    <w:rsid w:val="0016497B"/>
    <w:rsid w:val="00164D26"/>
    <w:rsid w:val="00166024"/>
    <w:rsid w:val="0016651F"/>
    <w:rsid w:val="00166D68"/>
    <w:rsid w:val="00167081"/>
    <w:rsid w:val="001674A1"/>
    <w:rsid w:val="00167714"/>
    <w:rsid w:val="00167855"/>
    <w:rsid w:val="001678CE"/>
    <w:rsid w:val="00167E61"/>
    <w:rsid w:val="001706BA"/>
    <w:rsid w:val="00170B9B"/>
    <w:rsid w:val="00170E2B"/>
    <w:rsid w:val="00173253"/>
    <w:rsid w:val="00173272"/>
    <w:rsid w:val="00173714"/>
    <w:rsid w:val="00173A0A"/>
    <w:rsid w:val="00174809"/>
    <w:rsid w:val="00175014"/>
    <w:rsid w:val="001751F0"/>
    <w:rsid w:val="00176834"/>
    <w:rsid w:val="001769B1"/>
    <w:rsid w:val="00176B4E"/>
    <w:rsid w:val="00177EA9"/>
    <w:rsid w:val="00177F96"/>
    <w:rsid w:val="0018003D"/>
    <w:rsid w:val="00180240"/>
    <w:rsid w:val="001825FB"/>
    <w:rsid w:val="00182A4A"/>
    <w:rsid w:val="00182D51"/>
    <w:rsid w:val="00182E1D"/>
    <w:rsid w:val="00183688"/>
    <w:rsid w:val="00183F8C"/>
    <w:rsid w:val="00184016"/>
    <w:rsid w:val="001849A0"/>
    <w:rsid w:val="00184D4B"/>
    <w:rsid w:val="00185331"/>
    <w:rsid w:val="00185798"/>
    <w:rsid w:val="00185F6A"/>
    <w:rsid w:val="00186D89"/>
    <w:rsid w:val="00190685"/>
    <w:rsid w:val="00190875"/>
    <w:rsid w:val="00190D35"/>
    <w:rsid w:val="00191496"/>
    <w:rsid w:val="00191743"/>
    <w:rsid w:val="00192191"/>
    <w:rsid w:val="00192367"/>
    <w:rsid w:val="0019367E"/>
    <w:rsid w:val="00193BA5"/>
    <w:rsid w:val="00193CE7"/>
    <w:rsid w:val="001943C9"/>
    <w:rsid w:val="00194539"/>
    <w:rsid w:val="00194558"/>
    <w:rsid w:val="00195943"/>
    <w:rsid w:val="00196092"/>
    <w:rsid w:val="00196587"/>
    <w:rsid w:val="00196689"/>
    <w:rsid w:val="00196B97"/>
    <w:rsid w:val="00196BD8"/>
    <w:rsid w:val="00197660"/>
    <w:rsid w:val="00197733"/>
    <w:rsid w:val="00197AC4"/>
    <w:rsid w:val="001A06D6"/>
    <w:rsid w:val="001A0E1E"/>
    <w:rsid w:val="001A2B80"/>
    <w:rsid w:val="001A3CE0"/>
    <w:rsid w:val="001A4D6D"/>
    <w:rsid w:val="001A5451"/>
    <w:rsid w:val="001A5773"/>
    <w:rsid w:val="001A5DA1"/>
    <w:rsid w:val="001A6ACA"/>
    <w:rsid w:val="001A6FC6"/>
    <w:rsid w:val="001B02E2"/>
    <w:rsid w:val="001B19FC"/>
    <w:rsid w:val="001B1E12"/>
    <w:rsid w:val="001B2B0F"/>
    <w:rsid w:val="001B3A63"/>
    <w:rsid w:val="001B3DF6"/>
    <w:rsid w:val="001B429F"/>
    <w:rsid w:val="001B4792"/>
    <w:rsid w:val="001B4CBD"/>
    <w:rsid w:val="001B4D9B"/>
    <w:rsid w:val="001B52A0"/>
    <w:rsid w:val="001B657B"/>
    <w:rsid w:val="001B6674"/>
    <w:rsid w:val="001B6DE4"/>
    <w:rsid w:val="001B7289"/>
    <w:rsid w:val="001B7B8D"/>
    <w:rsid w:val="001C0E84"/>
    <w:rsid w:val="001C0EDA"/>
    <w:rsid w:val="001C155D"/>
    <w:rsid w:val="001C21F6"/>
    <w:rsid w:val="001C2282"/>
    <w:rsid w:val="001C27E9"/>
    <w:rsid w:val="001C29BD"/>
    <w:rsid w:val="001C2C35"/>
    <w:rsid w:val="001C2DBD"/>
    <w:rsid w:val="001C400F"/>
    <w:rsid w:val="001C4242"/>
    <w:rsid w:val="001C44EA"/>
    <w:rsid w:val="001C4855"/>
    <w:rsid w:val="001C4E0A"/>
    <w:rsid w:val="001C5364"/>
    <w:rsid w:val="001C61CA"/>
    <w:rsid w:val="001C72D6"/>
    <w:rsid w:val="001C745B"/>
    <w:rsid w:val="001C7CDA"/>
    <w:rsid w:val="001D07EA"/>
    <w:rsid w:val="001D0DD2"/>
    <w:rsid w:val="001D0FC5"/>
    <w:rsid w:val="001D1B50"/>
    <w:rsid w:val="001D2F61"/>
    <w:rsid w:val="001D3500"/>
    <w:rsid w:val="001D3C5D"/>
    <w:rsid w:val="001D416D"/>
    <w:rsid w:val="001D49F1"/>
    <w:rsid w:val="001D4F92"/>
    <w:rsid w:val="001D523A"/>
    <w:rsid w:val="001D585F"/>
    <w:rsid w:val="001D60E6"/>
    <w:rsid w:val="001D613D"/>
    <w:rsid w:val="001D66D7"/>
    <w:rsid w:val="001D67B3"/>
    <w:rsid w:val="001D6954"/>
    <w:rsid w:val="001D6F21"/>
    <w:rsid w:val="001E079E"/>
    <w:rsid w:val="001E0F25"/>
    <w:rsid w:val="001E185E"/>
    <w:rsid w:val="001E201C"/>
    <w:rsid w:val="001E20FC"/>
    <w:rsid w:val="001E2413"/>
    <w:rsid w:val="001E24BB"/>
    <w:rsid w:val="001E275A"/>
    <w:rsid w:val="001E31BD"/>
    <w:rsid w:val="001E3A2E"/>
    <w:rsid w:val="001E4238"/>
    <w:rsid w:val="001E4A7B"/>
    <w:rsid w:val="001E4AB3"/>
    <w:rsid w:val="001E4EFE"/>
    <w:rsid w:val="001E4F0C"/>
    <w:rsid w:val="001E63B1"/>
    <w:rsid w:val="001E649A"/>
    <w:rsid w:val="001E72AE"/>
    <w:rsid w:val="001F0E6D"/>
    <w:rsid w:val="001F1640"/>
    <w:rsid w:val="001F19D3"/>
    <w:rsid w:val="001F1FEE"/>
    <w:rsid w:val="001F20CB"/>
    <w:rsid w:val="001F27F6"/>
    <w:rsid w:val="001F297E"/>
    <w:rsid w:val="001F2DE6"/>
    <w:rsid w:val="001F2EE1"/>
    <w:rsid w:val="001F36AF"/>
    <w:rsid w:val="001F5923"/>
    <w:rsid w:val="001F5BC2"/>
    <w:rsid w:val="001F5D46"/>
    <w:rsid w:val="001F61B3"/>
    <w:rsid w:val="001F61C8"/>
    <w:rsid w:val="001F6842"/>
    <w:rsid w:val="001F6EA7"/>
    <w:rsid w:val="001F76C8"/>
    <w:rsid w:val="001F7E76"/>
    <w:rsid w:val="001F7F3F"/>
    <w:rsid w:val="0020024F"/>
    <w:rsid w:val="00201077"/>
    <w:rsid w:val="0020288B"/>
    <w:rsid w:val="00202A22"/>
    <w:rsid w:val="00202A60"/>
    <w:rsid w:val="002032FB"/>
    <w:rsid w:val="0020382E"/>
    <w:rsid w:val="00203975"/>
    <w:rsid w:val="00203C06"/>
    <w:rsid w:val="00203F50"/>
    <w:rsid w:val="002044E7"/>
    <w:rsid w:val="002046E2"/>
    <w:rsid w:val="002047CC"/>
    <w:rsid w:val="00205F5E"/>
    <w:rsid w:val="00206510"/>
    <w:rsid w:val="002069A5"/>
    <w:rsid w:val="002074B9"/>
    <w:rsid w:val="002079DD"/>
    <w:rsid w:val="00207BAB"/>
    <w:rsid w:val="0021012A"/>
    <w:rsid w:val="00210916"/>
    <w:rsid w:val="00210C25"/>
    <w:rsid w:val="00210D2B"/>
    <w:rsid w:val="00211162"/>
    <w:rsid w:val="002114E0"/>
    <w:rsid w:val="00211B8B"/>
    <w:rsid w:val="00211C6A"/>
    <w:rsid w:val="00212F33"/>
    <w:rsid w:val="0021314E"/>
    <w:rsid w:val="0021343A"/>
    <w:rsid w:val="00214005"/>
    <w:rsid w:val="002140FE"/>
    <w:rsid w:val="00214876"/>
    <w:rsid w:val="00214BEA"/>
    <w:rsid w:val="00214FE4"/>
    <w:rsid w:val="002150A1"/>
    <w:rsid w:val="002151AB"/>
    <w:rsid w:val="002151D9"/>
    <w:rsid w:val="00215345"/>
    <w:rsid w:val="0021554B"/>
    <w:rsid w:val="002159DC"/>
    <w:rsid w:val="00215E7B"/>
    <w:rsid w:val="00215EFE"/>
    <w:rsid w:val="002160D6"/>
    <w:rsid w:val="002171C9"/>
    <w:rsid w:val="0021722B"/>
    <w:rsid w:val="00220BA8"/>
    <w:rsid w:val="00220C62"/>
    <w:rsid w:val="00221E57"/>
    <w:rsid w:val="002220F2"/>
    <w:rsid w:val="00222AAF"/>
    <w:rsid w:val="00223711"/>
    <w:rsid w:val="00223E71"/>
    <w:rsid w:val="00224AF3"/>
    <w:rsid w:val="00224C67"/>
    <w:rsid w:val="00225B84"/>
    <w:rsid w:val="00226420"/>
    <w:rsid w:val="002269DD"/>
    <w:rsid w:val="00227095"/>
    <w:rsid w:val="0022739C"/>
    <w:rsid w:val="00227AD0"/>
    <w:rsid w:val="002300EE"/>
    <w:rsid w:val="0023078E"/>
    <w:rsid w:val="00230E05"/>
    <w:rsid w:val="00231151"/>
    <w:rsid w:val="00231543"/>
    <w:rsid w:val="00231A55"/>
    <w:rsid w:val="00231BC3"/>
    <w:rsid w:val="00233AD4"/>
    <w:rsid w:val="002340CE"/>
    <w:rsid w:val="002342B1"/>
    <w:rsid w:val="00234D8C"/>
    <w:rsid w:val="00235079"/>
    <w:rsid w:val="00235114"/>
    <w:rsid w:val="00235604"/>
    <w:rsid w:val="00235B40"/>
    <w:rsid w:val="00236347"/>
    <w:rsid w:val="002378E4"/>
    <w:rsid w:val="00237B9D"/>
    <w:rsid w:val="002403B1"/>
    <w:rsid w:val="0024090B"/>
    <w:rsid w:val="00240F8A"/>
    <w:rsid w:val="0024116A"/>
    <w:rsid w:val="0024226E"/>
    <w:rsid w:val="00242784"/>
    <w:rsid w:val="00243B00"/>
    <w:rsid w:val="00244179"/>
    <w:rsid w:val="00244A3E"/>
    <w:rsid w:val="002452A8"/>
    <w:rsid w:val="00245A7F"/>
    <w:rsid w:val="00245DFF"/>
    <w:rsid w:val="00245FD2"/>
    <w:rsid w:val="00246069"/>
    <w:rsid w:val="002460DA"/>
    <w:rsid w:val="00246158"/>
    <w:rsid w:val="00246A32"/>
    <w:rsid w:val="00246E2E"/>
    <w:rsid w:val="00247062"/>
    <w:rsid w:val="0024787D"/>
    <w:rsid w:val="00250082"/>
    <w:rsid w:val="002501A3"/>
    <w:rsid w:val="00251430"/>
    <w:rsid w:val="00251431"/>
    <w:rsid w:val="002518BD"/>
    <w:rsid w:val="00251C2F"/>
    <w:rsid w:val="00252AF4"/>
    <w:rsid w:val="002535B7"/>
    <w:rsid w:val="00254063"/>
    <w:rsid w:val="002546DA"/>
    <w:rsid w:val="00254917"/>
    <w:rsid w:val="00256A88"/>
    <w:rsid w:val="00256E98"/>
    <w:rsid w:val="00256FF0"/>
    <w:rsid w:val="002600DB"/>
    <w:rsid w:val="00260483"/>
    <w:rsid w:val="002604F7"/>
    <w:rsid w:val="00260692"/>
    <w:rsid w:val="00260F43"/>
    <w:rsid w:val="00261A71"/>
    <w:rsid w:val="002623FC"/>
    <w:rsid w:val="0026351D"/>
    <w:rsid w:val="002649BB"/>
    <w:rsid w:val="0026580F"/>
    <w:rsid w:val="00265B19"/>
    <w:rsid w:val="00265BE5"/>
    <w:rsid w:val="002660C3"/>
    <w:rsid w:val="0027149D"/>
    <w:rsid w:val="00271504"/>
    <w:rsid w:val="00271634"/>
    <w:rsid w:val="002719B1"/>
    <w:rsid w:val="00272405"/>
    <w:rsid w:val="00275E2A"/>
    <w:rsid w:val="00276A09"/>
    <w:rsid w:val="00276E7B"/>
    <w:rsid w:val="00277006"/>
    <w:rsid w:val="002772C5"/>
    <w:rsid w:val="00277C53"/>
    <w:rsid w:val="00280324"/>
    <w:rsid w:val="00280590"/>
    <w:rsid w:val="00280971"/>
    <w:rsid w:val="00280E2F"/>
    <w:rsid w:val="002813AF"/>
    <w:rsid w:val="00281608"/>
    <w:rsid w:val="00282A1D"/>
    <w:rsid w:val="00282ADD"/>
    <w:rsid w:val="00282EF9"/>
    <w:rsid w:val="002831F2"/>
    <w:rsid w:val="00283C64"/>
    <w:rsid w:val="00284057"/>
    <w:rsid w:val="00284A1D"/>
    <w:rsid w:val="00284D68"/>
    <w:rsid w:val="002850F2"/>
    <w:rsid w:val="002857F9"/>
    <w:rsid w:val="002859E6"/>
    <w:rsid w:val="00285AE2"/>
    <w:rsid w:val="00285C4E"/>
    <w:rsid w:val="00285E78"/>
    <w:rsid w:val="002870E6"/>
    <w:rsid w:val="00287224"/>
    <w:rsid w:val="0028760F"/>
    <w:rsid w:val="00287F8A"/>
    <w:rsid w:val="0029030E"/>
    <w:rsid w:val="0029142B"/>
    <w:rsid w:val="00291D3F"/>
    <w:rsid w:val="00292FD1"/>
    <w:rsid w:val="00293913"/>
    <w:rsid w:val="002948E9"/>
    <w:rsid w:val="002949B1"/>
    <w:rsid w:val="0029500C"/>
    <w:rsid w:val="0029574B"/>
    <w:rsid w:val="00295808"/>
    <w:rsid w:val="00296EED"/>
    <w:rsid w:val="002970FA"/>
    <w:rsid w:val="002979E7"/>
    <w:rsid w:val="00297A6D"/>
    <w:rsid w:val="00297EB0"/>
    <w:rsid w:val="002A012D"/>
    <w:rsid w:val="002A1497"/>
    <w:rsid w:val="002A1EE7"/>
    <w:rsid w:val="002A217A"/>
    <w:rsid w:val="002A2362"/>
    <w:rsid w:val="002A283B"/>
    <w:rsid w:val="002A2962"/>
    <w:rsid w:val="002A2A56"/>
    <w:rsid w:val="002A2E90"/>
    <w:rsid w:val="002A3858"/>
    <w:rsid w:val="002A3869"/>
    <w:rsid w:val="002A395A"/>
    <w:rsid w:val="002A48AF"/>
    <w:rsid w:val="002A4F06"/>
    <w:rsid w:val="002A53C5"/>
    <w:rsid w:val="002A67B2"/>
    <w:rsid w:val="002A690D"/>
    <w:rsid w:val="002A6AB0"/>
    <w:rsid w:val="002A6E8B"/>
    <w:rsid w:val="002A7A2E"/>
    <w:rsid w:val="002A7B02"/>
    <w:rsid w:val="002B09EB"/>
    <w:rsid w:val="002B1390"/>
    <w:rsid w:val="002B2B65"/>
    <w:rsid w:val="002B3A65"/>
    <w:rsid w:val="002B44DD"/>
    <w:rsid w:val="002B51CA"/>
    <w:rsid w:val="002B58FF"/>
    <w:rsid w:val="002B59D6"/>
    <w:rsid w:val="002B5FE0"/>
    <w:rsid w:val="002B7776"/>
    <w:rsid w:val="002B77D3"/>
    <w:rsid w:val="002B7E2F"/>
    <w:rsid w:val="002C04DF"/>
    <w:rsid w:val="002C13A4"/>
    <w:rsid w:val="002C1C20"/>
    <w:rsid w:val="002C1EF5"/>
    <w:rsid w:val="002C23B9"/>
    <w:rsid w:val="002C2808"/>
    <w:rsid w:val="002C2ADD"/>
    <w:rsid w:val="002C3086"/>
    <w:rsid w:val="002C308A"/>
    <w:rsid w:val="002C32A8"/>
    <w:rsid w:val="002C3DE5"/>
    <w:rsid w:val="002C4375"/>
    <w:rsid w:val="002C4455"/>
    <w:rsid w:val="002C544C"/>
    <w:rsid w:val="002C563F"/>
    <w:rsid w:val="002C61D3"/>
    <w:rsid w:val="002C640D"/>
    <w:rsid w:val="002C696C"/>
    <w:rsid w:val="002C6B51"/>
    <w:rsid w:val="002C6F8B"/>
    <w:rsid w:val="002C76B3"/>
    <w:rsid w:val="002D03F0"/>
    <w:rsid w:val="002D08A7"/>
    <w:rsid w:val="002D0A88"/>
    <w:rsid w:val="002D0CA5"/>
    <w:rsid w:val="002D0F27"/>
    <w:rsid w:val="002D1587"/>
    <w:rsid w:val="002D1E08"/>
    <w:rsid w:val="002D20DF"/>
    <w:rsid w:val="002D2314"/>
    <w:rsid w:val="002D24C9"/>
    <w:rsid w:val="002D24E8"/>
    <w:rsid w:val="002D254F"/>
    <w:rsid w:val="002D34B1"/>
    <w:rsid w:val="002D3BC4"/>
    <w:rsid w:val="002D3BCD"/>
    <w:rsid w:val="002D4353"/>
    <w:rsid w:val="002D51B9"/>
    <w:rsid w:val="002D52D5"/>
    <w:rsid w:val="002D5B2C"/>
    <w:rsid w:val="002D5E66"/>
    <w:rsid w:val="002D6387"/>
    <w:rsid w:val="002D670C"/>
    <w:rsid w:val="002D6769"/>
    <w:rsid w:val="002D6CCF"/>
    <w:rsid w:val="002D6E14"/>
    <w:rsid w:val="002D6E45"/>
    <w:rsid w:val="002D77EB"/>
    <w:rsid w:val="002E0CE4"/>
    <w:rsid w:val="002E129A"/>
    <w:rsid w:val="002E1681"/>
    <w:rsid w:val="002E16B8"/>
    <w:rsid w:val="002E3070"/>
    <w:rsid w:val="002E320E"/>
    <w:rsid w:val="002E33F0"/>
    <w:rsid w:val="002E49AE"/>
    <w:rsid w:val="002E4A72"/>
    <w:rsid w:val="002E5A80"/>
    <w:rsid w:val="002E6200"/>
    <w:rsid w:val="002E6EA4"/>
    <w:rsid w:val="002E75FD"/>
    <w:rsid w:val="002F042B"/>
    <w:rsid w:val="002F05D3"/>
    <w:rsid w:val="002F0B6C"/>
    <w:rsid w:val="002F131D"/>
    <w:rsid w:val="002F167A"/>
    <w:rsid w:val="002F1B0D"/>
    <w:rsid w:val="002F277B"/>
    <w:rsid w:val="002F28BD"/>
    <w:rsid w:val="002F2941"/>
    <w:rsid w:val="002F2BDE"/>
    <w:rsid w:val="002F30F9"/>
    <w:rsid w:val="002F33E6"/>
    <w:rsid w:val="002F5434"/>
    <w:rsid w:val="002F6097"/>
    <w:rsid w:val="002F74A5"/>
    <w:rsid w:val="002F79E2"/>
    <w:rsid w:val="00301679"/>
    <w:rsid w:val="00301AA6"/>
    <w:rsid w:val="00302F51"/>
    <w:rsid w:val="00303261"/>
    <w:rsid w:val="0030430A"/>
    <w:rsid w:val="003044ED"/>
    <w:rsid w:val="00304BF9"/>
    <w:rsid w:val="00305F9E"/>
    <w:rsid w:val="003060CE"/>
    <w:rsid w:val="00306825"/>
    <w:rsid w:val="00306EEF"/>
    <w:rsid w:val="003109BD"/>
    <w:rsid w:val="00310A40"/>
    <w:rsid w:val="00310C1A"/>
    <w:rsid w:val="00312A6E"/>
    <w:rsid w:val="0031333F"/>
    <w:rsid w:val="0031358B"/>
    <w:rsid w:val="00313EDA"/>
    <w:rsid w:val="00314A0A"/>
    <w:rsid w:val="00314B9E"/>
    <w:rsid w:val="0031618D"/>
    <w:rsid w:val="00316943"/>
    <w:rsid w:val="00316C58"/>
    <w:rsid w:val="003177D3"/>
    <w:rsid w:val="003177E4"/>
    <w:rsid w:val="00320964"/>
    <w:rsid w:val="00321C98"/>
    <w:rsid w:val="00322990"/>
    <w:rsid w:val="00322CE7"/>
    <w:rsid w:val="00322FAF"/>
    <w:rsid w:val="00323563"/>
    <w:rsid w:val="0032589D"/>
    <w:rsid w:val="0032603E"/>
    <w:rsid w:val="003260BA"/>
    <w:rsid w:val="003262C9"/>
    <w:rsid w:val="00326D34"/>
    <w:rsid w:val="00327461"/>
    <w:rsid w:val="003274EE"/>
    <w:rsid w:val="003278FB"/>
    <w:rsid w:val="003301F0"/>
    <w:rsid w:val="00330A6E"/>
    <w:rsid w:val="00331D6A"/>
    <w:rsid w:val="0033285B"/>
    <w:rsid w:val="003338A1"/>
    <w:rsid w:val="00333DBF"/>
    <w:rsid w:val="00333F65"/>
    <w:rsid w:val="00333F8E"/>
    <w:rsid w:val="0033404F"/>
    <w:rsid w:val="00335555"/>
    <w:rsid w:val="00336EE9"/>
    <w:rsid w:val="003370F9"/>
    <w:rsid w:val="003372CE"/>
    <w:rsid w:val="003372D4"/>
    <w:rsid w:val="00337588"/>
    <w:rsid w:val="00337CD4"/>
    <w:rsid w:val="00341058"/>
    <w:rsid w:val="00341139"/>
    <w:rsid w:val="0034127B"/>
    <w:rsid w:val="00341B06"/>
    <w:rsid w:val="003426FD"/>
    <w:rsid w:val="00342D60"/>
    <w:rsid w:val="00342DF7"/>
    <w:rsid w:val="00344B07"/>
    <w:rsid w:val="00344DCF"/>
    <w:rsid w:val="003460B9"/>
    <w:rsid w:val="00346B6F"/>
    <w:rsid w:val="00346D07"/>
    <w:rsid w:val="00347166"/>
    <w:rsid w:val="0034755D"/>
    <w:rsid w:val="00350B00"/>
    <w:rsid w:val="0035193D"/>
    <w:rsid w:val="003527B4"/>
    <w:rsid w:val="00353285"/>
    <w:rsid w:val="003535E2"/>
    <w:rsid w:val="003538E2"/>
    <w:rsid w:val="00353FD8"/>
    <w:rsid w:val="0035493F"/>
    <w:rsid w:val="003550C0"/>
    <w:rsid w:val="00355C9D"/>
    <w:rsid w:val="00356AE1"/>
    <w:rsid w:val="003574E1"/>
    <w:rsid w:val="003603EB"/>
    <w:rsid w:val="00360B91"/>
    <w:rsid w:val="003625EE"/>
    <w:rsid w:val="003626F9"/>
    <w:rsid w:val="003633F5"/>
    <w:rsid w:val="00363622"/>
    <w:rsid w:val="00363A03"/>
    <w:rsid w:val="00363B26"/>
    <w:rsid w:val="00363D91"/>
    <w:rsid w:val="003647C6"/>
    <w:rsid w:val="00364EBF"/>
    <w:rsid w:val="00365443"/>
    <w:rsid w:val="00365BC0"/>
    <w:rsid w:val="00366ECA"/>
    <w:rsid w:val="00370459"/>
    <w:rsid w:val="00370769"/>
    <w:rsid w:val="00373183"/>
    <w:rsid w:val="00373DD2"/>
    <w:rsid w:val="003741ED"/>
    <w:rsid w:val="0037654E"/>
    <w:rsid w:val="003766B2"/>
    <w:rsid w:val="003768D3"/>
    <w:rsid w:val="00376C1F"/>
    <w:rsid w:val="0037703A"/>
    <w:rsid w:val="00377887"/>
    <w:rsid w:val="003806FD"/>
    <w:rsid w:val="003807DE"/>
    <w:rsid w:val="00380FA6"/>
    <w:rsid w:val="003812A8"/>
    <w:rsid w:val="00381310"/>
    <w:rsid w:val="00381D80"/>
    <w:rsid w:val="00381E97"/>
    <w:rsid w:val="00382A95"/>
    <w:rsid w:val="00382C7A"/>
    <w:rsid w:val="0038313C"/>
    <w:rsid w:val="00383421"/>
    <w:rsid w:val="00383482"/>
    <w:rsid w:val="00383558"/>
    <w:rsid w:val="003839DD"/>
    <w:rsid w:val="0038450D"/>
    <w:rsid w:val="00384A75"/>
    <w:rsid w:val="003853E0"/>
    <w:rsid w:val="003859CC"/>
    <w:rsid w:val="00386303"/>
    <w:rsid w:val="003865B0"/>
    <w:rsid w:val="003867C5"/>
    <w:rsid w:val="00387805"/>
    <w:rsid w:val="00390456"/>
    <w:rsid w:val="003917DF"/>
    <w:rsid w:val="003919CD"/>
    <w:rsid w:val="00391BEB"/>
    <w:rsid w:val="003923AA"/>
    <w:rsid w:val="00392C95"/>
    <w:rsid w:val="003931B4"/>
    <w:rsid w:val="003938A5"/>
    <w:rsid w:val="00393EB8"/>
    <w:rsid w:val="00394303"/>
    <w:rsid w:val="00394C23"/>
    <w:rsid w:val="003952FC"/>
    <w:rsid w:val="003957A0"/>
    <w:rsid w:val="00395E89"/>
    <w:rsid w:val="003961CF"/>
    <w:rsid w:val="003969F1"/>
    <w:rsid w:val="00396C3C"/>
    <w:rsid w:val="00397236"/>
    <w:rsid w:val="00397717"/>
    <w:rsid w:val="00397B90"/>
    <w:rsid w:val="00397DF9"/>
    <w:rsid w:val="003A0214"/>
    <w:rsid w:val="003A038F"/>
    <w:rsid w:val="003A0478"/>
    <w:rsid w:val="003A16DA"/>
    <w:rsid w:val="003A1882"/>
    <w:rsid w:val="003A1C38"/>
    <w:rsid w:val="003A1FA3"/>
    <w:rsid w:val="003A36DA"/>
    <w:rsid w:val="003A3E7D"/>
    <w:rsid w:val="003A422E"/>
    <w:rsid w:val="003A4DB8"/>
    <w:rsid w:val="003A4F78"/>
    <w:rsid w:val="003A5408"/>
    <w:rsid w:val="003A562A"/>
    <w:rsid w:val="003A5B08"/>
    <w:rsid w:val="003A5CBD"/>
    <w:rsid w:val="003A5E73"/>
    <w:rsid w:val="003A6120"/>
    <w:rsid w:val="003A6CC9"/>
    <w:rsid w:val="003A73DC"/>
    <w:rsid w:val="003A785E"/>
    <w:rsid w:val="003A7B2B"/>
    <w:rsid w:val="003B0254"/>
    <w:rsid w:val="003B05B6"/>
    <w:rsid w:val="003B14F4"/>
    <w:rsid w:val="003B22CF"/>
    <w:rsid w:val="003B27D5"/>
    <w:rsid w:val="003B300C"/>
    <w:rsid w:val="003B30A2"/>
    <w:rsid w:val="003B3626"/>
    <w:rsid w:val="003B3E6B"/>
    <w:rsid w:val="003B41E5"/>
    <w:rsid w:val="003B4C29"/>
    <w:rsid w:val="003B4E7E"/>
    <w:rsid w:val="003B5029"/>
    <w:rsid w:val="003B52B2"/>
    <w:rsid w:val="003B5E18"/>
    <w:rsid w:val="003B63C4"/>
    <w:rsid w:val="003C0995"/>
    <w:rsid w:val="003C125F"/>
    <w:rsid w:val="003C13D5"/>
    <w:rsid w:val="003C1909"/>
    <w:rsid w:val="003C1E17"/>
    <w:rsid w:val="003C3110"/>
    <w:rsid w:val="003C3126"/>
    <w:rsid w:val="003C4726"/>
    <w:rsid w:val="003C53E3"/>
    <w:rsid w:val="003C6D03"/>
    <w:rsid w:val="003C6D64"/>
    <w:rsid w:val="003C6F4B"/>
    <w:rsid w:val="003C7653"/>
    <w:rsid w:val="003D00BE"/>
    <w:rsid w:val="003D09B7"/>
    <w:rsid w:val="003D115E"/>
    <w:rsid w:val="003D13BB"/>
    <w:rsid w:val="003D1454"/>
    <w:rsid w:val="003D1754"/>
    <w:rsid w:val="003D1AF5"/>
    <w:rsid w:val="003D348D"/>
    <w:rsid w:val="003D46ED"/>
    <w:rsid w:val="003D48CF"/>
    <w:rsid w:val="003D4CEC"/>
    <w:rsid w:val="003D4FE6"/>
    <w:rsid w:val="003D5183"/>
    <w:rsid w:val="003D5BF2"/>
    <w:rsid w:val="003D6E11"/>
    <w:rsid w:val="003D7326"/>
    <w:rsid w:val="003D7CE5"/>
    <w:rsid w:val="003E1470"/>
    <w:rsid w:val="003E1602"/>
    <w:rsid w:val="003E217B"/>
    <w:rsid w:val="003E22A9"/>
    <w:rsid w:val="003E24DE"/>
    <w:rsid w:val="003E3570"/>
    <w:rsid w:val="003E39F1"/>
    <w:rsid w:val="003E3E78"/>
    <w:rsid w:val="003E4A7F"/>
    <w:rsid w:val="003E5773"/>
    <w:rsid w:val="003E61A4"/>
    <w:rsid w:val="003E6212"/>
    <w:rsid w:val="003E6255"/>
    <w:rsid w:val="003E664B"/>
    <w:rsid w:val="003F0438"/>
    <w:rsid w:val="003F0F2E"/>
    <w:rsid w:val="003F1599"/>
    <w:rsid w:val="003F16B5"/>
    <w:rsid w:val="003F1DCA"/>
    <w:rsid w:val="003F2CE7"/>
    <w:rsid w:val="003F3232"/>
    <w:rsid w:val="003F47C3"/>
    <w:rsid w:val="003F4A99"/>
    <w:rsid w:val="003F4C5B"/>
    <w:rsid w:val="003F5C7A"/>
    <w:rsid w:val="003F6C4E"/>
    <w:rsid w:val="003F6CE7"/>
    <w:rsid w:val="003F7287"/>
    <w:rsid w:val="0040105C"/>
    <w:rsid w:val="004019D3"/>
    <w:rsid w:val="00401CED"/>
    <w:rsid w:val="00401FCF"/>
    <w:rsid w:val="00402283"/>
    <w:rsid w:val="00402578"/>
    <w:rsid w:val="00402A8E"/>
    <w:rsid w:val="00402B2D"/>
    <w:rsid w:val="004033FD"/>
    <w:rsid w:val="004034EE"/>
    <w:rsid w:val="0040366D"/>
    <w:rsid w:val="0040537F"/>
    <w:rsid w:val="00405A48"/>
    <w:rsid w:val="00405B14"/>
    <w:rsid w:val="00406502"/>
    <w:rsid w:val="00407EB4"/>
    <w:rsid w:val="004107A5"/>
    <w:rsid w:val="00410C7F"/>
    <w:rsid w:val="004115F4"/>
    <w:rsid w:val="00411723"/>
    <w:rsid w:val="00411FDB"/>
    <w:rsid w:val="00412517"/>
    <w:rsid w:val="00413736"/>
    <w:rsid w:val="00414034"/>
    <w:rsid w:val="0041420B"/>
    <w:rsid w:val="00414F35"/>
    <w:rsid w:val="0041592A"/>
    <w:rsid w:val="00415B69"/>
    <w:rsid w:val="00416602"/>
    <w:rsid w:val="004166B5"/>
    <w:rsid w:val="004168B6"/>
    <w:rsid w:val="004169FB"/>
    <w:rsid w:val="00416FB1"/>
    <w:rsid w:val="004172A9"/>
    <w:rsid w:val="0041757A"/>
    <w:rsid w:val="00417948"/>
    <w:rsid w:val="00417B8F"/>
    <w:rsid w:val="00417BDD"/>
    <w:rsid w:val="0042095D"/>
    <w:rsid w:val="00420A8E"/>
    <w:rsid w:val="00420CC5"/>
    <w:rsid w:val="00420F77"/>
    <w:rsid w:val="0042163B"/>
    <w:rsid w:val="00421DA0"/>
    <w:rsid w:val="0042283C"/>
    <w:rsid w:val="00423063"/>
    <w:rsid w:val="00423E35"/>
    <w:rsid w:val="0042445F"/>
    <w:rsid w:val="00424AA7"/>
    <w:rsid w:val="00424E65"/>
    <w:rsid w:val="00424FD3"/>
    <w:rsid w:val="004252AF"/>
    <w:rsid w:val="00426001"/>
    <w:rsid w:val="00427EBA"/>
    <w:rsid w:val="00430668"/>
    <w:rsid w:val="00430EC6"/>
    <w:rsid w:val="00430FC7"/>
    <w:rsid w:val="00431CB8"/>
    <w:rsid w:val="004321C7"/>
    <w:rsid w:val="004322CD"/>
    <w:rsid w:val="00434440"/>
    <w:rsid w:val="00434593"/>
    <w:rsid w:val="00434E61"/>
    <w:rsid w:val="00434F1F"/>
    <w:rsid w:val="00436479"/>
    <w:rsid w:val="00436728"/>
    <w:rsid w:val="00436F3A"/>
    <w:rsid w:val="004377D2"/>
    <w:rsid w:val="00437B26"/>
    <w:rsid w:val="00437CC2"/>
    <w:rsid w:val="00437E56"/>
    <w:rsid w:val="00440010"/>
    <w:rsid w:val="004403C6"/>
    <w:rsid w:val="00441319"/>
    <w:rsid w:val="004415F7"/>
    <w:rsid w:val="004419C8"/>
    <w:rsid w:val="00441B94"/>
    <w:rsid w:val="0044257D"/>
    <w:rsid w:val="00442F4D"/>
    <w:rsid w:val="004436D4"/>
    <w:rsid w:val="00443784"/>
    <w:rsid w:val="004446A5"/>
    <w:rsid w:val="004453B9"/>
    <w:rsid w:val="004454AB"/>
    <w:rsid w:val="00445C9B"/>
    <w:rsid w:val="00445D4C"/>
    <w:rsid w:val="00446D6E"/>
    <w:rsid w:val="00450838"/>
    <w:rsid w:val="004509C5"/>
    <w:rsid w:val="00450ABC"/>
    <w:rsid w:val="004516C8"/>
    <w:rsid w:val="00451C14"/>
    <w:rsid w:val="004520C8"/>
    <w:rsid w:val="004522E7"/>
    <w:rsid w:val="004526F5"/>
    <w:rsid w:val="004529E7"/>
    <w:rsid w:val="00452BA2"/>
    <w:rsid w:val="004530B3"/>
    <w:rsid w:val="00453E8D"/>
    <w:rsid w:val="00454E15"/>
    <w:rsid w:val="00455731"/>
    <w:rsid w:val="004558E1"/>
    <w:rsid w:val="00455B50"/>
    <w:rsid w:val="00455D1C"/>
    <w:rsid w:val="00455D6D"/>
    <w:rsid w:val="00456D25"/>
    <w:rsid w:val="00457DF0"/>
    <w:rsid w:val="00457E9A"/>
    <w:rsid w:val="0046088E"/>
    <w:rsid w:val="004608F2"/>
    <w:rsid w:val="00460F41"/>
    <w:rsid w:val="004627D5"/>
    <w:rsid w:val="0046313A"/>
    <w:rsid w:val="00463A0B"/>
    <w:rsid w:val="00463FB8"/>
    <w:rsid w:val="00464900"/>
    <w:rsid w:val="00464C6A"/>
    <w:rsid w:val="00465065"/>
    <w:rsid w:val="0046538C"/>
    <w:rsid w:val="00465620"/>
    <w:rsid w:val="0046575D"/>
    <w:rsid w:val="00465DF1"/>
    <w:rsid w:val="004665CC"/>
    <w:rsid w:val="00466F7C"/>
    <w:rsid w:val="0046731D"/>
    <w:rsid w:val="00467E2E"/>
    <w:rsid w:val="004701EF"/>
    <w:rsid w:val="0047254F"/>
    <w:rsid w:val="004729CE"/>
    <w:rsid w:val="00472F89"/>
    <w:rsid w:val="00472F8E"/>
    <w:rsid w:val="00473207"/>
    <w:rsid w:val="004737CA"/>
    <w:rsid w:val="00473B33"/>
    <w:rsid w:val="00473D9A"/>
    <w:rsid w:val="0047402C"/>
    <w:rsid w:val="0047426D"/>
    <w:rsid w:val="0047447B"/>
    <w:rsid w:val="004745F3"/>
    <w:rsid w:val="00474BCC"/>
    <w:rsid w:val="00474FFF"/>
    <w:rsid w:val="0047551C"/>
    <w:rsid w:val="00475761"/>
    <w:rsid w:val="00476941"/>
    <w:rsid w:val="00477103"/>
    <w:rsid w:val="004774D0"/>
    <w:rsid w:val="00477C6E"/>
    <w:rsid w:val="00480655"/>
    <w:rsid w:val="004813FD"/>
    <w:rsid w:val="0048212B"/>
    <w:rsid w:val="00482941"/>
    <w:rsid w:val="004830D7"/>
    <w:rsid w:val="00483560"/>
    <w:rsid w:val="00483D84"/>
    <w:rsid w:val="00484DB2"/>
    <w:rsid w:val="004864D8"/>
    <w:rsid w:val="00487008"/>
    <w:rsid w:val="004873A7"/>
    <w:rsid w:val="00487686"/>
    <w:rsid w:val="00487695"/>
    <w:rsid w:val="00487DD7"/>
    <w:rsid w:val="004903E3"/>
    <w:rsid w:val="00493F6C"/>
    <w:rsid w:val="00494134"/>
    <w:rsid w:val="004945C7"/>
    <w:rsid w:val="0049465F"/>
    <w:rsid w:val="00495F04"/>
    <w:rsid w:val="004966F3"/>
    <w:rsid w:val="00496A80"/>
    <w:rsid w:val="00496F06"/>
    <w:rsid w:val="00497EC1"/>
    <w:rsid w:val="004A01FF"/>
    <w:rsid w:val="004A094D"/>
    <w:rsid w:val="004A0E52"/>
    <w:rsid w:val="004A13C2"/>
    <w:rsid w:val="004A1D0C"/>
    <w:rsid w:val="004A2BD7"/>
    <w:rsid w:val="004A3C7E"/>
    <w:rsid w:val="004A496D"/>
    <w:rsid w:val="004A4E71"/>
    <w:rsid w:val="004A58E0"/>
    <w:rsid w:val="004A5BDA"/>
    <w:rsid w:val="004A5E7E"/>
    <w:rsid w:val="004A630C"/>
    <w:rsid w:val="004A6425"/>
    <w:rsid w:val="004A6597"/>
    <w:rsid w:val="004A7E91"/>
    <w:rsid w:val="004B13C9"/>
    <w:rsid w:val="004B16F4"/>
    <w:rsid w:val="004B2085"/>
    <w:rsid w:val="004B2342"/>
    <w:rsid w:val="004B2979"/>
    <w:rsid w:val="004B2D59"/>
    <w:rsid w:val="004B3237"/>
    <w:rsid w:val="004B327B"/>
    <w:rsid w:val="004B4052"/>
    <w:rsid w:val="004B489D"/>
    <w:rsid w:val="004B4F06"/>
    <w:rsid w:val="004B5241"/>
    <w:rsid w:val="004B7656"/>
    <w:rsid w:val="004B777D"/>
    <w:rsid w:val="004B77A0"/>
    <w:rsid w:val="004B7876"/>
    <w:rsid w:val="004C0819"/>
    <w:rsid w:val="004C0B47"/>
    <w:rsid w:val="004C19D9"/>
    <w:rsid w:val="004C1FD2"/>
    <w:rsid w:val="004C2097"/>
    <w:rsid w:val="004C20C7"/>
    <w:rsid w:val="004C2DAE"/>
    <w:rsid w:val="004C3326"/>
    <w:rsid w:val="004C3336"/>
    <w:rsid w:val="004C3CC0"/>
    <w:rsid w:val="004C3F2F"/>
    <w:rsid w:val="004C4870"/>
    <w:rsid w:val="004C5E06"/>
    <w:rsid w:val="004C5ECB"/>
    <w:rsid w:val="004C6319"/>
    <w:rsid w:val="004C688F"/>
    <w:rsid w:val="004C696C"/>
    <w:rsid w:val="004C6CDA"/>
    <w:rsid w:val="004C707D"/>
    <w:rsid w:val="004C788F"/>
    <w:rsid w:val="004D05A5"/>
    <w:rsid w:val="004D061C"/>
    <w:rsid w:val="004D1108"/>
    <w:rsid w:val="004D1D11"/>
    <w:rsid w:val="004D2367"/>
    <w:rsid w:val="004D2FC4"/>
    <w:rsid w:val="004D3282"/>
    <w:rsid w:val="004D351B"/>
    <w:rsid w:val="004D35B3"/>
    <w:rsid w:val="004D381E"/>
    <w:rsid w:val="004D4071"/>
    <w:rsid w:val="004D4BA4"/>
    <w:rsid w:val="004D53CC"/>
    <w:rsid w:val="004D5CD1"/>
    <w:rsid w:val="004D652C"/>
    <w:rsid w:val="004D6B25"/>
    <w:rsid w:val="004D6C72"/>
    <w:rsid w:val="004D6D6D"/>
    <w:rsid w:val="004D7683"/>
    <w:rsid w:val="004D7DD5"/>
    <w:rsid w:val="004D7F10"/>
    <w:rsid w:val="004E0BD6"/>
    <w:rsid w:val="004E0E4C"/>
    <w:rsid w:val="004E112E"/>
    <w:rsid w:val="004E16DE"/>
    <w:rsid w:val="004E1E8A"/>
    <w:rsid w:val="004E24FA"/>
    <w:rsid w:val="004E25B0"/>
    <w:rsid w:val="004E30A6"/>
    <w:rsid w:val="004E3605"/>
    <w:rsid w:val="004E3C14"/>
    <w:rsid w:val="004E3E30"/>
    <w:rsid w:val="004E5AF2"/>
    <w:rsid w:val="004E5B50"/>
    <w:rsid w:val="004E6C86"/>
    <w:rsid w:val="004E6DD1"/>
    <w:rsid w:val="004E7BF8"/>
    <w:rsid w:val="004E7D52"/>
    <w:rsid w:val="004F0189"/>
    <w:rsid w:val="004F0780"/>
    <w:rsid w:val="004F079C"/>
    <w:rsid w:val="004F0A83"/>
    <w:rsid w:val="004F1843"/>
    <w:rsid w:val="004F1ACC"/>
    <w:rsid w:val="004F25E3"/>
    <w:rsid w:val="004F2FEC"/>
    <w:rsid w:val="004F3781"/>
    <w:rsid w:val="004F3C9B"/>
    <w:rsid w:val="004F4105"/>
    <w:rsid w:val="004F41C9"/>
    <w:rsid w:val="004F49AF"/>
    <w:rsid w:val="004F49D0"/>
    <w:rsid w:val="004F4EAA"/>
    <w:rsid w:val="004F4F9A"/>
    <w:rsid w:val="004F5151"/>
    <w:rsid w:val="004F559D"/>
    <w:rsid w:val="004F668C"/>
    <w:rsid w:val="004F6741"/>
    <w:rsid w:val="004F7711"/>
    <w:rsid w:val="004F781C"/>
    <w:rsid w:val="004F7B1F"/>
    <w:rsid w:val="0050089F"/>
    <w:rsid w:val="00501278"/>
    <w:rsid w:val="00501470"/>
    <w:rsid w:val="005021ED"/>
    <w:rsid w:val="005027D8"/>
    <w:rsid w:val="005028CB"/>
    <w:rsid w:val="00504680"/>
    <w:rsid w:val="0050539F"/>
    <w:rsid w:val="0050557A"/>
    <w:rsid w:val="005057FB"/>
    <w:rsid w:val="00506398"/>
    <w:rsid w:val="0050703F"/>
    <w:rsid w:val="005072B8"/>
    <w:rsid w:val="005077EB"/>
    <w:rsid w:val="00507B18"/>
    <w:rsid w:val="00510F7A"/>
    <w:rsid w:val="00511F58"/>
    <w:rsid w:val="00514EAC"/>
    <w:rsid w:val="00514F78"/>
    <w:rsid w:val="005150E9"/>
    <w:rsid w:val="0051581B"/>
    <w:rsid w:val="00516566"/>
    <w:rsid w:val="00517670"/>
    <w:rsid w:val="00517892"/>
    <w:rsid w:val="00517897"/>
    <w:rsid w:val="005205F1"/>
    <w:rsid w:val="00520605"/>
    <w:rsid w:val="00520C71"/>
    <w:rsid w:val="0052105F"/>
    <w:rsid w:val="00521618"/>
    <w:rsid w:val="00521FAA"/>
    <w:rsid w:val="005221C1"/>
    <w:rsid w:val="00522845"/>
    <w:rsid w:val="005230E9"/>
    <w:rsid w:val="0052338B"/>
    <w:rsid w:val="005236F4"/>
    <w:rsid w:val="00523ABD"/>
    <w:rsid w:val="00523B34"/>
    <w:rsid w:val="00525B59"/>
    <w:rsid w:val="005261A9"/>
    <w:rsid w:val="00527B17"/>
    <w:rsid w:val="00527FAE"/>
    <w:rsid w:val="00530321"/>
    <w:rsid w:val="0053183E"/>
    <w:rsid w:val="005324A7"/>
    <w:rsid w:val="00532866"/>
    <w:rsid w:val="00532935"/>
    <w:rsid w:val="00532ADB"/>
    <w:rsid w:val="00532E4B"/>
    <w:rsid w:val="005333C6"/>
    <w:rsid w:val="00533588"/>
    <w:rsid w:val="00533B00"/>
    <w:rsid w:val="00533BCC"/>
    <w:rsid w:val="00533EC6"/>
    <w:rsid w:val="00534BAE"/>
    <w:rsid w:val="0053635C"/>
    <w:rsid w:val="00536A2A"/>
    <w:rsid w:val="00536EFE"/>
    <w:rsid w:val="0053762A"/>
    <w:rsid w:val="00537BFF"/>
    <w:rsid w:val="005404C4"/>
    <w:rsid w:val="00540DC4"/>
    <w:rsid w:val="005420E9"/>
    <w:rsid w:val="0054227E"/>
    <w:rsid w:val="005425AF"/>
    <w:rsid w:val="00542D9B"/>
    <w:rsid w:val="0054379F"/>
    <w:rsid w:val="00543C42"/>
    <w:rsid w:val="00543EF6"/>
    <w:rsid w:val="00544846"/>
    <w:rsid w:val="00544B8E"/>
    <w:rsid w:val="00544DE4"/>
    <w:rsid w:val="00544E44"/>
    <w:rsid w:val="00544FDD"/>
    <w:rsid w:val="00545280"/>
    <w:rsid w:val="0054604D"/>
    <w:rsid w:val="00546482"/>
    <w:rsid w:val="00547251"/>
    <w:rsid w:val="00547271"/>
    <w:rsid w:val="00547C53"/>
    <w:rsid w:val="00550134"/>
    <w:rsid w:val="005501C8"/>
    <w:rsid w:val="00550925"/>
    <w:rsid w:val="00550DB4"/>
    <w:rsid w:val="005516B0"/>
    <w:rsid w:val="0055174A"/>
    <w:rsid w:val="00551F22"/>
    <w:rsid w:val="0055256D"/>
    <w:rsid w:val="00552B8A"/>
    <w:rsid w:val="00552FA4"/>
    <w:rsid w:val="00553711"/>
    <w:rsid w:val="00553D3F"/>
    <w:rsid w:val="00553E6A"/>
    <w:rsid w:val="00554CC9"/>
    <w:rsid w:val="00555553"/>
    <w:rsid w:val="005568F6"/>
    <w:rsid w:val="00556D07"/>
    <w:rsid w:val="00556D69"/>
    <w:rsid w:val="0055710C"/>
    <w:rsid w:val="00557480"/>
    <w:rsid w:val="00557998"/>
    <w:rsid w:val="00557C4D"/>
    <w:rsid w:val="00560D66"/>
    <w:rsid w:val="00561C57"/>
    <w:rsid w:val="005629D0"/>
    <w:rsid w:val="00564458"/>
    <w:rsid w:val="00564753"/>
    <w:rsid w:val="00564902"/>
    <w:rsid w:val="00566075"/>
    <w:rsid w:val="00566B2F"/>
    <w:rsid w:val="005675C3"/>
    <w:rsid w:val="00567979"/>
    <w:rsid w:val="00567FC8"/>
    <w:rsid w:val="00570BEF"/>
    <w:rsid w:val="00572431"/>
    <w:rsid w:val="005725CA"/>
    <w:rsid w:val="00572AE9"/>
    <w:rsid w:val="00572DF5"/>
    <w:rsid w:val="00572E1B"/>
    <w:rsid w:val="005735CB"/>
    <w:rsid w:val="005742B6"/>
    <w:rsid w:val="00574D81"/>
    <w:rsid w:val="005753DF"/>
    <w:rsid w:val="0057568C"/>
    <w:rsid w:val="0057692D"/>
    <w:rsid w:val="00576E1C"/>
    <w:rsid w:val="00577589"/>
    <w:rsid w:val="00577EC9"/>
    <w:rsid w:val="0058176F"/>
    <w:rsid w:val="00581B80"/>
    <w:rsid w:val="0058275A"/>
    <w:rsid w:val="00582C97"/>
    <w:rsid w:val="00582D48"/>
    <w:rsid w:val="00582EB0"/>
    <w:rsid w:val="005830C4"/>
    <w:rsid w:val="00583887"/>
    <w:rsid w:val="00584148"/>
    <w:rsid w:val="00584AD5"/>
    <w:rsid w:val="00584D55"/>
    <w:rsid w:val="00585682"/>
    <w:rsid w:val="005861C7"/>
    <w:rsid w:val="0058799B"/>
    <w:rsid w:val="005879C3"/>
    <w:rsid w:val="005879F8"/>
    <w:rsid w:val="00587B91"/>
    <w:rsid w:val="005900B7"/>
    <w:rsid w:val="00590102"/>
    <w:rsid w:val="0059028A"/>
    <w:rsid w:val="005921D2"/>
    <w:rsid w:val="00592ACD"/>
    <w:rsid w:val="005932AE"/>
    <w:rsid w:val="005939F9"/>
    <w:rsid w:val="005941D6"/>
    <w:rsid w:val="005944B9"/>
    <w:rsid w:val="00594D1E"/>
    <w:rsid w:val="00594EC4"/>
    <w:rsid w:val="00595672"/>
    <w:rsid w:val="00595FA1"/>
    <w:rsid w:val="005961B4"/>
    <w:rsid w:val="005963BD"/>
    <w:rsid w:val="0059641B"/>
    <w:rsid w:val="005A0F6E"/>
    <w:rsid w:val="005A1D60"/>
    <w:rsid w:val="005A2421"/>
    <w:rsid w:val="005A284B"/>
    <w:rsid w:val="005A3B23"/>
    <w:rsid w:val="005A4B4E"/>
    <w:rsid w:val="005A5860"/>
    <w:rsid w:val="005A5AE3"/>
    <w:rsid w:val="005A67E1"/>
    <w:rsid w:val="005A779B"/>
    <w:rsid w:val="005A784D"/>
    <w:rsid w:val="005A7942"/>
    <w:rsid w:val="005B09F3"/>
    <w:rsid w:val="005B0A4A"/>
    <w:rsid w:val="005B0EEA"/>
    <w:rsid w:val="005B10C1"/>
    <w:rsid w:val="005B1C09"/>
    <w:rsid w:val="005B2C79"/>
    <w:rsid w:val="005B4722"/>
    <w:rsid w:val="005B479E"/>
    <w:rsid w:val="005B5017"/>
    <w:rsid w:val="005B5E8C"/>
    <w:rsid w:val="005B61BC"/>
    <w:rsid w:val="005B62DD"/>
    <w:rsid w:val="005B65F3"/>
    <w:rsid w:val="005B6FB6"/>
    <w:rsid w:val="005C062B"/>
    <w:rsid w:val="005C07AA"/>
    <w:rsid w:val="005C1999"/>
    <w:rsid w:val="005C1B9A"/>
    <w:rsid w:val="005C3697"/>
    <w:rsid w:val="005C36ED"/>
    <w:rsid w:val="005C3864"/>
    <w:rsid w:val="005C39B2"/>
    <w:rsid w:val="005C3E5F"/>
    <w:rsid w:val="005C423C"/>
    <w:rsid w:val="005C47E2"/>
    <w:rsid w:val="005C490C"/>
    <w:rsid w:val="005C51FB"/>
    <w:rsid w:val="005C5FC6"/>
    <w:rsid w:val="005C60CB"/>
    <w:rsid w:val="005C726E"/>
    <w:rsid w:val="005D0B5E"/>
    <w:rsid w:val="005D14FF"/>
    <w:rsid w:val="005D15BE"/>
    <w:rsid w:val="005D17DD"/>
    <w:rsid w:val="005D208A"/>
    <w:rsid w:val="005D247B"/>
    <w:rsid w:val="005D259A"/>
    <w:rsid w:val="005D2887"/>
    <w:rsid w:val="005D2CF4"/>
    <w:rsid w:val="005D2D07"/>
    <w:rsid w:val="005D2D87"/>
    <w:rsid w:val="005D3808"/>
    <w:rsid w:val="005D40E6"/>
    <w:rsid w:val="005D4E1C"/>
    <w:rsid w:val="005D6A65"/>
    <w:rsid w:val="005D6C56"/>
    <w:rsid w:val="005D6CB9"/>
    <w:rsid w:val="005D77FB"/>
    <w:rsid w:val="005D7901"/>
    <w:rsid w:val="005D7BB6"/>
    <w:rsid w:val="005D7CA7"/>
    <w:rsid w:val="005E1922"/>
    <w:rsid w:val="005E1CE9"/>
    <w:rsid w:val="005E2AC2"/>
    <w:rsid w:val="005E2BF1"/>
    <w:rsid w:val="005E3B4D"/>
    <w:rsid w:val="005E3E4F"/>
    <w:rsid w:val="005E4580"/>
    <w:rsid w:val="005E4661"/>
    <w:rsid w:val="005E4A01"/>
    <w:rsid w:val="005E4F92"/>
    <w:rsid w:val="005E5C5B"/>
    <w:rsid w:val="005E620D"/>
    <w:rsid w:val="005E6AAB"/>
    <w:rsid w:val="005E6F31"/>
    <w:rsid w:val="005E76BB"/>
    <w:rsid w:val="005F13E0"/>
    <w:rsid w:val="005F1B13"/>
    <w:rsid w:val="005F2549"/>
    <w:rsid w:val="005F26FB"/>
    <w:rsid w:val="005F3309"/>
    <w:rsid w:val="005F35F7"/>
    <w:rsid w:val="005F3BE8"/>
    <w:rsid w:val="005F47EC"/>
    <w:rsid w:val="005F5CAD"/>
    <w:rsid w:val="005F736F"/>
    <w:rsid w:val="005F7795"/>
    <w:rsid w:val="005F782C"/>
    <w:rsid w:val="00601D64"/>
    <w:rsid w:val="0060210F"/>
    <w:rsid w:val="00602229"/>
    <w:rsid w:val="00602525"/>
    <w:rsid w:val="00602B95"/>
    <w:rsid w:val="00602D12"/>
    <w:rsid w:val="00603826"/>
    <w:rsid w:val="00603AC1"/>
    <w:rsid w:val="00604AE9"/>
    <w:rsid w:val="0060592A"/>
    <w:rsid w:val="00606EE4"/>
    <w:rsid w:val="006070D3"/>
    <w:rsid w:val="00610053"/>
    <w:rsid w:val="006107ED"/>
    <w:rsid w:val="00610B8C"/>
    <w:rsid w:val="00611064"/>
    <w:rsid w:val="006111F3"/>
    <w:rsid w:val="0061130D"/>
    <w:rsid w:val="00611511"/>
    <w:rsid w:val="00612376"/>
    <w:rsid w:val="006135FC"/>
    <w:rsid w:val="00613745"/>
    <w:rsid w:val="00613A6F"/>
    <w:rsid w:val="00613FBF"/>
    <w:rsid w:val="00614304"/>
    <w:rsid w:val="006154E5"/>
    <w:rsid w:val="0061564A"/>
    <w:rsid w:val="006158F9"/>
    <w:rsid w:val="006165B3"/>
    <w:rsid w:val="006167DC"/>
    <w:rsid w:val="00616B21"/>
    <w:rsid w:val="0061776F"/>
    <w:rsid w:val="00620BCB"/>
    <w:rsid w:val="00620C74"/>
    <w:rsid w:val="00621A86"/>
    <w:rsid w:val="00621BE6"/>
    <w:rsid w:val="006229A2"/>
    <w:rsid w:val="00623820"/>
    <w:rsid w:val="00623CD2"/>
    <w:rsid w:val="00623EB0"/>
    <w:rsid w:val="00624C32"/>
    <w:rsid w:val="00624E41"/>
    <w:rsid w:val="00624EE1"/>
    <w:rsid w:val="00625103"/>
    <w:rsid w:val="00625924"/>
    <w:rsid w:val="00625B9E"/>
    <w:rsid w:val="00626927"/>
    <w:rsid w:val="00627019"/>
    <w:rsid w:val="00627FFC"/>
    <w:rsid w:val="00631DBD"/>
    <w:rsid w:val="0063283C"/>
    <w:rsid w:val="00632E14"/>
    <w:rsid w:val="00632F99"/>
    <w:rsid w:val="0063337F"/>
    <w:rsid w:val="00633C7A"/>
    <w:rsid w:val="00633FA6"/>
    <w:rsid w:val="0063409B"/>
    <w:rsid w:val="00635765"/>
    <w:rsid w:val="00635C96"/>
    <w:rsid w:val="00635CDD"/>
    <w:rsid w:val="00635F16"/>
    <w:rsid w:val="006367D0"/>
    <w:rsid w:val="0063736F"/>
    <w:rsid w:val="00637732"/>
    <w:rsid w:val="00637F18"/>
    <w:rsid w:val="00640382"/>
    <w:rsid w:val="00640569"/>
    <w:rsid w:val="00641797"/>
    <w:rsid w:val="00641BAE"/>
    <w:rsid w:val="00642B0B"/>
    <w:rsid w:val="00642CDC"/>
    <w:rsid w:val="0064444B"/>
    <w:rsid w:val="00644728"/>
    <w:rsid w:val="006448DB"/>
    <w:rsid w:val="00644B3A"/>
    <w:rsid w:val="00644C5A"/>
    <w:rsid w:val="0064525F"/>
    <w:rsid w:val="00646067"/>
    <w:rsid w:val="00647267"/>
    <w:rsid w:val="0064765F"/>
    <w:rsid w:val="00647D2F"/>
    <w:rsid w:val="0065043D"/>
    <w:rsid w:val="00652A19"/>
    <w:rsid w:val="00653023"/>
    <w:rsid w:val="0065316D"/>
    <w:rsid w:val="0065345D"/>
    <w:rsid w:val="00653D52"/>
    <w:rsid w:val="0065494E"/>
    <w:rsid w:val="0065498F"/>
    <w:rsid w:val="00654F5D"/>
    <w:rsid w:val="006557BF"/>
    <w:rsid w:val="00656293"/>
    <w:rsid w:val="00656560"/>
    <w:rsid w:val="006610A2"/>
    <w:rsid w:val="00661302"/>
    <w:rsid w:val="00661823"/>
    <w:rsid w:val="006621CF"/>
    <w:rsid w:val="00662356"/>
    <w:rsid w:val="00662832"/>
    <w:rsid w:val="00662BA1"/>
    <w:rsid w:val="00663888"/>
    <w:rsid w:val="0066397A"/>
    <w:rsid w:val="006640BB"/>
    <w:rsid w:val="006642FE"/>
    <w:rsid w:val="00664BC0"/>
    <w:rsid w:val="00666D0C"/>
    <w:rsid w:val="00667579"/>
    <w:rsid w:val="006700E6"/>
    <w:rsid w:val="00670241"/>
    <w:rsid w:val="0067096A"/>
    <w:rsid w:val="006709A6"/>
    <w:rsid w:val="00671006"/>
    <w:rsid w:val="006710DC"/>
    <w:rsid w:val="00671549"/>
    <w:rsid w:val="00671665"/>
    <w:rsid w:val="006719C7"/>
    <w:rsid w:val="006735DE"/>
    <w:rsid w:val="006739A7"/>
    <w:rsid w:val="00673CDF"/>
    <w:rsid w:val="006744FF"/>
    <w:rsid w:val="006766D1"/>
    <w:rsid w:val="00676913"/>
    <w:rsid w:val="00676BA2"/>
    <w:rsid w:val="00676E76"/>
    <w:rsid w:val="00676FBD"/>
    <w:rsid w:val="006779AF"/>
    <w:rsid w:val="00677B8C"/>
    <w:rsid w:val="00680F30"/>
    <w:rsid w:val="00682AB1"/>
    <w:rsid w:val="0068437E"/>
    <w:rsid w:val="00684755"/>
    <w:rsid w:val="00685EAD"/>
    <w:rsid w:val="006868C4"/>
    <w:rsid w:val="00686B92"/>
    <w:rsid w:val="006872AC"/>
    <w:rsid w:val="00691678"/>
    <w:rsid w:val="0069169A"/>
    <w:rsid w:val="0069195A"/>
    <w:rsid w:val="00692140"/>
    <w:rsid w:val="006924CE"/>
    <w:rsid w:val="00692A51"/>
    <w:rsid w:val="006936B6"/>
    <w:rsid w:val="0069396A"/>
    <w:rsid w:val="00695205"/>
    <w:rsid w:val="00696508"/>
    <w:rsid w:val="006965C8"/>
    <w:rsid w:val="00696A2F"/>
    <w:rsid w:val="00696C4B"/>
    <w:rsid w:val="00696D52"/>
    <w:rsid w:val="006A0393"/>
    <w:rsid w:val="006A213B"/>
    <w:rsid w:val="006A2338"/>
    <w:rsid w:val="006A2DF3"/>
    <w:rsid w:val="006A4A4B"/>
    <w:rsid w:val="006A5118"/>
    <w:rsid w:val="006A546B"/>
    <w:rsid w:val="006A5A9A"/>
    <w:rsid w:val="006A5B30"/>
    <w:rsid w:val="006A6521"/>
    <w:rsid w:val="006A689E"/>
    <w:rsid w:val="006A6911"/>
    <w:rsid w:val="006A7653"/>
    <w:rsid w:val="006A79DA"/>
    <w:rsid w:val="006B044F"/>
    <w:rsid w:val="006B0723"/>
    <w:rsid w:val="006B0741"/>
    <w:rsid w:val="006B0A78"/>
    <w:rsid w:val="006B0E2D"/>
    <w:rsid w:val="006B1181"/>
    <w:rsid w:val="006B21C0"/>
    <w:rsid w:val="006B28B7"/>
    <w:rsid w:val="006B2DDA"/>
    <w:rsid w:val="006B31B8"/>
    <w:rsid w:val="006B33C1"/>
    <w:rsid w:val="006B3880"/>
    <w:rsid w:val="006B3958"/>
    <w:rsid w:val="006B3BC0"/>
    <w:rsid w:val="006B48C6"/>
    <w:rsid w:val="006B4987"/>
    <w:rsid w:val="006B53D4"/>
    <w:rsid w:val="006B53DF"/>
    <w:rsid w:val="006B5733"/>
    <w:rsid w:val="006B5734"/>
    <w:rsid w:val="006B6333"/>
    <w:rsid w:val="006B6C1A"/>
    <w:rsid w:val="006B6F19"/>
    <w:rsid w:val="006B7B88"/>
    <w:rsid w:val="006B7BB5"/>
    <w:rsid w:val="006C03EB"/>
    <w:rsid w:val="006C0BDA"/>
    <w:rsid w:val="006C0DF1"/>
    <w:rsid w:val="006C1D07"/>
    <w:rsid w:val="006C2599"/>
    <w:rsid w:val="006C28CA"/>
    <w:rsid w:val="006C2A55"/>
    <w:rsid w:val="006C2C32"/>
    <w:rsid w:val="006C2FCC"/>
    <w:rsid w:val="006C3820"/>
    <w:rsid w:val="006C4090"/>
    <w:rsid w:val="006C46CD"/>
    <w:rsid w:val="006C4B95"/>
    <w:rsid w:val="006C4C2D"/>
    <w:rsid w:val="006C5C7C"/>
    <w:rsid w:val="006C5C7E"/>
    <w:rsid w:val="006C68F0"/>
    <w:rsid w:val="006C778C"/>
    <w:rsid w:val="006C7D6E"/>
    <w:rsid w:val="006D0204"/>
    <w:rsid w:val="006D1216"/>
    <w:rsid w:val="006D1F44"/>
    <w:rsid w:val="006D2D84"/>
    <w:rsid w:val="006D38AB"/>
    <w:rsid w:val="006D3A42"/>
    <w:rsid w:val="006D431D"/>
    <w:rsid w:val="006D53F8"/>
    <w:rsid w:val="006D5501"/>
    <w:rsid w:val="006D5D38"/>
    <w:rsid w:val="006D6D92"/>
    <w:rsid w:val="006E0194"/>
    <w:rsid w:val="006E0FB5"/>
    <w:rsid w:val="006E3991"/>
    <w:rsid w:val="006E3A4C"/>
    <w:rsid w:val="006E504E"/>
    <w:rsid w:val="006E5156"/>
    <w:rsid w:val="006E5DA5"/>
    <w:rsid w:val="006E660A"/>
    <w:rsid w:val="006E6622"/>
    <w:rsid w:val="006E6772"/>
    <w:rsid w:val="006E7880"/>
    <w:rsid w:val="006E78A5"/>
    <w:rsid w:val="006F1AA4"/>
    <w:rsid w:val="006F1BD1"/>
    <w:rsid w:val="006F1D08"/>
    <w:rsid w:val="006F1D5E"/>
    <w:rsid w:val="006F1F0D"/>
    <w:rsid w:val="006F2ADF"/>
    <w:rsid w:val="006F3CB3"/>
    <w:rsid w:val="006F3EF5"/>
    <w:rsid w:val="006F4037"/>
    <w:rsid w:val="006F411A"/>
    <w:rsid w:val="006F4317"/>
    <w:rsid w:val="006F5505"/>
    <w:rsid w:val="006F57C4"/>
    <w:rsid w:val="006F59E9"/>
    <w:rsid w:val="006F5D0D"/>
    <w:rsid w:val="006F62C3"/>
    <w:rsid w:val="006F6690"/>
    <w:rsid w:val="006F709C"/>
    <w:rsid w:val="006F7CAC"/>
    <w:rsid w:val="00700530"/>
    <w:rsid w:val="00700EA6"/>
    <w:rsid w:val="007014C5"/>
    <w:rsid w:val="00701D94"/>
    <w:rsid w:val="007021EA"/>
    <w:rsid w:val="00702F62"/>
    <w:rsid w:val="00702FAA"/>
    <w:rsid w:val="007037BD"/>
    <w:rsid w:val="00703FD1"/>
    <w:rsid w:val="0070462B"/>
    <w:rsid w:val="00704679"/>
    <w:rsid w:val="0070508A"/>
    <w:rsid w:val="00705BE1"/>
    <w:rsid w:val="00705EF2"/>
    <w:rsid w:val="007074A1"/>
    <w:rsid w:val="00707DBF"/>
    <w:rsid w:val="00710257"/>
    <w:rsid w:val="00710978"/>
    <w:rsid w:val="0071147B"/>
    <w:rsid w:val="00712180"/>
    <w:rsid w:val="00712516"/>
    <w:rsid w:val="00712602"/>
    <w:rsid w:val="00713508"/>
    <w:rsid w:val="007148B9"/>
    <w:rsid w:val="00715B1E"/>
    <w:rsid w:val="007162B6"/>
    <w:rsid w:val="0071683F"/>
    <w:rsid w:val="007170AE"/>
    <w:rsid w:val="007170DF"/>
    <w:rsid w:val="00720040"/>
    <w:rsid w:val="00720188"/>
    <w:rsid w:val="007202EC"/>
    <w:rsid w:val="007203AD"/>
    <w:rsid w:val="00720CE4"/>
    <w:rsid w:val="007218EE"/>
    <w:rsid w:val="00722839"/>
    <w:rsid w:val="0072283F"/>
    <w:rsid w:val="00723104"/>
    <w:rsid w:val="0072316F"/>
    <w:rsid w:val="00723724"/>
    <w:rsid w:val="00723733"/>
    <w:rsid w:val="00723741"/>
    <w:rsid w:val="00723B8C"/>
    <w:rsid w:val="0072447E"/>
    <w:rsid w:val="00724646"/>
    <w:rsid w:val="0072479E"/>
    <w:rsid w:val="00725E2F"/>
    <w:rsid w:val="0072648A"/>
    <w:rsid w:val="00726582"/>
    <w:rsid w:val="00726978"/>
    <w:rsid w:val="007306B8"/>
    <w:rsid w:val="00730B06"/>
    <w:rsid w:val="00730C6F"/>
    <w:rsid w:val="00730DA4"/>
    <w:rsid w:val="00730FF6"/>
    <w:rsid w:val="007325D8"/>
    <w:rsid w:val="007330F1"/>
    <w:rsid w:val="007332DA"/>
    <w:rsid w:val="00733A1E"/>
    <w:rsid w:val="007345B5"/>
    <w:rsid w:val="0073471E"/>
    <w:rsid w:val="0073476D"/>
    <w:rsid w:val="00734B1A"/>
    <w:rsid w:val="0073689B"/>
    <w:rsid w:val="00737083"/>
    <w:rsid w:val="007379A5"/>
    <w:rsid w:val="00737EA2"/>
    <w:rsid w:val="00740770"/>
    <w:rsid w:val="00740DE8"/>
    <w:rsid w:val="0074113D"/>
    <w:rsid w:val="0074176B"/>
    <w:rsid w:val="00741A7D"/>
    <w:rsid w:val="00741AE7"/>
    <w:rsid w:val="007438D9"/>
    <w:rsid w:val="007444E1"/>
    <w:rsid w:val="007444EA"/>
    <w:rsid w:val="007449F6"/>
    <w:rsid w:val="00747402"/>
    <w:rsid w:val="00747467"/>
    <w:rsid w:val="0074759B"/>
    <w:rsid w:val="00750661"/>
    <w:rsid w:val="00750C99"/>
    <w:rsid w:val="0075197E"/>
    <w:rsid w:val="007522CB"/>
    <w:rsid w:val="00752359"/>
    <w:rsid w:val="00753108"/>
    <w:rsid w:val="0075363A"/>
    <w:rsid w:val="00756C71"/>
    <w:rsid w:val="00757009"/>
    <w:rsid w:val="0075798D"/>
    <w:rsid w:val="00757A20"/>
    <w:rsid w:val="007604C3"/>
    <w:rsid w:val="00760A52"/>
    <w:rsid w:val="00761572"/>
    <w:rsid w:val="007629B7"/>
    <w:rsid w:val="00762A7F"/>
    <w:rsid w:val="00762AA6"/>
    <w:rsid w:val="00763762"/>
    <w:rsid w:val="00763972"/>
    <w:rsid w:val="00763C6E"/>
    <w:rsid w:val="007658BC"/>
    <w:rsid w:val="0076652E"/>
    <w:rsid w:val="00766A44"/>
    <w:rsid w:val="007677BE"/>
    <w:rsid w:val="00767FED"/>
    <w:rsid w:val="007705A4"/>
    <w:rsid w:val="00770F83"/>
    <w:rsid w:val="007711B3"/>
    <w:rsid w:val="00771EE1"/>
    <w:rsid w:val="007727B9"/>
    <w:rsid w:val="00773271"/>
    <w:rsid w:val="00774569"/>
    <w:rsid w:val="00774BC4"/>
    <w:rsid w:val="00774F01"/>
    <w:rsid w:val="007753AC"/>
    <w:rsid w:val="00775701"/>
    <w:rsid w:val="00775BBA"/>
    <w:rsid w:val="00776B33"/>
    <w:rsid w:val="00776C94"/>
    <w:rsid w:val="00776F32"/>
    <w:rsid w:val="00777571"/>
    <w:rsid w:val="00777F4F"/>
    <w:rsid w:val="00777F54"/>
    <w:rsid w:val="00780D22"/>
    <w:rsid w:val="00780D4B"/>
    <w:rsid w:val="00780D65"/>
    <w:rsid w:val="00780D81"/>
    <w:rsid w:val="00780D99"/>
    <w:rsid w:val="0078189B"/>
    <w:rsid w:val="007819D2"/>
    <w:rsid w:val="00781A81"/>
    <w:rsid w:val="00781EC5"/>
    <w:rsid w:val="00781F97"/>
    <w:rsid w:val="0078224B"/>
    <w:rsid w:val="00782A12"/>
    <w:rsid w:val="00782DC8"/>
    <w:rsid w:val="007832DE"/>
    <w:rsid w:val="00785827"/>
    <w:rsid w:val="00786089"/>
    <w:rsid w:val="0078729C"/>
    <w:rsid w:val="0078751C"/>
    <w:rsid w:val="0078761E"/>
    <w:rsid w:val="00787E71"/>
    <w:rsid w:val="00787EB7"/>
    <w:rsid w:val="00790C6E"/>
    <w:rsid w:val="00790D62"/>
    <w:rsid w:val="00792022"/>
    <w:rsid w:val="00792BCB"/>
    <w:rsid w:val="00792E22"/>
    <w:rsid w:val="007949FA"/>
    <w:rsid w:val="00795186"/>
    <w:rsid w:val="0079526D"/>
    <w:rsid w:val="00795B7D"/>
    <w:rsid w:val="00796696"/>
    <w:rsid w:val="00796870"/>
    <w:rsid w:val="00796AC6"/>
    <w:rsid w:val="007A0BF6"/>
    <w:rsid w:val="007A1002"/>
    <w:rsid w:val="007A2132"/>
    <w:rsid w:val="007A2422"/>
    <w:rsid w:val="007A2931"/>
    <w:rsid w:val="007A2B29"/>
    <w:rsid w:val="007A2F3D"/>
    <w:rsid w:val="007A3439"/>
    <w:rsid w:val="007A35B8"/>
    <w:rsid w:val="007A3EF3"/>
    <w:rsid w:val="007A4050"/>
    <w:rsid w:val="007A40CA"/>
    <w:rsid w:val="007A4A9B"/>
    <w:rsid w:val="007A4C3B"/>
    <w:rsid w:val="007A4C4A"/>
    <w:rsid w:val="007A4F34"/>
    <w:rsid w:val="007A582B"/>
    <w:rsid w:val="007A5917"/>
    <w:rsid w:val="007A59F0"/>
    <w:rsid w:val="007A5A6D"/>
    <w:rsid w:val="007A5E81"/>
    <w:rsid w:val="007A6BF7"/>
    <w:rsid w:val="007A70D0"/>
    <w:rsid w:val="007A7EEF"/>
    <w:rsid w:val="007B032E"/>
    <w:rsid w:val="007B059C"/>
    <w:rsid w:val="007B20DF"/>
    <w:rsid w:val="007B3624"/>
    <w:rsid w:val="007B43DF"/>
    <w:rsid w:val="007B5525"/>
    <w:rsid w:val="007B5600"/>
    <w:rsid w:val="007B5DD8"/>
    <w:rsid w:val="007B6345"/>
    <w:rsid w:val="007B65E5"/>
    <w:rsid w:val="007B69F0"/>
    <w:rsid w:val="007B6A01"/>
    <w:rsid w:val="007B7262"/>
    <w:rsid w:val="007C0B4B"/>
    <w:rsid w:val="007C139F"/>
    <w:rsid w:val="007C383B"/>
    <w:rsid w:val="007C4622"/>
    <w:rsid w:val="007C48DB"/>
    <w:rsid w:val="007C5530"/>
    <w:rsid w:val="007C554A"/>
    <w:rsid w:val="007C5EF1"/>
    <w:rsid w:val="007C6EE5"/>
    <w:rsid w:val="007C72B3"/>
    <w:rsid w:val="007C79B7"/>
    <w:rsid w:val="007D02FB"/>
    <w:rsid w:val="007D03E1"/>
    <w:rsid w:val="007D09BB"/>
    <w:rsid w:val="007D0C82"/>
    <w:rsid w:val="007D0E50"/>
    <w:rsid w:val="007D3C34"/>
    <w:rsid w:val="007D482D"/>
    <w:rsid w:val="007D49E9"/>
    <w:rsid w:val="007D4E75"/>
    <w:rsid w:val="007D5CDB"/>
    <w:rsid w:val="007D601B"/>
    <w:rsid w:val="007D6137"/>
    <w:rsid w:val="007D6164"/>
    <w:rsid w:val="007D69AB"/>
    <w:rsid w:val="007D6F2C"/>
    <w:rsid w:val="007D78CC"/>
    <w:rsid w:val="007E0316"/>
    <w:rsid w:val="007E16AC"/>
    <w:rsid w:val="007E21B6"/>
    <w:rsid w:val="007E231F"/>
    <w:rsid w:val="007E23AA"/>
    <w:rsid w:val="007E2859"/>
    <w:rsid w:val="007E3500"/>
    <w:rsid w:val="007E3C70"/>
    <w:rsid w:val="007E45FE"/>
    <w:rsid w:val="007E5201"/>
    <w:rsid w:val="007E5312"/>
    <w:rsid w:val="007E53FC"/>
    <w:rsid w:val="007E5B8B"/>
    <w:rsid w:val="007E6A5B"/>
    <w:rsid w:val="007E7855"/>
    <w:rsid w:val="007F0156"/>
    <w:rsid w:val="007F0319"/>
    <w:rsid w:val="007F0500"/>
    <w:rsid w:val="007F22AD"/>
    <w:rsid w:val="007F261F"/>
    <w:rsid w:val="007F2638"/>
    <w:rsid w:val="007F31EF"/>
    <w:rsid w:val="007F3B09"/>
    <w:rsid w:val="007F466B"/>
    <w:rsid w:val="007F5639"/>
    <w:rsid w:val="007F6121"/>
    <w:rsid w:val="0080076D"/>
    <w:rsid w:val="0080100E"/>
    <w:rsid w:val="008015C9"/>
    <w:rsid w:val="008029D1"/>
    <w:rsid w:val="008030F8"/>
    <w:rsid w:val="0080394C"/>
    <w:rsid w:val="00803AF1"/>
    <w:rsid w:val="0080455E"/>
    <w:rsid w:val="00804BE8"/>
    <w:rsid w:val="00804D91"/>
    <w:rsid w:val="00806936"/>
    <w:rsid w:val="00807DD8"/>
    <w:rsid w:val="00810855"/>
    <w:rsid w:val="0081106F"/>
    <w:rsid w:val="008111F6"/>
    <w:rsid w:val="0081154C"/>
    <w:rsid w:val="008115AD"/>
    <w:rsid w:val="00812E7F"/>
    <w:rsid w:val="00812FB0"/>
    <w:rsid w:val="008138A2"/>
    <w:rsid w:val="00815590"/>
    <w:rsid w:val="00815F3C"/>
    <w:rsid w:val="008160E7"/>
    <w:rsid w:val="00816321"/>
    <w:rsid w:val="00816E00"/>
    <w:rsid w:val="0081748D"/>
    <w:rsid w:val="00817635"/>
    <w:rsid w:val="00817884"/>
    <w:rsid w:val="008212B3"/>
    <w:rsid w:val="00821D56"/>
    <w:rsid w:val="00822122"/>
    <w:rsid w:val="008223FA"/>
    <w:rsid w:val="008225FE"/>
    <w:rsid w:val="0082318F"/>
    <w:rsid w:val="00823555"/>
    <w:rsid w:val="00823B76"/>
    <w:rsid w:val="00823D57"/>
    <w:rsid w:val="00824609"/>
    <w:rsid w:val="0082498D"/>
    <w:rsid w:val="00824C13"/>
    <w:rsid w:val="008256A9"/>
    <w:rsid w:val="008268EC"/>
    <w:rsid w:val="00826B71"/>
    <w:rsid w:val="00826E2D"/>
    <w:rsid w:val="00827A5E"/>
    <w:rsid w:val="00830192"/>
    <w:rsid w:val="00830ADF"/>
    <w:rsid w:val="00830E8C"/>
    <w:rsid w:val="00832CE5"/>
    <w:rsid w:val="00833818"/>
    <w:rsid w:val="00833F17"/>
    <w:rsid w:val="0083512B"/>
    <w:rsid w:val="00835A4D"/>
    <w:rsid w:val="00836375"/>
    <w:rsid w:val="008366D6"/>
    <w:rsid w:val="00836837"/>
    <w:rsid w:val="00836AAF"/>
    <w:rsid w:val="008402BA"/>
    <w:rsid w:val="008435AB"/>
    <w:rsid w:val="00843612"/>
    <w:rsid w:val="008443DC"/>
    <w:rsid w:val="008444F3"/>
    <w:rsid w:val="00845747"/>
    <w:rsid w:val="0084580A"/>
    <w:rsid w:val="0084692F"/>
    <w:rsid w:val="00846B43"/>
    <w:rsid w:val="00846FB4"/>
    <w:rsid w:val="0084795F"/>
    <w:rsid w:val="00850233"/>
    <w:rsid w:val="00850D1B"/>
    <w:rsid w:val="00851D80"/>
    <w:rsid w:val="008527C3"/>
    <w:rsid w:val="0085298E"/>
    <w:rsid w:val="0085358D"/>
    <w:rsid w:val="00853B52"/>
    <w:rsid w:val="00855804"/>
    <w:rsid w:val="00855C44"/>
    <w:rsid w:val="0085664F"/>
    <w:rsid w:val="00856CA8"/>
    <w:rsid w:val="00860505"/>
    <w:rsid w:val="00860D08"/>
    <w:rsid w:val="00860F4D"/>
    <w:rsid w:val="00861267"/>
    <w:rsid w:val="008613B6"/>
    <w:rsid w:val="00862060"/>
    <w:rsid w:val="0086235A"/>
    <w:rsid w:val="008624A1"/>
    <w:rsid w:val="00862719"/>
    <w:rsid w:val="00862906"/>
    <w:rsid w:val="00863E62"/>
    <w:rsid w:val="008643C4"/>
    <w:rsid w:val="0086486C"/>
    <w:rsid w:val="00864905"/>
    <w:rsid w:val="00865810"/>
    <w:rsid w:val="0086582A"/>
    <w:rsid w:val="00865979"/>
    <w:rsid w:val="00866651"/>
    <w:rsid w:val="00870161"/>
    <w:rsid w:val="008714C4"/>
    <w:rsid w:val="0087150C"/>
    <w:rsid w:val="00871AF7"/>
    <w:rsid w:val="00873810"/>
    <w:rsid w:val="00873853"/>
    <w:rsid w:val="008744B1"/>
    <w:rsid w:val="0087470F"/>
    <w:rsid w:val="008748C5"/>
    <w:rsid w:val="00875160"/>
    <w:rsid w:val="008758CC"/>
    <w:rsid w:val="008765B3"/>
    <w:rsid w:val="00876813"/>
    <w:rsid w:val="00876E40"/>
    <w:rsid w:val="00877D91"/>
    <w:rsid w:val="00880474"/>
    <w:rsid w:val="0088114E"/>
    <w:rsid w:val="0088241D"/>
    <w:rsid w:val="008834BF"/>
    <w:rsid w:val="008845F4"/>
    <w:rsid w:val="00884684"/>
    <w:rsid w:val="00884923"/>
    <w:rsid w:val="008850E7"/>
    <w:rsid w:val="00885BC0"/>
    <w:rsid w:val="008905DD"/>
    <w:rsid w:val="008906D7"/>
    <w:rsid w:val="00891C0A"/>
    <w:rsid w:val="00891FBB"/>
    <w:rsid w:val="008925D8"/>
    <w:rsid w:val="00892B5C"/>
    <w:rsid w:val="00892FB5"/>
    <w:rsid w:val="00893C32"/>
    <w:rsid w:val="00893C61"/>
    <w:rsid w:val="008944BC"/>
    <w:rsid w:val="008956C0"/>
    <w:rsid w:val="00895AA1"/>
    <w:rsid w:val="00895F24"/>
    <w:rsid w:val="00896792"/>
    <w:rsid w:val="008969D5"/>
    <w:rsid w:val="00896D2A"/>
    <w:rsid w:val="00896F37"/>
    <w:rsid w:val="008975E1"/>
    <w:rsid w:val="008A0903"/>
    <w:rsid w:val="008A0BC4"/>
    <w:rsid w:val="008A1928"/>
    <w:rsid w:val="008A1A24"/>
    <w:rsid w:val="008A1B8D"/>
    <w:rsid w:val="008A29BD"/>
    <w:rsid w:val="008A2A65"/>
    <w:rsid w:val="008A2AE8"/>
    <w:rsid w:val="008A3924"/>
    <w:rsid w:val="008A39AF"/>
    <w:rsid w:val="008A4581"/>
    <w:rsid w:val="008A56AF"/>
    <w:rsid w:val="008A5DE1"/>
    <w:rsid w:val="008A7365"/>
    <w:rsid w:val="008A7CCC"/>
    <w:rsid w:val="008A7E28"/>
    <w:rsid w:val="008B035D"/>
    <w:rsid w:val="008B1567"/>
    <w:rsid w:val="008B1B98"/>
    <w:rsid w:val="008B2188"/>
    <w:rsid w:val="008B24EA"/>
    <w:rsid w:val="008B2B57"/>
    <w:rsid w:val="008B3325"/>
    <w:rsid w:val="008B48C1"/>
    <w:rsid w:val="008B5105"/>
    <w:rsid w:val="008B54BE"/>
    <w:rsid w:val="008B5681"/>
    <w:rsid w:val="008B6372"/>
    <w:rsid w:val="008B664A"/>
    <w:rsid w:val="008B6C23"/>
    <w:rsid w:val="008B6F3E"/>
    <w:rsid w:val="008B7869"/>
    <w:rsid w:val="008B7EE3"/>
    <w:rsid w:val="008C0787"/>
    <w:rsid w:val="008C0A8B"/>
    <w:rsid w:val="008C1242"/>
    <w:rsid w:val="008C2401"/>
    <w:rsid w:val="008C309E"/>
    <w:rsid w:val="008C421F"/>
    <w:rsid w:val="008C4406"/>
    <w:rsid w:val="008C5470"/>
    <w:rsid w:val="008C55AA"/>
    <w:rsid w:val="008C59E7"/>
    <w:rsid w:val="008C661E"/>
    <w:rsid w:val="008C68EE"/>
    <w:rsid w:val="008C7695"/>
    <w:rsid w:val="008C76FF"/>
    <w:rsid w:val="008D062B"/>
    <w:rsid w:val="008D0697"/>
    <w:rsid w:val="008D1329"/>
    <w:rsid w:val="008D1373"/>
    <w:rsid w:val="008D1791"/>
    <w:rsid w:val="008D2583"/>
    <w:rsid w:val="008D2741"/>
    <w:rsid w:val="008D339C"/>
    <w:rsid w:val="008D43CA"/>
    <w:rsid w:val="008D52F2"/>
    <w:rsid w:val="008D538B"/>
    <w:rsid w:val="008D5452"/>
    <w:rsid w:val="008D5997"/>
    <w:rsid w:val="008D59CC"/>
    <w:rsid w:val="008D5FAD"/>
    <w:rsid w:val="008D6A05"/>
    <w:rsid w:val="008D6DF6"/>
    <w:rsid w:val="008D759B"/>
    <w:rsid w:val="008D7A5F"/>
    <w:rsid w:val="008E0D10"/>
    <w:rsid w:val="008E1412"/>
    <w:rsid w:val="008E1BD1"/>
    <w:rsid w:val="008E1E13"/>
    <w:rsid w:val="008E2B32"/>
    <w:rsid w:val="008E3C99"/>
    <w:rsid w:val="008E41FE"/>
    <w:rsid w:val="008E4A94"/>
    <w:rsid w:val="008E56D1"/>
    <w:rsid w:val="008E5F1D"/>
    <w:rsid w:val="008E5FC9"/>
    <w:rsid w:val="008E665E"/>
    <w:rsid w:val="008E68E6"/>
    <w:rsid w:val="008E76E6"/>
    <w:rsid w:val="008F0A99"/>
    <w:rsid w:val="008F0B99"/>
    <w:rsid w:val="008F0DD3"/>
    <w:rsid w:val="008F1718"/>
    <w:rsid w:val="008F1919"/>
    <w:rsid w:val="008F1E32"/>
    <w:rsid w:val="008F22D3"/>
    <w:rsid w:val="008F3444"/>
    <w:rsid w:val="008F3566"/>
    <w:rsid w:val="008F51AE"/>
    <w:rsid w:val="008F553C"/>
    <w:rsid w:val="008F558B"/>
    <w:rsid w:val="008F5DCF"/>
    <w:rsid w:val="008F6DC3"/>
    <w:rsid w:val="008F720B"/>
    <w:rsid w:val="008F78A6"/>
    <w:rsid w:val="008F7A7F"/>
    <w:rsid w:val="008F7E67"/>
    <w:rsid w:val="0090141A"/>
    <w:rsid w:val="00901A01"/>
    <w:rsid w:val="00901B94"/>
    <w:rsid w:val="00901FF6"/>
    <w:rsid w:val="009020C5"/>
    <w:rsid w:val="0090432A"/>
    <w:rsid w:val="009050C1"/>
    <w:rsid w:val="0090511A"/>
    <w:rsid w:val="00905584"/>
    <w:rsid w:val="00905E1E"/>
    <w:rsid w:val="0090607D"/>
    <w:rsid w:val="00906725"/>
    <w:rsid w:val="009078A3"/>
    <w:rsid w:val="00907AA2"/>
    <w:rsid w:val="0091012B"/>
    <w:rsid w:val="0091021C"/>
    <w:rsid w:val="00910247"/>
    <w:rsid w:val="0091088E"/>
    <w:rsid w:val="00910BCB"/>
    <w:rsid w:val="009114B9"/>
    <w:rsid w:val="00912395"/>
    <w:rsid w:val="0091313C"/>
    <w:rsid w:val="00913BBF"/>
    <w:rsid w:val="00914C2C"/>
    <w:rsid w:val="00915206"/>
    <w:rsid w:val="00915622"/>
    <w:rsid w:val="00915946"/>
    <w:rsid w:val="00916642"/>
    <w:rsid w:val="009176E4"/>
    <w:rsid w:val="0091777E"/>
    <w:rsid w:val="00917F87"/>
    <w:rsid w:val="00920081"/>
    <w:rsid w:val="009203AB"/>
    <w:rsid w:val="009208BF"/>
    <w:rsid w:val="00921119"/>
    <w:rsid w:val="00921DF9"/>
    <w:rsid w:val="00922094"/>
    <w:rsid w:val="00922B43"/>
    <w:rsid w:val="00922FB0"/>
    <w:rsid w:val="00923120"/>
    <w:rsid w:val="00923EE1"/>
    <w:rsid w:val="009245CE"/>
    <w:rsid w:val="00924A39"/>
    <w:rsid w:val="00924AEE"/>
    <w:rsid w:val="009250E4"/>
    <w:rsid w:val="00925492"/>
    <w:rsid w:val="00925985"/>
    <w:rsid w:val="009263CB"/>
    <w:rsid w:val="009301DC"/>
    <w:rsid w:val="00930693"/>
    <w:rsid w:val="00930E36"/>
    <w:rsid w:val="00931241"/>
    <w:rsid w:val="00931375"/>
    <w:rsid w:val="00931641"/>
    <w:rsid w:val="00931F53"/>
    <w:rsid w:val="00932971"/>
    <w:rsid w:val="0093311E"/>
    <w:rsid w:val="0093440C"/>
    <w:rsid w:val="00934824"/>
    <w:rsid w:val="009349FD"/>
    <w:rsid w:val="009352EF"/>
    <w:rsid w:val="0093592C"/>
    <w:rsid w:val="009375F4"/>
    <w:rsid w:val="009378C0"/>
    <w:rsid w:val="00940D3B"/>
    <w:rsid w:val="00940E2B"/>
    <w:rsid w:val="009418D9"/>
    <w:rsid w:val="00941A9D"/>
    <w:rsid w:val="009432D8"/>
    <w:rsid w:val="009437F3"/>
    <w:rsid w:val="00944816"/>
    <w:rsid w:val="0094485B"/>
    <w:rsid w:val="0094641F"/>
    <w:rsid w:val="009467ED"/>
    <w:rsid w:val="00947160"/>
    <w:rsid w:val="00947B8C"/>
    <w:rsid w:val="00950575"/>
    <w:rsid w:val="00950633"/>
    <w:rsid w:val="0095067D"/>
    <w:rsid w:val="0095216B"/>
    <w:rsid w:val="00952479"/>
    <w:rsid w:val="009527CB"/>
    <w:rsid w:val="00952D4C"/>
    <w:rsid w:val="00953210"/>
    <w:rsid w:val="0095451D"/>
    <w:rsid w:val="009549E1"/>
    <w:rsid w:val="00954A13"/>
    <w:rsid w:val="009550BE"/>
    <w:rsid w:val="009551D9"/>
    <w:rsid w:val="00955244"/>
    <w:rsid w:val="00955A0B"/>
    <w:rsid w:val="00955BC6"/>
    <w:rsid w:val="00955E88"/>
    <w:rsid w:val="009605F5"/>
    <w:rsid w:val="009606C7"/>
    <w:rsid w:val="009607C8"/>
    <w:rsid w:val="009609DE"/>
    <w:rsid w:val="009611EC"/>
    <w:rsid w:val="0096155C"/>
    <w:rsid w:val="00961691"/>
    <w:rsid w:val="00962126"/>
    <w:rsid w:val="009625E2"/>
    <w:rsid w:val="00963833"/>
    <w:rsid w:val="00963AD4"/>
    <w:rsid w:val="009652CC"/>
    <w:rsid w:val="00965CDE"/>
    <w:rsid w:val="009662C5"/>
    <w:rsid w:val="0096724C"/>
    <w:rsid w:val="0096743B"/>
    <w:rsid w:val="00967590"/>
    <w:rsid w:val="009700C7"/>
    <w:rsid w:val="009705C0"/>
    <w:rsid w:val="00970A84"/>
    <w:rsid w:val="00970E98"/>
    <w:rsid w:val="00970F6C"/>
    <w:rsid w:val="00971B37"/>
    <w:rsid w:val="00972FF5"/>
    <w:rsid w:val="00973693"/>
    <w:rsid w:val="00973DEC"/>
    <w:rsid w:val="009746BC"/>
    <w:rsid w:val="00974F16"/>
    <w:rsid w:val="009754C2"/>
    <w:rsid w:val="00975D68"/>
    <w:rsid w:val="00976747"/>
    <w:rsid w:val="00977A25"/>
    <w:rsid w:val="00977CE8"/>
    <w:rsid w:val="00977D4D"/>
    <w:rsid w:val="009801C8"/>
    <w:rsid w:val="00980AAF"/>
    <w:rsid w:val="00980B2F"/>
    <w:rsid w:val="00981EB6"/>
    <w:rsid w:val="009824CA"/>
    <w:rsid w:val="00982525"/>
    <w:rsid w:val="00982B08"/>
    <w:rsid w:val="009830AE"/>
    <w:rsid w:val="009833F6"/>
    <w:rsid w:val="00983C28"/>
    <w:rsid w:val="00983E47"/>
    <w:rsid w:val="00984BAF"/>
    <w:rsid w:val="009850DD"/>
    <w:rsid w:val="0098700F"/>
    <w:rsid w:val="00987099"/>
    <w:rsid w:val="009877DB"/>
    <w:rsid w:val="009879C5"/>
    <w:rsid w:val="00987A19"/>
    <w:rsid w:val="00987AB5"/>
    <w:rsid w:val="00987D80"/>
    <w:rsid w:val="009901A9"/>
    <w:rsid w:val="009906D1"/>
    <w:rsid w:val="009917E7"/>
    <w:rsid w:val="009919D6"/>
    <w:rsid w:val="00992415"/>
    <w:rsid w:val="009926E8"/>
    <w:rsid w:val="0099389D"/>
    <w:rsid w:val="00993F9F"/>
    <w:rsid w:val="0099437E"/>
    <w:rsid w:val="009945A4"/>
    <w:rsid w:val="0099482B"/>
    <w:rsid w:val="00994E88"/>
    <w:rsid w:val="00996E17"/>
    <w:rsid w:val="009973AC"/>
    <w:rsid w:val="0099776D"/>
    <w:rsid w:val="00997A16"/>
    <w:rsid w:val="00997F3F"/>
    <w:rsid w:val="009A099C"/>
    <w:rsid w:val="009A0E31"/>
    <w:rsid w:val="009A25D3"/>
    <w:rsid w:val="009A3C28"/>
    <w:rsid w:val="009A3CFC"/>
    <w:rsid w:val="009A3EF7"/>
    <w:rsid w:val="009A58EF"/>
    <w:rsid w:val="009A5C91"/>
    <w:rsid w:val="009A6216"/>
    <w:rsid w:val="009A66E7"/>
    <w:rsid w:val="009A6846"/>
    <w:rsid w:val="009A694B"/>
    <w:rsid w:val="009A6EF3"/>
    <w:rsid w:val="009A7420"/>
    <w:rsid w:val="009A7978"/>
    <w:rsid w:val="009B0285"/>
    <w:rsid w:val="009B17EF"/>
    <w:rsid w:val="009B20C5"/>
    <w:rsid w:val="009B224C"/>
    <w:rsid w:val="009B2F37"/>
    <w:rsid w:val="009B3490"/>
    <w:rsid w:val="009B3F8C"/>
    <w:rsid w:val="009B3F90"/>
    <w:rsid w:val="009B490F"/>
    <w:rsid w:val="009B51A0"/>
    <w:rsid w:val="009B5610"/>
    <w:rsid w:val="009B56D1"/>
    <w:rsid w:val="009B5AD1"/>
    <w:rsid w:val="009B5C38"/>
    <w:rsid w:val="009B5CAC"/>
    <w:rsid w:val="009B6761"/>
    <w:rsid w:val="009B6E01"/>
    <w:rsid w:val="009B77E0"/>
    <w:rsid w:val="009B7DCE"/>
    <w:rsid w:val="009B7E09"/>
    <w:rsid w:val="009C0309"/>
    <w:rsid w:val="009C0342"/>
    <w:rsid w:val="009C1594"/>
    <w:rsid w:val="009C28ED"/>
    <w:rsid w:val="009C328E"/>
    <w:rsid w:val="009C35E5"/>
    <w:rsid w:val="009C3679"/>
    <w:rsid w:val="009C3B85"/>
    <w:rsid w:val="009C4832"/>
    <w:rsid w:val="009C53B9"/>
    <w:rsid w:val="009C54AE"/>
    <w:rsid w:val="009C5C44"/>
    <w:rsid w:val="009C679E"/>
    <w:rsid w:val="009C695A"/>
    <w:rsid w:val="009C736B"/>
    <w:rsid w:val="009C73DA"/>
    <w:rsid w:val="009D1185"/>
    <w:rsid w:val="009D13C8"/>
    <w:rsid w:val="009D1488"/>
    <w:rsid w:val="009D155B"/>
    <w:rsid w:val="009D1BEE"/>
    <w:rsid w:val="009D255A"/>
    <w:rsid w:val="009D2D31"/>
    <w:rsid w:val="009D32D9"/>
    <w:rsid w:val="009D333D"/>
    <w:rsid w:val="009D3BDA"/>
    <w:rsid w:val="009D5066"/>
    <w:rsid w:val="009D5440"/>
    <w:rsid w:val="009D54FD"/>
    <w:rsid w:val="009D67C9"/>
    <w:rsid w:val="009D6EED"/>
    <w:rsid w:val="009D7428"/>
    <w:rsid w:val="009D74DB"/>
    <w:rsid w:val="009E02DD"/>
    <w:rsid w:val="009E121A"/>
    <w:rsid w:val="009E1718"/>
    <w:rsid w:val="009E1F90"/>
    <w:rsid w:val="009E259B"/>
    <w:rsid w:val="009E2A57"/>
    <w:rsid w:val="009E4962"/>
    <w:rsid w:val="009E60D4"/>
    <w:rsid w:val="009E628E"/>
    <w:rsid w:val="009E6937"/>
    <w:rsid w:val="009E7216"/>
    <w:rsid w:val="009E74BF"/>
    <w:rsid w:val="009E76B3"/>
    <w:rsid w:val="009E7967"/>
    <w:rsid w:val="009F0248"/>
    <w:rsid w:val="009F04D9"/>
    <w:rsid w:val="009F2260"/>
    <w:rsid w:val="009F2CED"/>
    <w:rsid w:val="009F2D03"/>
    <w:rsid w:val="009F32C1"/>
    <w:rsid w:val="009F3A64"/>
    <w:rsid w:val="009F47DD"/>
    <w:rsid w:val="009F49A2"/>
    <w:rsid w:val="009F5467"/>
    <w:rsid w:val="009F54FB"/>
    <w:rsid w:val="009F6A68"/>
    <w:rsid w:val="009F7087"/>
    <w:rsid w:val="009F75A8"/>
    <w:rsid w:val="00A00267"/>
    <w:rsid w:val="00A00E94"/>
    <w:rsid w:val="00A01543"/>
    <w:rsid w:val="00A021EF"/>
    <w:rsid w:val="00A02859"/>
    <w:rsid w:val="00A0360F"/>
    <w:rsid w:val="00A037B8"/>
    <w:rsid w:val="00A03AAD"/>
    <w:rsid w:val="00A046EF"/>
    <w:rsid w:val="00A04B24"/>
    <w:rsid w:val="00A04BD3"/>
    <w:rsid w:val="00A0502F"/>
    <w:rsid w:val="00A05BC2"/>
    <w:rsid w:val="00A05F55"/>
    <w:rsid w:val="00A06B2F"/>
    <w:rsid w:val="00A07330"/>
    <w:rsid w:val="00A0743E"/>
    <w:rsid w:val="00A07E8F"/>
    <w:rsid w:val="00A07F63"/>
    <w:rsid w:val="00A1078E"/>
    <w:rsid w:val="00A10CC4"/>
    <w:rsid w:val="00A1112D"/>
    <w:rsid w:val="00A1131C"/>
    <w:rsid w:val="00A116AB"/>
    <w:rsid w:val="00A12DDD"/>
    <w:rsid w:val="00A12FB9"/>
    <w:rsid w:val="00A13039"/>
    <w:rsid w:val="00A1330B"/>
    <w:rsid w:val="00A139C8"/>
    <w:rsid w:val="00A15760"/>
    <w:rsid w:val="00A15931"/>
    <w:rsid w:val="00A169FA"/>
    <w:rsid w:val="00A20369"/>
    <w:rsid w:val="00A20D8B"/>
    <w:rsid w:val="00A20FCF"/>
    <w:rsid w:val="00A21196"/>
    <w:rsid w:val="00A21C72"/>
    <w:rsid w:val="00A22110"/>
    <w:rsid w:val="00A22189"/>
    <w:rsid w:val="00A2220D"/>
    <w:rsid w:val="00A223B8"/>
    <w:rsid w:val="00A22405"/>
    <w:rsid w:val="00A22683"/>
    <w:rsid w:val="00A22C40"/>
    <w:rsid w:val="00A232FC"/>
    <w:rsid w:val="00A2358D"/>
    <w:rsid w:val="00A235BF"/>
    <w:rsid w:val="00A23C1B"/>
    <w:rsid w:val="00A24D54"/>
    <w:rsid w:val="00A25220"/>
    <w:rsid w:val="00A2566A"/>
    <w:rsid w:val="00A25BA5"/>
    <w:rsid w:val="00A2660E"/>
    <w:rsid w:val="00A26781"/>
    <w:rsid w:val="00A26D5F"/>
    <w:rsid w:val="00A27482"/>
    <w:rsid w:val="00A30004"/>
    <w:rsid w:val="00A307F2"/>
    <w:rsid w:val="00A30A81"/>
    <w:rsid w:val="00A30C1B"/>
    <w:rsid w:val="00A31269"/>
    <w:rsid w:val="00A31AB6"/>
    <w:rsid w:val="00A31B15"/>
    <w:rsid w:val="00A31F3D"/>
    <w:rsid w:val="00A32184"/>
    <w:rsid w:val="00A32FC5"/>
    <w:rsid w:val="00A33277"/>
    <w:rsid w:val="00A33522"/>
    <w:rsid w:val="00A3376D"/>
    <w:rsid w:val="00A33B67"/>
    <w:rsid w:val="00A346E4"/>
    <w:rsid w:val="00A34AED"/>
    <w:rsid w:val="00A355D8"/>
    <w:rsid w:val="00A35812"/>
    <w:rsid w:val="00A36413"/>
    <w:rsid w:val="00A417B5"/>
    <w:rsid w:val="00A41A19"/>
    <w:rsid w:val="00A44913"/>
    <w:rsid w:val="00A44B72"/>
    <w:rsid w:val="00A44E24"/>
    <w:rsid w:val="00A4500C"/>
    <w:rsid w:val="00A451CE"/>
    <w:rsid w:val="00A4690C"/>
    <w:rsid w:val="00A47905"/>
    <w:rsid w:val="00A4793E"/>
    <w:rsid w:val="00A47E67"/>
    <w:rsid w:val="00A506FD"/>
    <w:rsid w:val="00A508E0"/>
    <w:rsid w:val="00A50B5F"/>
    <w:rsid w:val="00A5125A"/>
    <w:rsid w:val="00A513D2"/>
    <w:rsid w:val="00A5156B"/>
    <w:rsid w:val="00A51A2F"/>
    <w:rsid w:val="00A51D4C"/>
    <w:rsid w:val="00A51F73"/>
    <w:rsid w:val="00A52909"/>
    <w:rsid w:val="00A52C08"/>
    <w:rsid w:val="00A541D8"/>
    <w:rsid w:val="00A542F7"/>
    <w:rsid w:val="00A54328"/>
    <w:rsid w:val="00A54831"/>
    <w:rsid w:val="00A552CE"/>
    <w:rsid w:val="00A55CD8"/>
    <w:rsid w:val="00A55D00"/>
    <w:rsid w:val="00A601A9"/>
    <w:rsid w:val="00A6075D"/>
    <w:rsid w:val="00A60804"/>
    <w:rsid w:val="00A61602"/>
    <w:rsid w:val="00A61868"/>
    <w:rsid w:val="00A61C9E"/>
    <w:rsid w:val="00A630A0"/>
    <w:rsid w:val="00A63491"/>
    <w:rsid w:val="00A6357F"/>
    <w:rsid w:val="00A63790"/>
    <w:rsid w:val="00A63E61"/>
    <w:rsid w:val="00A643A2"/>
    <w:rsid w:val="00A64633"/>
    <w:rsid w:val="00A6565F"/>
    <w:rsid w:val="00A65778"/>
    <w:rsid w:val="00A6606A"/>
    <w:rsid w:val="00A660DF"/>
    <w:rsid w:val="00A6793E"/>
    <w:rsid w:val="00A704FE"/>
    <w:rsid w:val="00A70693"/>
    <w:rsid w:val="00A71D14"/>
    <w:rsid w:val="00A72814"/>
    <w:rsid w:val="00A72C27"/>
    <w:rsid w:val="00A72C9C"/>
    <w:rsid w:val="00A72F05"/>
    <w:rsid w:val="00A72F82"/>
    <w:rsid w:val="00A7311A"/>
    <w:rsid w:val="00A73506"/>
    <w:rsid w:val="00A73FED"/>
    <w:rsid w:val="00A75100"/>
    <w:rsid w:val="00A762D7"/>
    <w:rsid w:val="00A76F39"/>
    <w:rsid w:val="00A770A4"/>
    <w:rsid w:val="00A7752D"/>
    <w:rsid w:val="00A77EAD"/>
    <w:rsid w:val="00A77F1F"/>
    <w:rsid w:val="00A804A8"/>
    <w:rsid w:val="00A8253B"/>
    <w:rsid w:val="00A82ABE"/>
    <w:rsid w:val="00A82D47"/>
    <w:rsid w:val="00A83010"/>
    <w:rsid w:val="00A86341"/>
    <w:rsid w:val="00A86FA0"/>
    <w:rsid w:val="00A870AD"/>
    <w:rsid w:val="00A871E2"/>
    <w:rsid w:val="00A873B5"/>
    <w:rsid w:val="00A87D48"/>
    <w:rsid w:val="00A9046A"/>
    <w:rsid w:val="00A9056C"/>
    <w:rsid w:val="00A9089D"/>
    <w:rsid w:val="00A911BC"/>
    <w:rsid w:val="00A915B6"/>
    <w:rsid w:val="00A91BD4"/>
    <w:rsid w:val="00A91C2B"/>
    <w:rsid w:val="00A91F5D"/>
    <w:rsid w:val="00A91FE6"/>
    <w:rsid w:val="00A92A35"/>
    <w:rsid w:val="00A9346D"/>
    <w:rsid w:val="00A93478"/>
    <w:rsid w:val="00A9387E"/>
    <w:rsid w:val="00A93F2D"/>
    <w:rsid w:val="00A94534"/>
    <w:rsid w:val="00A94579"/>
    <w:rsid w:val="00A95819"/>
    <w:rsid w:val="00A9692B"/>
    <w:rsid w:val="00A96B2F"/>
    <w:rsid w:val="00A96BDC"/>
    <w:rsid w:val="00A96E2A"/>
    <w:rsid w:val="00AA01E9"/>
    <w:rsid w:val="00AA03BB"/>
    <w:rsid w:val="00AA0AF9"/>
    <w:rsid w:val="00AA11D2"/>
    <w:rsid w:val="00AA1B2E"/>
    <w:rsid w:val="00AA2922"/>
    <w:rsid w:val="00AA29DB"/>
    <w:rsid w:val="00AA3503"/>
    <w:rsid w:val="00AA355C"/>
    <w:rsid w:val="00AA35E4"/>
    <w:rsid w:val="00AA3608"/>
    <w:rsid w:val="00AA3E0B"/>
    <w:rsid w:val="00AA4151"/>
    <w:rsid w:val="00AA46FF"/>
    <w:rsid w:val="00AA4B5D"/>
    <w:rsid w:val="00AA4CA3"/>
    <w:rsid w:val="00AA4FA5"/>
    <w:rsid w:val="00AA5992"/>
    <w:rsid w:val="00AA6971"/>
    <w:rsid w:val="00AA6FA3"/>
    <w:rsid w:val="00AA759F"/>
    <w:rsid w:val="00AA771D"/>
    <w:rsid w:val="00AA7E3C"/>
    <w:rsid w:val="00AB0342"/>
    <w:rsid w:val="00AB0781"/>
    <w:rsid w:val="00AB0B11"/>
    <w:rsid w:val="00AB0CC3"/>
    <w:rsid w:val="00AB261D"/>
    <w:rsid w:val="00AB3359"/>
    <w:rsid w:val="00AB38DD"/>
    <w:rsid w:val="00AB4F24"/>
    <w:rsid w:val="00AB5037"/>
    <w:rsid w:val="00AB5547"/>
    <w:rsid w:val="00AB5889"/>
    <w:rsid w:val="00AB5CE7"/>
    <w:rsid w:val="00AB5D0E"/>
    <w:rsid w:val="00AB6216"/>
    <w:rsid w:val="00AB623A"/>
    <w:rsid w:val="00AB650F"/>
    <w:rsid w:val="00AB7C6E"/>
    <w:rsid w:val="00AC1518"/>
    <w:rsid w:val="00AC2745"/>
    <w:rsid w:val="00AC35FC"/>
    <w:rsid w:val="00AC4FE7"/>
    <w:rsid w:val="00AC513D"/>
    <w:rsid w:val="00AC5930"/>
    <w:rsid w:val="00AC5E62"/>
    <w:rsid w:val="00AC610C"/>
    <w:rsid w:val="00AC6181"/>
    <w:rsid w:val="00AC6672"/>
    <w:rsid w:val="00AC69D9"/>
    <w:rsid w:val="00AC7FF9"/>
    <w:rsid w:val="00AD0138"/>
    <w:rsid w:val="00AD095F"/>
    <w:rsid w:val="00AD0F80"/>
    <w:rsid w:val="00AD23A8"/>
    <w:rsid w:val="00AD2DF4"/>
    <w:rsid w:val="00AD3490"/>
    <w:rsid w:val="00AD413F"/>
    <w:rsid w:val="00AD4C82"/>
    <w:rsid w:val="00AD4D18"/>
    <w:rsid w:val="00AD565D"/>
    <w:rsid w:val="00AD584F"/>
    <w:rsid w:val="00AD5ED9"/>
    <w:rsid w:val="00AD6CEE"/>
    <w:rsid w:val="00AD6F11"/>
    <w:rsid w:val="00AD75F5"/>
    <w:rsid w:val="00AE03FD"/>
    <w:rsid w:val="00AE073D"/>
    <w:rsid w:val="00AE0B68"/>
    <w:rsid w:val="00AE0FBE"/>
    <w:rsid w:val="00AE1CB4"/>
    <w:rsid w:val="00AE224E"/>
    <w:rsid w:val="00AE3551"/>
    <w:rsid w:val="00AE35DE"/>
    <w:rsid w:val="00AE3B26"/>
    <w:rsid w:val="00AE3B27"/>
    <w:rsid w:val="00AE3E8A"/>
    <w:rsid w:val="00AE44FA"/>
    <w:rsid w:val="00AE4745"/>
    <w:rsid w:val="00AE4F26"/>
    <w:rsid w:val="00AE4F33"/>
    <w:rsid w:val="00AE4F68"/>
    <w:rsid w:val="00AE540B"/>
    <w:rsid w:val="00AE5FB7"/>
    <w:rsid w:val="00AF0948"/>
    <w:rsid w:val="00AF1FFF"/>
    <w:rsid w:val="00AF2811"/>
    <w:rsid w:val="00AF2A1B"/>
    <w:rsid w:val="00AF2C06"/>
    <w:rsid w:val="00AF323D"/>
    <w:rsid w:val="00AF330E"/>
    <w:rsid w:val="00AF5696"/>
    <w:rsid w:val="00AF5F98"/>
    <w:rsid w:val="00AF6541"/>
    <w:rsid w:val="00AF6BD4"/>
    <w:rsid w:val="00AF7097"/>
    <w:rsid w:val="00AF71B7"/>
    <w:rsid w:val="00AF76C2"/>
    <w:rsid w:val="00AF7A03"/>
    <w:rsid w:val="00B00200"/>
    <w:rsid w:val="00B00658"/>
    <w:rsid w:val="00B00FEB"/>
    <w:rsid w:val="00B0113F"/>
    <w:rsid w:val="00B015B9"/>
    <w:rsid w:val="00B01B01"/>
    <w:rsid w:val="00B02599"/>
    <w:rsid w:val="00B02CAC"/>
    <w:rsid w:val="00B02EED"/>
    <w:rsid w:val="00B03239"/>
    <w:rsid w:val="00B03696"/>
    <w:rsid w:val="00B03922"/>
    <w:rsid w:val="00B0444E"/>
    <w:rsid w:val="00B049CD"/>
    <w:rsid w:val="00B04A79"/>
    <w:rsid w:val="00B04B7E"/>
    <w:rsid w:val="00B04CD3"/>
    <w:rsid w:val="00B05D69"/>
    <w:rsid w:val="00B06958"/>
    <w:rsid w:val="00B101AD"/>
    <w:rsid w:val="00B10B66"/>
    <w:rsid w:val="00B10E69"/>
    <w:rsid w:val="00B10F6E"/>
    <w:rsid w:val="00B118C9"/>
    <w:rsid w:val="00B11EC2"/>
    <w:rsid w:val="00B12155"/>
    <w:rsid w:val="00B1285B"/>
    <w:rsid w:val="00B13318"/>
    <w:rsid w:val="00B13599"/>
    <w:rsid w:val="00B13647"/>
    <w:rsid w:val="00B15910"/>
    <w:rsid w:val="00B16420"/>
    <w:rsid w:val="00B1650D"/>
    <w:rsid w:val="00B167C4"/>
    <w:rsid w:val="00B16B70"/>
    <w:rsid w:val="00B1713B"/>
    <w:rsid w:val="00B173C1"/>
    <w:rsid w:val="00B177CD"/>
    <w:rsid w:val="00B17A2F"/>
    <w:rsid w:val="00B20164"/>
    <w:rsid w:val="00B20F86"/>
    <w:rsid w:val="00B2130F"/>
    <w:rsid w:val="00B219AA"/>
    <w:rsid w:val="00B21EB8"/>
    <w:rsid w:val="00B22B1E"/>
    <w:rsid w:val="00B22F06"/>
    <w:rsid w:val="00B22F11"/>
    <w:rsid w:val="00B23665"/>
    <w:rsid w:val="00B238E1"/>
    <w:rsid w:val="00B23DC5"/>
    <w:rsid w:val="00B23E1C"/>
    <w:rsid w:val="00B243B7"/>
    <w:rsid w:val="00B247ED"/>
    <w:rsid w:val="00B26BA4"/>
    <w:rsid w:val="00B27244"/>
    <w:rsid w:val="00B278FA"/>
    <w:rsid w:val="00B308F3"/>
    <w:rsid w:val="00B30C4A"/>
    <w:rsid w:val="00B31A71"/>
    <w:rsid w:val="00B32006"/>
    <w:rsid w:val="00B32620"/>
    <w:rsid w:val="00B32839"/>
    <w:rsid w:val="00B334C4"/>
    <w:rsid w:val="00B334EB"/>
    <w:rsid w:val="00B33963"/>
    <w:rsid w:val="00B339E1"/>
    <w:rsid w:val="00B35FE6"/>
    <w:rsid w:val="00B35FEE"/>
    <w:rsid w:val="00B36006"/>
    <w:rsid w:val="00B360A1"/>
    <w:rsid w:val="00B36145"/>
    <w:rsid w:val="00B36BEB"/>
    <w:rsid w:val="00B37B86"/>
    <w:rsid w:val="00B37CCB"/>
    <w:rsid w:val="00B404AD"/>
    <w:rsid w:val="00B40C68"/>
    <w:rsid w:val="00B40F8F"/>
    <w:rsid w:val="00B41263"/>
    <w:rsid w:val="00B41827"/>
    <w:rsid w:val="00B4194C"/>
    <w:rsid w:val="00B42386"/>
    <w:rsid w:val="00B42775"/>
    <w:rsid w:val="00B43966"/>
    <w:rsid w:val="00B43F22"/>
    <w:rsid w:val="00B45F00"/>
    <w:rsid w:val="00B46A54"/>
    <w:rsid w:val="00B46BD9"/>
    <w:rsid w:val="00B46F2D"/>
    <w:rsid w:val="00B47F78"/>
    <w:rsid w:val="00B520F6"/>
    <w:rsid w:val="00B52162"/>
    <w:rsid w:val="00B52465"/>
    <w:rsid w:val="00B52480"/>
    <w:rsid w:val="00B5266E"/>
    <w:rsid w:val="00B52898"/>
    <w:rsid w:val="00B52A81"/>
    <w:rsid w:val="00B52EED"/>
    <w:rsid w:val="00B531AF"/>
    <w:rsid w:val="00B53831"/>
    <w:rsid w:val="00B54556"/>
    <w:rsid w:val="00B54908"/>
    <w:rsid w:val="00B558A6"/>
    <w:rsid w:val="00B56C91"/>
    <w:rsid w:val="00B56ECF"/>
    <w:rsid w:val="00B577CE"/>
    <w:rsid w:val="00B60D12"/>
    <w:rsid w:val="00B6111E"/>
    <w:rsid w:val="00B6210A"/>
    <w:rsid w:val="00B622FD"/>
    <w:rsid w:val="00B629CE"/>
    <w:rsid w:val="00B62B7B"/>
    <w:rsid w:val="00B63065"/>
    <w:rsid w:val="00B63680"/>
    <w:rsid w:val="00B639AF"/>
    <w:rsid w:val="00B63C61"/>
    <w:rsid w:val="00B643AB"/>
    <w:rsid w:val="00B64651"/>
    <w:rsid w:val="00B65058"/>
    <w:rsid w:val="00B653D3"/>
    <w:rsid w:val="00B65585"/>
    <w:rsid w:val="00B65589"/>
    <w:rsid w:val="00B659B9"/>
    <w:rsid w:val="00B66226"/>
    <w:rsid w:val="00B66E5C"/>
    <w:rsid w:val="00B67CCE"/>
    <w:rsid w:val="00B7010E"/>
    <w:rsid w:val="00B70A3B"/>
    <w:rsid w:val="00B71099"/>
    <w:rsid w:val="00B712C1"/>
    <w:rsid w:val="00B71491"/>
    <w:rsid w:val="00B724A8"/>
    <w:rsid w:val="00B7348C"/>
    <w:rsid w:val="00B739BB"/>
    <w:rsid w:val="00B743B8"/>
    <w:rsid w:val="00B7463D"/>
    <w:rsid w:val="00B74942"/>
    <w:rsid w:val="00B762F2"/>
    <w:rsid w:val="00B765EA"/>
    <w:rsid w:val="00B76A2B"/>
    <w:rsid w:val="00B76F70"/>
    <w:rsid w:val="00B77DFF"/>
    <w:rsid w:val="00B8152E"/>
    <w:rsid w:val="00B81815"/>
    <w:rsid w:val="00B82615"/>
    <w:rsid w:val="00B826A8"/>
    <w:rsid w:val="00B82B39"/>
    <w:rsid w:val="00B82FE8"/>
    <w:rsid w:val="00B830D2"/>
    <w:rsid w:val="00B844B4"/>
    <w:rsid w:val="00B84AF9"/>
    <w:rsid w:val="00B85172"/>
    <w:rsid w:val="00B85D9E"/>
    <w:rsid w:val="00B85ED6"/>
    <w:rsid w:val="00B860B4"/>
    <w:rsid w:val="00B87350"/>
    <w:rsid w:val="00B87399"/>
    <w:rsid w:val="00B901A5"/>
    <w:rsid w:val="00B90A06"/>
    <w:rsid w:val="00B91BE4"/>
    <w:rsid w:val="00B92342"/>
    <w:rsid w:val="00B93C56"/>
    <w:rsid w:val="00B93F97"/>
    <w:rsid w:val="00B94514"/>
    <w:rsid w:val="00B946F7"/>
    <w:rsid w:val="00B947FD"/>
    <w:rsid w:val="00B9491B"/>
    <w:rsid w:val="00B953CB"/>
    <w:rsid w:val="00B957F5"/>
    <w:rsid w:val="00B95877"/>
    <w:rsid w:val="00B96F59"/>
    <w:rsid w:val="00B978D8"/>
    <w:rsid w:val="00B97920"/>
    <w:rsid w:val="00BA05C4"/>
    <w:rsid w:val="00BA1798"/>
    <w:rsid w:val="00BA29F0"/>
    <w:rsid w:val="00BA4CE2"/>
    <w:rsid w:val="00BA50F1"/>
    <w:rsid w:val="00BA532B"/>
    <w:rsid w:val="00BA5EF3"/>
    <w:rsid w:val="00BA6108"/>
    <w:rsid w:val="00BA6E96"/>
    <w:rsid w:val="00BA7CD4"/>
    <w:rsid w:val="00BB0017"/>
    <w:rsid w:val="00BB0D83"/>
    <w:rsid w:val="00BB0F37"/>
    <w:rsid w:val="00BB0F83"/>
    <w:rsid w:val="00BB15DD"/>
    <w:rsid w:val="00BB16B8"/>
    <w:rsid w:val="00BB181C"/>
    <w:rsid w:val="00BB2A69"/>
    <w:rsid w:val="00BB42DE"/>
    <w:rsid w:val="00BB4A37"/>
    <w:rsid w:val="00BB4C26"/>
    <w:rsid w:val="00BB51F5"/>
    <w:rsid w:val="00BB5704"/>
    <w:rsid w:val="00BB57DC"/>
    <w:rsid w:val="00BB5E8F"/>
    <w:rsid w:val="00BB5FAA"/>
    <w:rsid w:val="00BB6274"/>
    <w:rsid w:val="00BB7AB4"/>
    <w:rsid w:val="00BC030C"/>
    <w:rsid w:val="00BC04AF"/>
    <w:rsid w:val="00BC0509"/>
    <w:rsid w:val="00BC08A0"/>
    <w:rsid w:val="00BC1083"/>
    <w:rsid w:val="00BC27BC"/>
    <w:rsid w:val="00BC2AAB"/>
    <w:rsid w:val="00BC2BA5"/>
    <w:rsid w:val="00BC2D36"/>
    <w:rsid w:val="00BC4AEE"/>
    <w:rsid w:val="00BC4AEF"/>
    <w:rsid w:val="00BC4E8F"/>
    <w:rsid w:val="00BC51B4"/>
    <w:rsid w:val="00BC54B7"/>
    <w:rsid w:val="00BC5A54"/>
    <w:rsid w:val="00BC6118"/>
    <w:rsid w:val="00BC6261"/>
    <w:rsid w:val="00BC68BE"/>
    <w:rsid w:val="00BC6B6D"/>
    <w:rsid w:val="00BC746E"/>
    <w:rsid w:val="00BD0420"/>
    <w:rsid w:val="00BD1129"/>
    <w:rsid w:val="00BD162D"/>
    <w:rsid w:val="00BD2066"/>
    <w:rsid w:val="00BD24B0"/>
    <w:rsid w:val="00BD2554"/>
    <w:rsid w:val="00BD2A8B"/>
    <w:rsid w:val="00BD4532"/>
    <w:rsid w:val="00BD54DF"/>
    <w:rsid w:val="00BD5A76"/>
    <w:rsid w:val="00BD5BF1"/>
    <w:rsid w:val="00BD5EAD"/>
    <w:rsid w:val="00BD68D2"/>
    <w:rsid w:val="00BD73C8"/>
    <w:rsid w:val="00BD756E"/>
    <w:rsid w:val="00BE0182"/>
    <w:rsid w:val="00BE0F8D"/>
    <w:rsid w:val="00BE0FC7"/>
    <w:rsid w:val="00BE11B5"/>
    <w:rsid w:val="00BE13E2"/>
    <w:rsid w:val="00BE220A"/>
    <w:rsid w:val="00BE2484"/>
    <w:rsid w:val="00BE25A0"/>
    <w:rsid w:val="00BE2CC9"/>
    <w:rsid w:val="00BE354F"/>
    <w:rsid w:val="00BE4AB2"/>
    <w:rsid w:val="00BE4D02"/>
    <w:rsid w:val="00BE506B"/>
    <w:rsid w:val="00BE5829"/>
    <w:rsid w:val="00BE61D1"/>
    <w:rsid w:val="00BE654B"/>
    <w:rsid w:val="00BE6B55"/>
    <w:rsid w:val="00BE6E15"/>
    <w:rsid w:val="00BE7BA6"/>
    <w:rsid w:val="00BE7D28"/>
    <w:rsid w:val="00BF08DC"/>
    <w:rsid w:val="00BF0A32"/>
    <w:rsid w:val="00BF1E10"/>
    <w:rsid w:val="00BF226A"/>
    <w:rsid w:val="00BF247E"/>
    <w:rsid w:val="00BF2915"/>
    <w:rsid w:val="00BF2C72"/>
    <w:rsid w:val="00BF43D0"/>
    <w:rsid w:val="00BF452A"/>
    <w:rsid w:val="00BF4CB0"/>
    <w:rsid w:val="00BF4CDA"/>
    <w:rsid w:val="00BF4D35"/>
    <w:rsid w:val="00BF5BE6"/>
    <w:rsid w:val="00BF5DA4"/>
    <w:rsid w:val="00BF7D48"/>
    <w:rsid w:val="00C00319"/>
    <w:rsid w:val="00C00E8A"/>
    <w:rsid w:val="00C00F07"/>
    <w:rsid w:val="00C014F3"/>
    <w:rsid w:val="00C01FCF"/>
    <w:rsid w:val="00C025B2"/>
    <w:rsid w:val="00C02D6F"/>
    <w:rsid w:val="00C031F6"/>
    <w:rsid w:val="00C05683"/>
    <w:rsid w:val="00C057FD"/>
    <w:rsid w:val="00C059D4"/>
    <w:rsid w:val="00C06815"/>
    <w:rsid w:val="00C06DCF"/>
    <w:rsid w:val="00C06F75"/>
    <w:rsid w:val="00C071F2"/>
    <w:rsid w:val="00C0780C"/>
    <w:rsid w:val="00C07B55"/>
    <w:rsid w:val="00C104C0"/>
    <w:rsid w:val="00C10D45"/>
    <w:rsid w:val="00C10F88"/>
    <w:rsid w:val="00C114BA"/>
    <w:rsid w:val="00C11BA6"/>
    <w:rsid w:val="00C123B3"/>
    <w:rsid w:val="00C12572"/>
    <w:rsid w:val="00C125B6"/>
    <w:rsid w:val="00C12823"/>
    <w:rsid w:val="00C1299F"/>
    <w:rsid w:val="00C12DFF"/>
    <w:rsid w:val="00C13614"/>
    <w:rsid w:val="00C13C15"/>
    <w:rsid w:val="00C141DB"/>
    <w:rsid w:val="00C14C10"/>
    <w:rsid w:val="00C14E4B"/>
    <w:rsid w:val="00C15169"/>
    <w:rsid w:val="00C15176"/>
    <w:rsid w:val="00C15213"/>
    <w:rsid w:val="00C16028"/>
    <w:rsid w:val="00C16117"/>
    <w:rsid w:val="00C1635B"/>
    <w:rsid w:val="00C16D83"/>
    <w:rsid w:val="00C20A7F"/>
    <w:rsid w:val="00C20AAA"/>
    <w:rsid w:val="00C21445"/>
    <w:rsid w:val="00C22484"/>
    <w:rsid w:val="00C23469"/>
    <w:rsid w:val="00C236AA"/>
    <w:rsid w:val="00C24DFE"/>
    <w:rsid w:val="00C2715F"/>
    <w:rsid w:val="00C27B25"/>
    <w:rsid w:val="00C301B8"/>
    <w:rsid w:val="00C30CAC"/>
    <w:rsid w:val="00C30F08"/>
    <w:rsid w:val="00C313B3"/>
    <w:rsid w:val="00C31E37"/>
    <w:rsid w:val="00C323D7"/>
    <w:rsid w:val="00C343BB"/>
    <w:rsid w:val="00C34DFC"/>
    <w:rsid w:val="00C355BE"/>
    <w:rsid w:val="00C35699"/>
    <w:rsid w:val="00C35940"/>
    <w:rsid w:val="00C36604"/>
    <w:rsid w:val="00C373D9"/>
    <w:rsid w:val="00C3747D"/>
    <w:rsid w:val="00C40828"/>
    <w:rsid w:val="00C40927"/>
    <w:rsid w:val="00C416AA"/>
    <w:rsid w:val="00C42399"/>
    <w:rsid w:val="00C42E32"/>
    <w:rsid w:val="00C43A43"/>
    <w:rsid w:val="00C43F04"/>
    <w:rsid w:val="00C43FFB"/>
    <w:rsid w:val="00C443BC"/>
    <w:rsid w:val="00C44403"/>
    <w:rsid w:val="00C444BB"/>
    <w:rsid w:val="00C44EFF"/>
    <w:rsid w:val="00C4507E"/>
    <w:rsid w:val="00C45A59"/>
    <w:rsid w:val="00C47330"/>
    <w:rsid w:val="00C477D0"/>
    <w:rsid w:val="00C50562"/>
    <w:rsid w:val="00C509F7"/>
    <w:rsid w:val="00C51216"/>
    <w:rsid w:val="00C51516"/>
    <w:rsid w:val="00C5151D"/>
    <w:rsid w:val="00C517DF"/>
    <w:rsid w:val="00C51CBB"/>
    <w:rsid w:val="00C5213A"/>
    <w:rsid w:val="00C52926"/>
    <w:rsid w:val="00C530B5"/>
    <w:rsid w:val="00C533BE"/>
    <w:rsid w:val="00C53836"/>
    <w:rsid w:val="00C542C5"/>
    <w:rsid w:val="00C5447C"/>
    <w:rsid w:val="00C54D59"/>
    <w:rsid w:val="00C54E8E"/>
    <w:rsid w:val="00C55257"/>
    <w:rsid w:val="00C552B5"/>
    <w:rsid w:val="00C5578A"/>
    <w:rsid w:val="00C55C03"/>
    <w:rsid w:val="00C56D5E"/>
    <w:rsid w:val="00C56FF2"/>
    <w:rsid w:val="00C575BF"/>
    <w:rsid w:val="00C57781"/>
    <w:rsid w:val="00C578D2"/>
    <w:rsid w:val="00C61481"/>
    <w:rsid w:val="00C6151A"/>
    <w:rsid w:val="00C619A3"/>
    <w:rsid w:val="00C619D2"/>
    <w:rsid w:val="00C62659"/>
    <w:rsid w:val="00C62772"/>
    <w:rsid w:val="00C62932"/>
    <w:rsid w:val="00C62C5B"/>
    <w:rsid w:val="00C636CC"/>
    <w:rsid w:val="00C63A7E"/>
    <w:rsid w:val="00C64DF0"/>
    <w:rsid w:val="00C64E30"/>
    <w:rsid w:val="00C65761"/>
    <w:rsid w:val="00C658F0"/>
    <w:rsid w:val="00C6621E"/>
    <w:rsid w:val="00C6627E"/>
    <w:rsid w:val="00C67077"/>
    <w:rsid w:val="00C6716D"/>
    <w:rsid w:val="00C67E82"/>
    <w:rsid w:val="00C7050D"/>
    <w:rsid w:val="00C7148E"/>
    <w:rsid w:val="00C7210C"/>
    <w:rsid w:val="00C73818"/>
    <w:rsid w:val="00C74199"/>
    <w:rsid w:val="00C74613"/>
    <w:rsid w:val="00C7554F"/>
    <w:rsid w:val="00C75550"/>
    <w:rsid w:val="00C75617"/>
    <w:rsid w:val="00C75794"/>
    <w:rsid w:val="00C75872"/>
    <w:rsid w:val="00C75B98"/>
    <w:rsid w:val="00C75BBB"/>
    <w:rsid w:val="00C76588"/>
    <w:rsid w:val="00C770D0"/>
    <w:rsid w:val="00C809F5"/>
    <w:rsid w:val="00C80CE8"/>
    <w:rsid w:val="00C815BC"/>
    <w:rsid w:val="00C81B7B"/>
    <w:rsid w:val="00C829A7"/>
    <w:rsid w:val="00C82F16"/>
    <w:rsid w:val="00C837EE"/>
    <w:rsid w:val="00C83C93"/>
    <w:rsid w:val="00C84449"/>
    <w:rsid w:val="00C8447B"/>
    <w:rsid w:val="00C849C0"/>
    <w:rsid w:val="00C858E0"/>
    <w:rsid w:val="00C861D4"/>
    <w:rsid w:val="00C86366"/>
    <w:rsid w:val="00C86F53"/>
    <w:rsid w:val="00C87900"/>
    <w:rsid w:val="00C90C9C"/>
    <w:rsid w:val="00C91149"/>
    <w:rsid w:val="00C91A6D"/>
    <w:rsid w:val="00C92047"/>
    <w:rsid w:val="00C9272E"/>
    <w:rsid w:val="00C92A8B"/>
    <w:rsid w:val="00C92C7A"/>
    <w:rsid w:val="00C92F08"/>
    <w:rsid w:val="00C92FE4"/>
    <w:rsid w:val="00C93213"/>
    <w:rsid w:val="00C93B93"/>
    <w:rsid w:val="00C945B9"/>
    <w:rsid w:val="00C9521A"/>
    <w:rsid w:val="00C95EDB"/>
    <w:rsid w:val="00C9600F"/>
    <w:rsid w:val="00C962C4"/>
    <w:rsid w:val="00C96DA2"/>
    <w:rsid w:val="00C96F59"/>
    <w:rsid w:val="00C970B5"/>
    <w:rsid w:val="00C97581"/>
    <w:rsid w:val="00CA07A6"/>
    <w:rsid w:val="00CA0849"/>
    <w:rsid w:val="00CA090A"/>
    <w:rsid w:val="00CA09C4"/>
    <w:rsid w:val="00CA3316"/>
    <w:rsid w:val="00CA3744"/>
    <w:rsid w:val="00CA453B"/>
    <w:rsid w:val="00CA50DF"/>
    <w:rsid w:val="00CA5156"/>
    <w:rsid w:val="00CA51E8"/>
    <w:rsid w:val="00CA580F"/>
    <w:rsid w:val="00CA5B7A"/>
    <w:rsid w:val="00CA5E73"/>
    <w:rsid w:val="00CA5FF6"/>
    <w:rsid w:val="00CA65D5"/>
    <w:rsid w:val="00CA6C00"/>
    <w:rsid w:val="00CA7FA9"/>
    <w:rsid w:val="00CB0509"/>
    <w:rsid w:val="00CB15C4"/>
    <w:rsid w:val="00CB18D2"/>
    <w:rsid w:val="00CB22BC"/>
    <w:rsid w:val="00CB22BE"/>
    <w:rsid w:val="00CB23D6"/>
    <w:rsid w:val="00CB2594"/>
    <w:rsid w:val="00CB36CA"/>
    <w:rsid w:val="00CB4496"/>
    <w:rsid w:val="00CB4777"/>
    <w:rsid w:val="00CB478F"/>
    <w:rsid w:val="00CB4A6D"/>
    <w:rsid w:val="00CB4BAF"/>
    <w:rsid w:val="00CB5FE2"/>
    <w:rsid w:val="00CB6D97"/>
    <w:rsid w:val="00CB6DDF"/>
    <w:rsid w:val="00CC04BE"/>
    <w:rsid w:val="00CC075D"/>
    <w:rsid w:val="00CC0850"/>
    <w:rsid w:val="00CC09AC"/>
    <w:rsid w:val="00CC0E80"/>
    <w:rsid w:val="00CC1AC9"/>
    <w:rsid w:val="00CC223C"/>
    <w:rsid w:val="00CC2591"/>
    <w:rsid w:val="00CC276A"/>
    <w:rsid w:val="00CC407C"/>
    <w:rsid w:val="00CC5283"/>
    <w:rsid w:val="00CC53CA"/>
    <w:rsid w:val="00CC58C3"/>
    <w:rsid w:val="00CC5A53"/>
    <w:rsid w:val="00CC5E9D"/>
    <w:rsid w:val="00CC6149"/>
    <w:rsid w:val="00CC70BB"/>
    <w:rsid w:val="00CC74DD"/>
    <w:rsid w:val="00CC79C9"/>
    <w:rsid w:val="00CC7FDF"/>
    <w:rsid w:val="00CD0CBE"/>
    <w:rsid w:val="00CD17D7"/>
    <w:rsid w:val="00CD2454"/>
    <w:rsid w:val="00CD2657"/>
    <w:rsid w:val="00CD31CC"/>
    <w:rsid w:val="00CD3474"/>
    <w:rsid w:val="00CD3564"/>
    <w:rsid w:val="00CD3877"/>
    <w:rsid w:val="00CD3FC1"/>
    <w:rsid w:val="00CD4CD9"/>
    <w:rsid w:val="00CD51B7"/>
    <w:rsid w:val="00CD5209"/>
    <w:rsid w:val="00CD5249"/>
    <w:rsid w:val="00CD539C"/>
    <w:rsid w:val="00CD5781"/>
    <w:rsid w:val="00CE027A"/>
    <w:rsid w:val="00CE0484"/>
    <w:rsid w:val="00CE0972"/>
    <w:rsid w:val="00CE0A9B"/>
    <w:rsid w:val="00CE119D"/>
    <w:rsid w:val="00CE2299"/>
    <w:rsid w:val="00CE2CE7"/>
    <w:rsid w:val="00CE33EC"/>
    <w:rsid w:val="00CE38D9"/>
    <w:rsid w:val="00CE40C1"/>
    <w:rsid w:val="00CE46BA"/>
    <w:rsid w:val="00CE5E07"/>
    <w:rsid w:val="00CE66EA"/>
    <w:rsid w:val="00CE6A01"/>
    <w:rsid w:val="00CE6BF9"/>
    <w:rsid w:val="00CE6E2C"/>
    <w:rsid w:val="00CE725B"/>
    <w:rsid w:val="00CE753E"/>
    <w:rsid w:val="00CF0D02"/>
    <w:rsid w:val="00CF1163"/>
    <w:rsid w:val="00CF1173"/>
    <w:rsid w:val="00CF139E"/>
    <w:rsid w:val="00CF2B68"/>
    <w:rsid w:val="00CF31BE"/>
    <w:rsid w:val="00CF32ED"/>
    <w:rsid w:val="00CF3376"/>
    <w:rsid w:val="00CF4B96"/>
    <w:rsid w:val="00CF5C3C"/>
    <w:rsid w:val="00CF636A"/>
    <w:rsid w:val="00CF6E84"/>
    <w:rsid w:val="00CF73CC"/>
    <w:rsid w:val="00D00BEE"/>
    <w:rsid w:val="00D011F4"/>
    <w:rsid w:val="00D012DC"/>
    <w:rsid w:val="00D01BBF"/>
    <w:rsid w:val="00D01C34"/>
    <w:rsid w:val="00D02299"/>
    <w:rsid w:val="00D0291C"/>
    <w:rsid w:val="00D03632"/>
    <w:rsid w:val="00D03982"/>
    <w:rsid w:val="00D0415D"/>
    <w:rsid w:val="00D047F6"/>
    <w:rsid w:val="00D05C7A"/>
    <w:rsid w:val="00D06E9E"/>
    <w:rsid w:val="00D06EC4"/>
    <w:rsid w:val="00D07177"/>
    <w:rsid w:val="00D074CE"/>
    <w:rsid w:val="00D07689"/>
    <w:rsid w:val="00D07D3A"/>
    <w:rsid w:val="00D10A10"/>
    <w:rsid w:val="00D10ED7"/>
    <w:rsid w:val="00D11B1B"/>
    <w:rsid w:val="00D12470"/>
    <w:rsid w:val="00D1263F"/>
    <w:rsid w:val="00D127AC"/>
    <w:rsid w:val="00D12874"/>
    <w:rsid w:val="00D12A3F"/>
    <w:rsid w:val="00D12C0F"/>
    <w:rsid w:val="00D12CEF"/>
    <w:rsid w:val="00D12D6D"/>
    <w:rsid w:val="00D13826"/>
    <w:rsid w:val="00D14FFE"/>
    <w:rsid w:val="00D1612D"/>
    <w:rsid w:val="00D163BE"/>
    <w:rsid w:val="00D167D7"/>
    <w:rsid w:val="00D17343"/>
    <w:rsid w:val="00D20186"/>
    <w:rsid w:val="00D20216"/>
    <w:rsid w:val="00D20BD0"/>
    <w:rsid w:val="00D20EEA"/>
    <w:rsid w:val="00D213C1"/>
    <w:rsid w:val="00D217E3"/>
    <w:rsid w:val="00D220D1"/>
    <w:rsid w:val="00D22353"/>
    <w:rsid w:val="00D241B0"/>
    <w:rsid w:val="00D24E02"/>
    <w:rsid w:val="00D2572F"/>
    <w:rsid w:val="00D25973"/>
    <w:rsid w:val="00D25E49"/>
    <w:rsid w:val="00D26AD2"/>
    <w:rsid w:val="00D26C0F"/>
    <w:rsid w:val="00D26C5F"/>
    <w:rsid w:val="00D271D4"/>
    <w:rsid w:val="00D27F05"/>
    <w:rsid w:val="00D30DE0"/>
    <w:rsid w:val="00D30EF2"/>
    <w:rsid w:val="00D31C38"/>
    <w:rsid w:val="00D325EA"/>
    <w:rsid w:val="00D328B2"/>
    <w:rsid w:val="00D32AF2"/>
    <w:rsid w:val="00D33432"/>
    <w:rsid w:val="00D33878"/>
    <w:rsid w:val="00D34B9B"/>
    <w:rsid w:val="00D34E81"/>
    <w:rsid w:val="00D34FE9"/>
    <w:rsid w:val="00D35C77"/>
    <w:rsid w:val="00D404AD"/>
    <w:rsid w:val="00D41F69"/>
    <w:rsid w:val="00D41FF6"/>
    <w:rsid w:val="00D4208A"/>
    <w:rsid w:val="00D429D7"/>
    <w:rsid w:val="00D429EB"/>
    <w:rsid w:val="00D42C81"/>
    <w:rsid w:val="00D42FA1"/>
    <w:rsid w:val="00D43863"/>
    <w:rsid w:val="00D43BE1"/>
    <w:rsid w:val="00D4429C"/>
    <w:rsid w:val="00D44470"/>
    <w:rsid w:val="00D45025"/>
    <w:rsid w:val="00D450EA"/>
    <w:rsid w:val="00D4539B"/>
    <w:rsid w:val="00D45F1E"/>
    <w:rsid w:val="00D4671D"/>
    <w:rsid w:val="00D46989"/>
    <w:rsid w:val="00D46A21"/>
    <w:rsid w:val="00D506E5"/>
    <w:rsid w:val="00D517CB"/>
    <w:rsid w:val="00D51CCF"/>
    <w:rsid w:val="00D520D4"/>
    <w:rsid w:val="00D52ADC"/>
    <w:rsid w:val="00D535C5"/>
    <w:rsid w:val="00D53C3E"/>
    <w:rsid w:val="00D544A5"/>
    <w:rsid w:val="00D54CFC"/>
    <w:rsid w:val="00D54EB0"/>
    <w:rsid w:val="00D55160"/>
    <w:rsid w:val="00D55171"/>
    <w:rsid w:val="00D55EFD"/>
    <w:rsid w:val="00D563D5"/>
    <w:rsid w:val="00D56842"/>
    <w:rsid w:val="00D56F19"/>
    <w:rsid w:val="00D5700F"/>
    <w:rsid w:val="00D57033"/>
    <w:rsid w:val="00D5746D"/>
    <w:rsid w:val="00D602AD"/>
    <w:rsid w:val="00D605EE"/>
    <w:rsid w:val="00D61CAC"/>
    <w:rsid w:val="00D61F2F"/>
    <w:rsid w:val="00D62602"/>
    <w:rsid w:val="00D62CF3"/>
    <w:rsid w:val="00D62E39"/>
    <w:rsid w:val="00D63FB6"/>
    <w:rsid w:val="00D6440A"/>
    <w:rsid w:val="00D64FDA"/>
    <w:rsid w:val="00D6504C"/>
    <w:rsid w:val="00D65771"/>
    <w:rsid w:val="00D65C80"/>
    <w:rsid w:val="00D66B46"/>
    <w:rsid w:val="00D66DCC"/>
    <w:rsid w:val="00D67406"/>
    <w:rsid w:val="00D676DC"/>
    <w:rsid w:val="00D67713"/>
    <w:rsid w:val="00D679EE"/>
    <w:rsid w:val="00D70C37"/>
    <w:rsid w:val="00D70F68"/>
    <w:rsid w:val="00D71FA3"/>
    <w:rsid w:val="00D724EB"/>
    <w:rsid w:val="00D73CD1"/>
    <w:rsid w:val="00D74220"/>
    <w:rsid w:val="00D75460"/>
    <w:rsid w:val="00D75D32"/>
    <w:rsid w:val="00D76175"/>
    <w:rsid w:val="00D761AC"/>
    <w:rsid w:val="00D76310"/>
    <w:rsid w:val="00D766FE"/>
    <w:rsid w:val="00D77195"/>
    <w:rsid w:val="00D77274"/>
    <w:rsid w:val="00D775EC"/>
    <w:rsid w:val="00D7774A"/>
    <w:rsid w:val="00D77FD8"/>
    <w:rsid w:val="00D80241"/>
    <w:rsid w:val="00D81C9C"/>
    <w:rsid w:val="00D81EE2"/>
    <w:rsid w:val="00D82467"/>
    <w:rsid w:val="00D82C62"/>
    <w:rsid w:val="00D82C95"/>
    <w:rsid w:val="00D83CDF"/>
    <w:rsid w:val="00D83FE3"/>
    <w:rsid w:val="00D84ADF"/>
    <w:rsid w:val="00D84C4A"/>
    <w:rsid w:val="00D8541C"/>
    <w:rsid w:val="00D857A1"/>
    <w:rsid w:val="00D858FA"/>
    <w:rsid w:val="00D85C87"/>
    <w:rsid w:val="00D860BD"/>
    <w:rsid w:val="00D8627C"/>
    <w:rsid w:val="00D873BF"/>
    <w:rsid w:val="00D875AD"/>
    <w:rsid w:val="00D875BD"/>
    <w:rsid w:val="00D87C81"/>
    <w:rsid w:val="00D9043D"/>
    <w:rsid w:val="00D9050E"/>
    <w:rsid w:val="00D91334"/>
    <w:rsid w:val="00D92088"/>
    <w:rsid w:val="00D9209D"/>
    <w:rsid w:val="00D92337"/>
    <w:rsid w:val="00D92EC0"/>
    <w:rsid w:val="00D933EF"/>
    <w:rsid w:val="00D93E34"/>
    <w:rsid w:val="00D9475B"/>
    <w:rsid w:val="00D96C27"/>
    <w:rsid w:val="00D96E86"/>
    <w:rsid w:val="00D97811"/>
    <w:rsid w:val="00D97ADE"/>
    <w:rsid w:val="00D97F9C"/>
    <w:rsid w:val="00DA0123"/>
    <w:rsid w:val="00DA05A0"/>
    <w:rsid w:val="00DA0E76"/>
    <w:rsid w:val="00DA1265"/>
    <w:rsid w:val="00DA126F"/>
    <w:rsid w:val="00DA1BE0"/>
    <w:rsid w:val="00DA360C"/>
    <w:rsid w:val="00DA40D6"/>
    <w:rsid w:val="00DA4635"/>
    <w:rsid w:val="00DA4B8D"/>
    <w:rsid w:val="00DA587C"/>
    <w:rsid w:val="00DA5990"/>
    <w:rsid w:val="00DA70FA"/>
    <w:rsid w:val="00DA72ED"/>
    <w:rsid w:val="00DA7427"/>
    <w:rsid w:val="00DA7906"/>
    <w:rsid w:val="00DA7DDB"/>
    <w:rsid w:val="00DB01E0"/>
    <w:rsid w:val="00DB19E7"/>
    <w:rsid w:val="00DB2024"/>
    <w:rsid w:val="00DB230D"/>
    <w:rsid w:val="00DB291C"/>
    <w:rsid w:val="00DB2B86"/>
    <w:rsid w:val="00DB2D68"/>
    <w:rsid w:val="00DB432F"/>
    <w:rsid w:val="00DB4471"/>
    <w:rsid w:val="00DB4FE2"/>
    <w:rsid w:val="00DB5349"/>
    <w:rsid w:val="00DB627E"/>
    <w:rsid w:val="00DB6950"/>
    <w:rsid w:val="00DB6A4D"/>
    <w:rsid w:val="00DB6F20"/>
    <w:rsid w:val="00DB6F51"/>
    <w:rsid w:val="00DB731A"/>
    <w:rsid w:val="00DB777D"/>
    <w:rsid w:val="00DC0536"/>
    <w:rsid w:val="00DC0690"/>
    <w:rsid w:val="00DC2554"/>
    <w:rsid w:val="00DC2788"/>
    <w:rsid w:val="00DC28AA"/>
    <w:rsid w:val="00DC3123"/>
    <w:rsid w:val="00DC3CFF"/>
    <w:rsid w:val="00DC43AA"/>
    <w:rsid w:val="00DC5A08"/>
    <w:rsid w:val="00DC5ECA"/>
    <w:rsid w:val="00DC5FA7"/>
    <w:rsid w:val="00DC6152"/>
    <w:rsid w:val="00DC684E"/>
    <w:rsid w:val="00DC6E8C"/>
    <w:rsid w:val="00DC7326"/>
    <w:rsid w:val="00DD0420"/>
    <w:rsid w:val="00DD089B"/>
    <w:rsid w:val="00DD0BA3"/>
    <w:rsid w:val="00DD0F08"/>
    <w:rsid w:val="00DD13CC"/>
    <w:rsid w:val="00DD2874"/>
    <w:rsid w:val="00DD2D21"/>
    <w:rsid w:val="00DD32D8"/>
    <w:rsid w:val="00DD3A6A"/>
    <w:rsid w:val="00DD45E4"/>
    <w:rsid w:val="00DD4650"/>
    <w:rsid w:val="00DD481C"/>
    <w:rsid w:val="00DD4FB2"/>
    <w:rsid w:val="00DD5557"/>
    <w:rsid w:val="00DD568A"/>
    <w:rsid w:val="00DD5DE9"/>
    <w:rsid w:val="00DD65A4"/>
    <w:rsid w:val="00DD6B17"/>
    <w:rsid w:val="00DD7C53"/>
    <w:rsid w:val="00DE0144"/>
    <w:rsid w:val="00DE0BBC"/>
    <w:rsid w:val="00DE1560"/>
    <w:rsid w:val="00DE26D0"/>
    <w:rsid w:val="00DE3D51"/>
    <w:rsid w:val="00DE3E9C"/>
    <w:rsid w:val="00DE4333"/>
    <w:rsid w:val="00DE4983"/>
    <w:rsid w:val="00DE4C27"/>
    <w:rsid w:val="00DE4F11"/>
    <w:rsid w:val="00DE54CA"/>
    <w:rsid w:val="00DE58A2"/>
    <w:rsid w:val="00DE6095"/>
    <w:rsid w:val="00DE6632"/>
    <w:rsid w:val="00DE6BF5"/>
    <w:rsid w:val="00DE7221"/>
    <w:rsid w:val="00DE752A"/>
    <w:rsid w:val="00DE7A16"/>
    <w:rsid w:val="00DE7E37"/>
    <w:rsid w:val="00DF033F"/>
    <w:rsid w:val="00DF1C9F"/>
    <w:rsid w:val="00DF22E7"/>
    <w:rsid w:val="00DF2AF9"/>
    <w:rsid w:val="00DF2FDD"/>
    <w:rsid w:val="00DF3582"/>
    <w:rsid w:val="00DF3743"/>
    <w:rsid w:val="00DF3779"/>
    <w:rsid w:val="00DF3E2C"/>
    <w:rsid w:val="00DF42A5"/>
    <w:rsid w:val="00DF4805"/>
    <w:rsid w:val="00DF4B8F"/>
    <w:rsid w:val="00DF5154"/>
    <w:rsid w:val="00DF660D"/>
    <w:rsid w:val="00DF6C9B"/>
    <w:rsid w:val="00DF7C1D"/>
    <w:rsid w:val="00DF7C22"/>
    <w:rsid w:val="00E00038"/>
    <w:rsid w:val="00E0058B"/>
    <w:rsid w:val="00E005AE"/>
    <w:rsid w:val="00E008EA"/>
    <w:rsid w:val="00E00E9B"/>
    <w:rsid w:val="00E01557"/>
    <w:rsid w:val="00E01810"/>
    <w:rsid w:val="00E01C54"/>
    <w:rsid w:val="00E02F30"/>
    <w:rsid w:val="00E03366"/>
    <w:rsid w:val="00E036F3"/>
    <w:rsid w:val="00E04734"/>
    <w:rsid w:val="00E04C29"/>
    <w:rsid w:val="00E04D66"/>
    <w:rsid w:val="00E05086"/>
    <w:rsid w:val="00E05CEE"/>
    <w:rsid w:val="00E0624C"/>
    <w:rsid w:val="00E07C62"/>
    <w:rsid w:val="00E07F28"/>
    <w:rsid w:val="00E107C7"/>
    <w:rsid w:val="00E10AE5"/>
    <w:rsid w:val="00E10BE6"/>
    <w:rsid w:val="00E10EB6"/>
    <w:rsid w:val="00E111E2"/>
    <w:rsid w:val="00E11D47"/>
    <w:rsid w:val="00E11FC3"/>
    <w:rsid w:val="00E11FDD"/>
    <w:rsid w:val="00E12498"/>
    <w:rsid w:val="00E12675"/>
    <w:rsid w:val="00E12693"/>
    <w:rsid w:val="00E13BA5"/>
    <w:rsid w:val="00E145C4"/>
    <w:rsid w:val="00E14799"/>
    <w:rsid w:val="00E149AA"/>
    <w:rsid w:val="00E1579F"/>
    <w:rsid w:val="00E172A7"/>
    <w:rsid w:val="00E17ABE"/>
    <w:rsid w:val="00E17D26"/>
    <w:rsid w:val="00E2085D"/>
    <w:rsid w:val="00E20D28"/>
    <w:rsid w:val="00E21652"/>
    <w:rsid w:val="00E21783"/>
    <w:rsid w:val="00E2206A"/>
    <w:rsid w:val="00E228FC"/>
    <w:rsid w:val="00E22BF8"/>
    <w:rsid w:val="00E2401B"/>
    <w:rsid w:val="00E241B8"/>
    <w:rsid w:val="00E24BDB"/>
    <w:rsid w:val="00E24C8E"/>
    <w:rsid w:val="00E24E32"/>
    <w:rsid w:val="00E26694"/>
    <w:rsid w:val="00E26E3E"/>
    <w:rsid w:val="00E2700B"/>
    <w:rsid w:val="00E27F39"/>
    <w:rsid w:val="00E30C63"/>
    <w:rsid w:val="00E319F3"/>
    <w:rsid w:val="00E32010"/>
    <w:rsid w:val="00E32042"/>
    <w:rsid w:val="00E337DD"/>
    <w:rsid w:val="00E34345"/>
    <w:rsid w:val="00E3434C"/>
    <w:rsid w:val="00E35314"/>
    <w:rsid w:val="00E3551E"/>
    <w:rsid w:val="00E3590C"/>
    <w:rsid w:val="00E36233"/>
    <w:rsid w:val="00E36319"/>
    <w:rsid w:val="00E36E19"/>
    <w:rsid w:val="00E3770A"/>
    <w:rsid w:val="00E37A1B"/>
    <w:rsid w:val="00E37A4F"/>
    <w:rsid w:val="00E401CD"/>
    <w:rsid w:val="00E4021A"/>
    <w:rsid w:val="00E40962"/>
    <w:rsid w:val="00E41308"/>
    <w:rsid w:val="00E41ADB"/>
    <w:rsid w:val="00E41DC1"/>
    <w:rsid w:val="00E4209D"/>
    <w:rsid w:val="00E42F55"/>
    <w:rsid w:val="00E43268"/>
    <w:rsid w:val="00E44155"/>
    <w:rsid w:val="00E44755"/>
    <w:rsid w:val="00E44C0E"/>
    <w:rsid w:val="00E45362"/>
    <w:rsid w:val="00E4573F"/>
    <w:rsid w:val="00E45B00"/>
    <w:rsid w:val="00E45D3E"/>
    <w:rsid w:val="00E45DA4"/>
    <w:rsid w:val="00E46030"/>
    <w:rsid w:val="00E46B39"/>
    <w:rsid w:val="00E46B6D"/>
    <w:rsid w:val="00E50252"/>
    <w:rsid w:val="00E519F7"/>
    <w:rsid w:val="00E52041"/>
    <w:rsid w:val="00E522EE"/>
    <w:rsid w:val="00E5267A"/>
    <w:rsid w:val="00E52E17"/>
    <w:rsid w:val="00E53ABC"/>
    <w:rsid w:val="00E53D62"/>
    <w:rsid w:val="00E54985"/>
    <w:rsid w:val="00E54F39"/>
    <w:rsid w:val="00E5538B"/>
    <w:rsid w:val="00E56614"/>
    <w:rsid w:val="00E5687D"/>
    <w:rsid w:val="00E56A60"/>
    <w:rsid w:val="00E56B6B"/>
    <w:rsid w:val="00E6128C"/>
    <w:rsid w:val="00E6138E"/>
    <w:rsid w:val="00E61A35"/>
    <w:rsid w:val="00E6221B"/>
    <w:rsid w:val="00E62764"/>
    <w:rsid w:val="00E631A1"/>
    <w:rsid w:val="00E634A9"/>
    <w:rsid w:val="00E63BFE"/>
    <w:rsid w:val="00E640D3"/>
    <w:rsid w:val="00E64831"/>
    <w:rsid w:val="00E649D0"/>
    <w:rsid w:val="00E64A61"/>
    <w:rsid w:val="00E64CFD"/>
    <w:rsid w:val="00E6587B"/>
    <w:rsid w:val="00E65C30"/>
    <w:rsid w:val="00E65CFC"/>
    <w:rsid w:val="00E65E30"/>
    <w:rsid w:val="00E66D48"/>
    <w:rsid w:val="00E6733B"/>
    <w:rsid w:val="00E678FF"/>
    <w:rsid w:val="00E7029C"/>
    <w:rsid w:val="00E70822"/>
    <w:rsid w:val="00E708D3"/>
    <w:rsid w:val="00E709F3"/>
    <w:rsid w:val="00E71E9D"/>
    <w:rsid w:val="00E72B52"/>
    <w:rsid w:val="00E72E6B"/>
    <w:rsid w:val="00E7359A"/>
    <w:rsid w:val="00E73CF7"/>
    <w:rsid w:val="00E74B17"/>
    <w:rsid w:val="00E74C8D"/>
    <w:rsid w:val="00E7598A"/>
    <w:rsid w:val="00E75F71"/>
    <w:rsid w:val="00E75F95"/>
    <w:rsid w:val="00E76025"/>
    <w:rsid w:val="00E7611D"/>
    <w:rsid w:val="00E76B2D"/>
    <w:rsid w:val="00E76D8A"/>
    <w:rsid w:val="00E7720B"/>
    <w:rsid w:val="00E77248"/>
    <w:rsid w:val="00E77AD9"/>
    <w:rsid w:val="00E77EF4"/>
    <w:rsid w:val="00E77FA8"/>
    <w:rsid w:val="00E80A8F"/>
    <w:rsid w:val="00E80B99"/>
    <w:rsid w:val="00E8150C"/>
    <w:rsid w:val="00E81795"/>
    <w:rsid w:val="00E8208B"/>
    <w:rsid w:val="00E82802"/>
    <w:rsid w:val="00E832A1"/>
    <w:rsid w:val="00E839F2"/>
    <w:rsid w:val="00E83FB7"/>
    <w:rsid w:val="00E842C3"/>
    <w:rsid w:val="00E84377"/>
    <w:rsid w:val="00E84812"/>
    <w:rsid w:val="00E84A01"/>
    <w:rsid w:val="00E84CCE"/>
    <w:rsid w:val="00E84D7A"/>
    <w:rsid w:val="00E85464"/>
    <w:rsid w:val="00E8571E"/>
    <w:rsid w:val="00E8581E"/>
    <w:rsid w:val="00E85A9A"/>
    <w:rsid w:val="00E864E5"/>
    <w:rsid w:val="00E86803"/>
    <w:rsid w:val="00E874C5"/>
    <w:rsid w:val="00E87E06"/>
    <w:rsid w:val="00E908E4"/>
    <w:rsid w:val="00E913EA"/>
    <w:rsid w:val="00E924EE"/>
    <w:rsid w:val="00E92718"/>
    <w:rsid w:val="00E92AA2"/>
    <w:rsid w:val="00E93230"/>
    <w:rsid w:val="00E934B0"/>
    <w:rsid w:val="00E936BA"/>
    <w:rsid w:val="00E93CB7"/>
    <w:rsid w:val="00E941E7"/>
    <w:rsid w:val="00E94DEB"/>
    <w:rsid w:val="00E958FA"/>
    <w:rsid w:val="00E9594C"/>
    <w:rsid w:val="00E95C3C"/>
    <w:rsid w:val="00E964E2"/>
    <w:rsid w:val="00E964FD"/>
    <w:rsid w:val="00EA0AB2"/>
    <w:rsid w:val="00EA0B84"/>
    <w:rsid w:val="00EA279F"/>
    <w:rsid w:val="00EA28D7"/>
    <w:rsid w:val="00EA3A3B"/>
    <w:rsid w:val="00EA3CAE"/>
    <w:rsid w:val="00EA3FB8"/>
    <w:rsid w:val="00EA4E7A"/>
    <w:rsid w:val="00EA51E5"/>
    <w:rsid w:val="00EA5313"/>
    <w:rsid w:val="00EA72CF"/>
    <w:rsid w:val="00EA73F9"/>
    <w:rsid w:val="00EA7DAE"/>
    <w:rsid w:val="00EA7F89"/>
    <w:rsid w:val="00EB0563"/>
    <w:rsid w:val="00EB0998"/>
    <w:rsid w:val="00EB1923"/>
    <w:rsid w:val="00EB1A26"/>
    <w:rsid w:val="00EB29AC"/>
    <w:rsid w:val="00EB30AB"/>
    <w:rsid w:val="00EB3981"/>
    <w:rsid w:val="00EB3BAE"/>
    <w:rsid w:val="00EB44DD"/>
    <w:rsid w:val="00EB52F1"/>
    <w:rsid w:val="00EB568B"/>
    <w:rsid w:val="00EB6E03"/>
    <w:rsid w:val="00EB7709"/>
    <w:rsid w:val="00EB778F"/>
    <w:rsid w:val="00EB78E6"/>
    <w:rsid w:val="00EB7BBA"/>
    <w:rsid w:val="00EB7FE4"/>
    <w:rsid w:val="00EC03C5"/>
    <w:rsid w:val="00EC0D7B"/>
    <w:rsid w:val="00EC107E"/>
    <w:rsid w:val="00EC1381"/>
    <w:rsid w:val="00EC1F00"/>
    <w:rsid w:val="00EC200B"/>
    <w:rsid w:val="00EC2017"/>
    <w:rsid w:val="00EC2038"/>
    <w:rsid w:val="00EC2486"/>
    <w:rsid w:val="00EC276A"/>
    <w:rsid w:val="00EC2C2F"/>
    <w:rsid w:val="00EC37D2"/>
    <w:rsid w:val="00EC3C71"/>
    <w:rsid w:val="00EC4D45"/>
    <w:rsid w:val="00EC4E38"/>
    <w:rsid w:val="00EC5CDF"/>
    <w:rsid w:val="00EC5E2C"/>
    <w:rsid w:val="00EC5E38"/>
    <w:rsid w:val="00EC6123"/>
    <w:rsid w:val="00EC69DA"/>
    <w:rsid w:val="00ED005E"/>
    <w:rsid w:val="00ED12F2"/>
    <w:rsid w:val="00ED1F32"/>
    <w:rsid w:val="00ED349C"/>
    <w:rsid w:val="00ED3FC3"/>
    <w:rsid w:val="00ED482F"/>
    <w:rsid w:val="00ED5913"/>
    <w:rsid w:val="00ED5CD5"/>
    <w:rsid w:val="00ED5D4D"/>
    <w:rsid w:val="00ED62FC"/>
    <w:rsid w:val="00ED6640"/>
    <w:rsid w:val="00ED66DA"/>
    <w:rsid w:val="00ED692F"/>
    <w:rsid w:val="00ED7B0C"/>
    <w:rsid w:val="00EE0232"/>
    <w:rsid w:val="00EE0547"/>
    <w:rsid w:val="00EE0E18"/>
    <w:rsid w:val="00EE0E87"/>
    <w:rsid w:val="00EE0FF1"/>
    <w:rsid w:val="00EE14A4"/>
    <w:rsid w:val="00EE208E"/>
    <w:rsid w:val="00EE2ADA"/>
    <w:rsid w:val="00EE2B22"/>
    <w:rsid w:val="00EE3614"/>
    <w:rsid w:val="00EE36DD"/>
    <w:rsid w:val="00EE3B8C"/>
    <w:rsid w:val="00EE3CA5"/>
    <w:rsid w:val="00EE40B0"/>
    <w:rsid w:val="00EE47E5"/>
    <w:rsid w:val="00EE5E3F"/>
    <w:rsid w:val="00EE6DF3"/>
    <w:rsid w:val="00EE700B"/>
    <w:rsid w:val="00EE78FA"/>
    <w:rsid w:val="00EF00A5"/>
    <w:rsid w:val="00EF04F6"/>
    <w:rsid w:val="00EF0649"/>
    <w:rsid w:val="00EF1ACC"/>
    <w:rsid w:val="00EF22D2"/>
    <w:rsid w:val="00EF3149"/>
    <w:rsid w:val="00EF3328"/>
    <w:rsid w:val="00EF3678"/>
    <w:rsid w:val="00EF3F8B"/>
    <w:rsid w:val="00EF4A6A"/>
    <w:rsid w:val="00EF4C23"/>
    <w:rsid w:val="00EF507B"/>
    <w:rsid w:val="00EF55D9"/>
    <w:rsid w:val="00EF5F94"/>
    <w:rsid w:val="00EF7295"/>
    <w:rsid w:val="00EF7977"/>
    <w:rsid w:val="00EF7BE6"/>
    <w:rsid w:val="00EF7C0F"/>
    <w:rsid w:val="00F00451"/>
    <w:rsid w:val="00F00614"/>
    <w:rsid w:val="00F0119E"/>
    <w:rsid w:val="00F017AF"/>
    <w:rsid w:val="00F02A43"/>
    <w:rsid w:val="00F04C1B"/>
    <w:rsid w:val="00F0503A"/>
    <w:rsid w:val="00F0532A"/>
    <w:rsid w:val="00F059B6"/>
    <w:rsid w:val="00F05E96"/>
    <w:rsid w:val="00F05FD2"/>
    <w:rsid w:val="00F069E3"/>
    <w:rsid w:val="00F06B18"/>
    <w:rsid w:val="00F06BDD"/>
    <w:rsid w:val="00F07D19"/>
    <w:rsid w:val="00F07E27"/>
    <w:rsid w:val="00F07FAF"/>
    <w:rsid w:val="00F1017B"/>
    <w:rsid w:val="00F101FA"/>
    <w:rsid w:val="00F11606"/>
    <w:rsid w:val="00F117EC"/>
    <w:rsid w:val="00F13747"/>
    <w:rsid w:val="00F13AEB"/>
    <w:rsid w:val="00F14DC8"/>
    <w:rsid w:val="00F156E9"/>
    <w:rsid w:val="00F15780"/>
    <w:rsid w:val="00F15A02"/>
    <w:rsid w:val="00F15AB6"/>
    <w:rsid w:val="00F160C7"/>
    <w:rsid w:val="00F16E1F"/>
    <w:rsid w:val="00F1716A"/>
    <w:rsid w:val="00F17DE1"/>
    <w:rsid w:val="00F2074A"/>
    <w:rsid w:val="00F20968"/>
    <w:rsid w:val="00F20C64"/>
    <w:rsid w:val="00F210FB"/>
    <w:rsid w:val="00F22E0E"/>
    <w:rsid w:val="00F22FF0"/>
    <w:rsid w:val="00F23092"/>
    <w:rsid w:val="00F234A4"/>
    <w:rsid w:val="00F239B2"/>
    <w:rsid w:val="00F23DF8"/>
    <w:rsid w:val="00F24AA9"/>
    <w:rsid w:val="00F2559A"/>
    <w:rsid w:val="00F2559E"/>
    <w:rsid w:val="00F25830"/>
    <w:rsid w:val="00F25B57"/>
    <w:rsid w:val="00F25BF9"/>
    <w:rsid w:val="00F262FA"/>
    <w:rsid w:val="00F2699D"/>
    <w:rsid w:val="00F26B61"/>
    <w:rsid w:val="00F27309"/>
    <w:rsid w:val="00F279EC"/>
    <w:rsid w:val="00F27E7B"/>
    <w:rsid w:val="00F304FF"/>
    <w:rsid w:val="00F30D78"/>
    <w:rsid w:val="00F31F61"/>
    <w:rsid w:val="00F31F88"/>
    <w:rsid w:val="00F32402"/>
    <w:rsid w:val="00F32B2A"/>
    <w:rsid w:val="00F333A1"/>
    <w:rsid w:val="00F335AA"/>
    <w:rsid w:val="00F3385E"/>
    <w:rsid w:val="00F3403E"/>
    <w:rsid w:val="00F3455C"/>
    <w:rsid w:val="00F345AB"/>
    <w:rsid w:val="00F34C15"/>
    <w:rsid w:val="00F3572A"/>
    <w:rsid w:val="00F365C5"/>
    <w:rsid w:val="00F367CB"/>
    <w:rsid w:val="00F36C19"/>
    <w:rsid w:val="00F401CD"/>
    <w:rsid w:val="00F402C3"/>
    <w:rsid w:val="00F40DE2"/>
    <w:rsid w:val="00F41134"/>
    <w:rsid w:val="00F41DEA"/>
    <w:rsid w:val="00F421E0"/>
    <w:rsid w:val="00F421F7"/>
    <w:rsid w:val="00F42253"/>
    <w:rsid w:val="00F42BE4"/>
    <w:rsid w:val="00F42FA5"/>
    <w:rsid w:val="00F4337B"/>
    <w:rsid w:val="00F43834"/>
    <w:rsid w:val="00F4434E"/>
    <w:rsid w:val="00F45233"/>
    <w:rsid w:val="00F45ED3"/>
    <w:rsid w:val="00F465BB"/>
    <w:rsid w:val="00F4701D"/>
    <w:rsid w:val="00F50029"/>
    <w:rsid w:val="00F50153"/>
    <w:rsid w:val="00F5043A"/>
    <w:rsid w:val="00F508AF"/>
    <w:rsid w:val="00F50D11"/>
    <w:rsid w:val="00F514F6"/>
    <w:rsid w:val="00F516B4"/>
    <w:rsid w:val="00F51DC2"/>
    <w:rsid w:val="00F5202F"/>
    <w:rsid w:val="00F5243F"/>
    <w:rsid w:val="00F52A6D"/>
    <w:rsid w:val="00F52BE1"/>
    <w:rsid w:val="00F530A3"/>
    <w:rsid w:val="00F5324D"/>
    <w:rsid w:val="00F538F3"/>
    <w:rsid w:val="00F53C7F"/>
    <w:rsid w:val="00F53CDE"/>
    <w:rsid w:val="00F53F0C"/>
    <w:rsid w:val="00F54743"/>
    <w:rsid w:val="00F553DA"/>
    <w:rsid w:val="00F55B5D"/>
    <w:rsid w:val="00F55D81"/>
    <w:rsid w:val="00F565DF"/>
    <w:rsid w:val="00F572D2"/>
    <w:rsid w:val="00F57653"/>
    <w:rsid w:val="00F57919"/>
    <w:rsid w:val="00F57E75"/>
    <w:rsid w:val="00F6009D"/>
    <w:rsid w:val="00F60681"/>
    <w:rsid w:val="00F613FD"/>
    <w:rsid w:val="00F61428"/>
    <w:rsid w:val="00F62907"/>
    <w:rsid w:val="00F62941"/>
    <w:rsid w:val="00F63008"/>
    <w:rsid w:val="00F63249"/>
    <w:rsid w:val="00F639E4"/>
    <w:rsid w:val="00F63DA5"/>
    <w:rsid w:val="00F6536C"/>
    <w:rsid w:val="00F65683"/>
    <w:rsid w:val="00F65CC3"/>
    <w:rsid w:val="00F66A22"/>
    <w:rsid w:val="00F66E44"/>
    <w:rsid w:val="00F67822"/>
    <w:rsid w:val="00F705FF"/>
    <w:rsid w:val="00F70911"/>
    <w:rsid w:val="00F71E57"/>
    <w:rsid w:val="00F726B1"/>
    <w:rsid w:val="00F72A41"/>
    <w:rsid w:val="00F73205"/>
    <w:rsid w:val="00F73AEA"/>
    <w:rsid w:val="00F73BB6"/>
    <w:rsid w:val="00F741EC"/>
    <w:rsid w:val="00F741FE"/>
    <w:rsid w:val="00F743CC"/>
    <w:rsid w:val="00F748E8"/>
    <w:rsid w:val="00F74F9F"/>
    <w:rsid w:val="00F75059"/>
    <w:rsid w:val="00F757E9"/>
    <w:rsid w:val="00F77272"/>
    <w:rsid w:val="00F777D0"/>
    <w:rsid w:val="00F77F8E"/>
    <w:rsid w:val="00F80CC3"/>
    <w:rsid w:val="00F80DAE"/>
    <w:rsid w:val="00F823C8"/>
    <w:rsid w:val="00F82425"/>
    <w:rsid w:val="00F824DD"/>
    <w:rsid w:val="00F82DD1"/>
    <w:rsid w:val="00F82FF7"/>
    <w:rsid w:val="00F8313F"/>
    <w:rsid w:val="00F842B9"/>
    <w:rsid w:val="00F84356"/>
    <w:rsid w:val="00F8477E"/>
    <w:rsid w:val="00F84856"/>
    <w:rsid w:val="00F8565B"/>
    <w:rsid w:val="00F85AA2"/>
    <w:rsid w:val="00F85B29"/>
    <w:rsid w:val="00F87155"/>
    <w:rsid w:val="00F8720C"/>
    <w:rsid w:val="00F87376"/>
    <w:rsid w:val="00F87C8E"/>
    <w:rsid w:val="00F902D4"/>
    <w:rsid w:val="00F90C45"/>
    <w:rsid w:val="00F9180B"/>
    <w:rsid w:val="00F9197D"/>
    <w:rsid w:val="00F925F7"/>
    <w:rsid w:val="00F92B98"/>
    <w:rsid w:val="00F93442"/>
    <w:rsid w:val="00F93BE2"/>
    <w:rsid w:val="00F96374"/>
    <w:rsid w:val="00F9758B"/>
    <w:rsid w:val="00F97722"/>
    <w:rsid w:val="00F97B87"/>
    <w:rsid w:val="00F97D7B"/>
    <w:rsid w:val="00FA153C"/>
    <w:rsid w:val="00FA1C5C"/>
    <w:rsid w:val="00FA2532"/>
    <w:rsid w:val="00FA2580"/>
    <w:rsid w:val="00FA263C"/>
    <w:rsid w:val="00FA2B42"/>
    <w:rsid w:val="00FA363A"/>
    <w:rsid w:val="00FA423B"/>
    <w:rsid w:val="00FA4A1B"/>
    <w:rsid w:val="00FA51CE"/>
    <w:rsid w:val="00FA59A3"/>
    <w:rsid w:val="00FA5DB2"/>
    <w:rsid w:val="00FA5E7E"/>
    <w:rsid w:val="00FA5F57"/>
    <w:rsid w:val="00FA626C"/>
    <w:rsid w:val="00FA71A6"/>
    <w:rsid w:val="00FA72B7"/>
    <w:rsid w:val="00FB0365"/>
    <w:rsid w:val="00FB1BD6"/>
    <w:rsid w:val="00FB29F6"/>
    <w:rsid w:val="00FB3253"/>
    <w:rsid w:val="00FB3E58"/>
    <w:rsid w:val="00FB43FE"/>
    <w:rsid w:val="00FB5A13"/>
    <w:rsid w:val="00FB60A0"/>
    <w:rsid w:val="00FB6C75"/>
    <w:rsid w:val="00FB719E"/>
    <w:rsid w:val="00FB74E8"/>
    <w:rsid w:val="00FC0279"/>
    <w:rsid w:val="00FC0423"/>
    <w:rsid w:val="00FC0AAE"/>
    <w:rsid w:val="00FC0D16"/>
    <w:rsid w:val="00FC1F7B"/>
    <w:rsid w:val="00FC27F6"/>
    <w:rsid w:val="00FC317C"/>
    <w:rsid w:val="00FC3D26"/>
    <w:rsid w:val="00FC3E5B"/>
    <w:rsid w:val="00FC3FCB"/>
    <w:rsid w:val="00FC5265"/>
    <w:rsid w:val="00FC5677"/>
    <w:rsid w:val="00FC56C7"/>
    <w:rsid w:val="00FC6169"/>
    <w:rsid w:val="00FC742E"/>
    <w:rsid w:val="00FC7D18"/>
    <w:rsid w:val="00FC7F45"/>
    <w:rsid w:val="00FD0599"/>
    <w:rsid w:val="00FD0883"/>
    <w:rsid w:val="00FD0A95"/>
    <w:rsid w:val="00FD0CB9"/>
    <w:rsid w:val="00FD16BC"/>
    <w:rsid w:val="00FD1907"/>
    <w:rsid w:val="00FD208A"/>
    <w:rsid w:val="00FD278A"/>
    <w:rsid w:val="00FD28D4"/>
    <w:rsid w:val="00FD28D9"/>
    <w:rsid w:val="00FD2C69"/>
    <w:rsid w:val="00FD3393"/>
    <w:rsid w:val="00FD4CA2"/>
    <w:rsid w:val="00FD579A"/>
    <w:rsid w:val="00FD5C06"/>
    <w:rsid w:val="00FD6B1C"/>
    <w:rsid w:val="00FD6C90"/>
    <w:rsid w:val="00FE0142"/>
    <w:rsid w:val="00FE01C9"/>
    <w:rsid w:val="00FE0A11"/>
    <w:rsid w:val="00FE0ADA"/>
    <w:rsid w:val="00FE1A33"/>
    <w:rsid w:val="00FE213A"/>
    <w:rsid w:val="00FE21C2"/>
    <w:rsid w:val="00FE2256"/>
    <w:rsid w:val="00FE252C"/>
    <w:rsid w:val="00FE3F12"/>
    <w:rsid w:val="00FE40A5"/>
    <w:rsid w:val="00FE4174"/>
    <w:rsid w:val="00FE42C6"/>
    <w:rsid w:val="00FE482A"/>
    <w:rsid w:val="00FE4F2E"/>
    <w:rsid w:val="00FE4FDB"/>
    <w:rsid w:val="00FE56A7"/>
    <w:rsid w:val="00FE5A2F"/>
    <w:rsid w:val="00FE780E"/>
    <w:rsid w:val="00FE79DA"/>
    <w:rsid w:val="00FF01AA"/>
    <w:rsid w:val="00FF04D2"/>
    <w:rsid w:val="00FF05B0"/>
    <w:rsid w:val="00FF07AA"/>
    <w:rsid w:val="00FF09FF"/>
    <w:rsid w:val="00FF0F26"/>
    <w:rsid w:val="00FF17A4"/>
    <w:rsid w:val="00FF1A62"/>
    <w:rsid w:val="00FF23E6"/>
    <w:rsid w:val="00FF2525"/>
    <w:rsid w:val="00FF326E"/>
    <w:rsid w:val="00FF3859"/>
    <w:rsid w:val="00FF4199"/>
    <w:rsid w:val="00FF4238"/>
    <w:rsid w:val="00FF43E6"/>
    <w:rsid w:val="00FF49B6"/>
    <w:rsid w:val="00FF54F9"/>
    <w:rsid w:val="00FF57FB"/>
    <w:rsid w:val="00FF59DE"/>
    <w:rsid w:val="00FF5E1A"/>
    <w:rsid w:val="00FF6262"/>
    <w:rsid w:val="00FF6826"/>
    <w:rsid w:val="00FF6BC9"/>
    <w:rsid w:val="00FF795F"/>
    <w:rsid w:val="00FF7B14"/>
    <w:rsid w:val="00FF7C89"/>
    <w:rsid w:val="00FF7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C2A61A"/>
  <w15:docId w15:val="{CEBB6F12-975E-5B48-98C1-9F48131A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C72"/>
    <w:pPr>
      <w:spacing w:after="200" w:line="276" w:lineRule="auto"/>
    </w:pPr>
  </w:style>
  <w:style w:type="paragraph" w:styleId="Heading1">
    <w:name w:val="heading 1"/>
    <w:basedOn w:val="Normal"/>
    <w:link w:val="Heading1Char"/>
    <w:uiPriority w:val="9"/>
    <w:qFormat/>
    <w:locked/>
    <w:rsid w:val="00AA01E9"/>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nhideWhenUsed/>
    <w:qFormat/>
    <w:locked/>
    <w:rsid w:val="00B10E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AA01E9"/>
    <w:pPr>
      <w:spacing w:before="100" w:beforeAutospacing="1" w:after="100" w:afterAutospacing="1" w:line="240" w:lineRule="auto"/>
      <w:outlineLvl w:val="2"/>
    </w:pPr>
    <w:rPr>
      <w:rFonts w:ascii="Times" w:hAnsi="Times"/>
      <w:b/>
      <w:bCs/>
      <w:sz w:val="27"/>
      <w:szCs w:val="27"/>
    </w:rPr>
  </w:style>
  <w:style w:type="paragraph" w:styleId="Heading5">
    <w:name w:val="heading 5"/>
    <w:basedOn w:val="Normal"/>
    <w:next w:val="Normal"/>
    <w:link w:val="Heading5Char"/>
    <w:unhideWhenUsed/>
    <w:qFormat/>
    <w:locked/>
    <w:rsid w:val="0008227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680"/>
    <w:pPr>
      <w:ind w:left="720"/>
      <w:contextualSpacing/>
    </w:pPr>
  </w:style>
  <w:style w:type="paragraph" w:styleId="BalloonText">
    <w:name w:val="Balloon Text"/>
    <w:basedOn w:val="Normal"/>
    <w:link w:val="BalloonTextChar"/>
    <w:uiPriority w:val="99"/>
    <w:semiHidden/>
    <w:rsid w:val="00C12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2DFF"/>
    <w:rPr>
      <w:rFonts w:ascii="Tahoma" w:hAnsi="Tahoma" w:cs="Tahoma"/>
      <w:sz w:val="16"/>
      <w:szCs w:val="16"/>
    </w:rPr>
  </w:style>
  <w:style w:type="paragraph" w:customStyle="1" w:styleId="m-4811747945719604075msolistparagraph">
    <w:name w:val="m_-4811747945719604075msolistparagraph"/>
    <w:basedOn w:val="Normal"/>
    <w:rsid w:val="00BC1083"/>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unhideWhenUsed/>
    <w:rsid w:val="006735DE"/>
    <w:rPr>
      <w:color w:val="0000FF" w:themeColor="hyperlink"/>
      <w:u w:val="single"/>
    </w:rPr>
  </w:style>
  <w:style w:type="paragraph" w:styleId="NormalWeb">
    <w:name w:val="Normal (Web)"/>
    <w:basedOn w:val="Normal"/>
    <w:uiPriority w:val="99"/>
    <w:unhideWhenUsed/>
    <w:rsid w:val="00AA01E9"/>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locked/>
    <w:rsid w:val="00AA01E9"/>
    <w:rPr>
      <w:b/>
      <w:bCs/>
    </w:rPr>
  </w:style>
  <w:style w:type="character" w:customStyle="1" w:styleId="Heading1Char">
    <w:name w:val="Heading 1 Char"/>
    <w:basedOn w:val="DefaultParagraphFont"/>
    <w:link w:val="Heading1"/>
    <w:uiPriority w:val="9"/>
    <w:rsid w:val="00AA01E9"/>
    <w:rPr>
      <w:rFonts w:ascii="Times" w:hAnsi="Times"/>
      <w:b/>
      <w:bCs/>
      <w:kern w:val="36"/>
      <w:sz w:val="48"/>
      <w:szCs w:val="48"/>
    </w:rPr>
  </w:style>
  <w:style w:type="character" w:customStyle="1" w:styleId="Heading3Char">
    <w:name w:val="Heading 3 Char"/>
    <w:basedOn w:val="DefaultParagraphFont"/>
    <w:link w:val="Heading3"/>
    <w:uiPriority w:val="9"/>
    <w:rsid w:val="00AA01E9"/>
    <w:rPr>
      <w:rFonts w:ascii="Times" w:hAnsi="Times"/>
      <w:b/>
      <w:bCs/>
      <w:sz w:val="27"/>
      <w:szCs w:val="27"/>
    </w:rPr>
  </w:style>
  <w:style w:type="paragraph" w:customStyle="1" w:styleId="post-meta">
    <w:name w:val="post-meta"/>
    <w:basedOn w:val="Normal"/>
    <w:rsid w:val="00AA01E9"/>
    <w:pPr>
      <w:spacing w:before="100" w:beforeAutospacing="1" w:after="100" w:afterAutospacing="1" w:line="240" w:lineRule="auto"/>
    </w:pPr>
    <w:rPr>
      <w:rFonts w:ascii="Times" w:hAnsi="Times"/>
      <w:sz w:val="20"/>
      <w:szCs w:val="20"/>
    </w:rPr>
  </w:style>
  <w:style w:type="character" w:customStyle="1" w:styleId="small">
    <w:name w:val="small"/>
    <w:basedOn w:val="DefaultParagraphFont"/>
    <w:rsid w:val="00AA01E9"/>
  </w:style>
  <w:style w:type="character" w:customStyle="1" w:styleId="post-date">
    <w:name w:val="post-date"/>
    <w:basedOn w:val="DefaultParagraphFont"/>
    <w:rsid w:val="00AA01E9"/>
  </w:style>
  <w:style w:type="paragraph" w:customStyle="1" w:styleId="wp-caption-text">
    <w:name w:val="wp-caption-text"/>
    <w:basedOn w:val="Normal"/>
    <w:rsid w:val="00AA01E9"/>
    <w:pPr>
      <w:spacing w:before="100" w:beforeAutospacing="1" w:after="100" w:afterAutospacing="1" w:line="240" w:lineRule="auto"/>
    </w:pPr>
    <w:rPr>
      <w:rFonts w:ascii="Times" w:hAnsi="Times"/>
      <w:sz w:val="20"/>
      <w:szCs w:val="20"/>
    </w:rPr>
  </w:style>
  <w:style w:type="character" w:styleId="Emphasis">
    <w:name w:val="Emphasis"/>
    <w:basedOn w:val="DefaultParagraphFont"/>
    <w:uiPriority w:val="20"/>
    <w:qFormat/>
    <w:locked/>
    <w:rsid w:val="00E27F39"/>
    <w:rPr>
      <w:i/>
      <w:iCs/>
    </w:rPr>
  </w:style>
  <w:style w:type="character" w:customStyle="1" w:styleId="Heading2Char">
    <w:name w:val="Heading 2 Char"/>
    <w:basedOn w:val="DefaultParagraphFont"/>
    <w:link w:val="Heading2"/>
    <w:rsid w:val="00B10E69"/>
    <w:rPr>
      <w:rFonts w:asciiTheme="majorHAnsi" w:eastAsiaTheme="majorEastAsia" w:hAnsiTheme="majorHAnsi" w:cstheme="majorBidi"/>
      <w:b/>
      <w:bCs/>
      <w:color w:val="4F81BD" w:themeColor="accent1"/>
      <w:sz w:val="26"/>
      <w:szCs w:val="26"/>
    </w:rPr>
  </w:style>
  <w:style w:type="character" w:customStyle="1" w:styleId="md-assembly-caption">
    <w:name w:val="md-assembly-caption"/>
    <w:basedOn w:val="DefaultParagraphFont"/>
    <w:rsid w:val="00441319"/>
  </w:style>
  <w:style w:type="character" w:styleId="HTMLCite">
    <w:name w:val="HTML Cite"/>
    <w:basedOn w:val="DefaultParagraphFont"/>
    <w:uiPriority w:val="99"/>
    <w:semiHidden/>
    <w:unhideWhenUsed/>
    <w:rsid w:val="00441319"/>
    <w:rPr>
      <w:i/>
      <w:iCs/>
    </w:rPr>
  </w:style>
  <w:style w:type="character" w:customStyle="1" w:styleId="read-more">
    <w:name w:val="read-more"/>
    <w:basedOn w:val="DefaultParagraphFont"/>
    <w:rsid w:val="00441319"/>
  </w:style>
  <w:style w:type="character" w:customStyle="1" w:styleId="text-smallcaps">
    <w:name w:val="text-smallcaps"/>
    <w:basedOn w:val="DefaultParagraphFont"/>
    <w:rsid w:val="00441319"/>
  </w:style>
  <w:style w:type="paragraph" w:customStyle="1" w:styleId="mw-mmv-title-para">
    <w:name w:val="mw-mmv-title-para"/>
    <w:basedOn w:val="Normal"/>
    <w:rsid w:val="004D35B3"/>
    <w:pPr>
      <w:spacing w:before="100" w:beforeAutospacing="1" w:after="100" w:afterAutospacing="1" w:line="240" w:lineRule="auto"/>
    </w:pPr>
    <w:rPr>
      <w:rFonts w:ascii="Times" w:hAnsi="Times"/>
      <w:sz w:val="20"/>
      <w:szCs w:val="20"/>
    </w:rPr>
  </w:style>
  <w:style w:type="character" w:customStyle="1" w:styleId="mw-mmv-title">
    <w:name w:val="mw-mmv-title"/>
    <w:basedOn w:val="DefaultParagraphFont"/>
    <w:rsid w:val="004D35B3"/>
  </w:style>
  <w:style w:type="paragraph" w:customStyle="1" w:styleId="mw-mmv-credit">
    <w:name w:val="mw-mmv-credit"/>
    <w:basedOn w:val="Normal"/>
    <w:rsid w:val="004D35B3"/>
    <w:pPr>
      <w:spacing w:before="100" w:beforeAutospacing="1" w:after="100" w:afterAutospacing="1" w:line="240" w:lineRule="auto"/>
    </w:pPr>
    <w:rPr>
      <w:rFonts w:ascii="Times" w:hAnsi="Times"/>
      <w:sz w:val="20"/>
      <w:szCs w:val="20"/>
    </w:rPr>
  </w:style>
  <w:style w:type="character" w:customStyle="1" w:styleId="mw-mmv-source-author">
    <w:name w:val="mw-mmv-source-author"/>
    <w:basedOn w:val="DefaultParagraphFont"/>
    <w:rsid w:val="004D35B3"/>
  </w:style>
  <w:style w:type="character" w:customStyle="1" w:styleId="mw-mmv-author">
    <w:name w:val="mw-mmv-author"/>
    <w:basedOn w:val="DefaultParagraphFont"/>
    <w:rsid w:val="004D35B3"/>
  </w:style>
  <w:style w:type="character" w:customStyle="1" w:styleId="mw-mmv-source">
    <w:name w:val="mw-mmv-source"/>
    <w:basedOn w:val="DefaultParagraphFont"/>
    <w:rsid w:val="004D35B3"/>
  </w:style>
  <w:style w:type="character" w:customStyle="1" w:styleId="uficommentbody">
    <w:name w:val="uficommentbody"/>
    <w:basedOn w:val="DefaultParagraphFont"/>
    <w:rsid w:val="00BE506B"/>
  </w:style>
  <w:style w:type="character" w:styleId="FollowedHyperlink">
    <w:name w:val="FollowedHyperlink"/>
    <w:basedOn w:val="DefaultParagraphFont"/>
    <w:uiPriority w:val="99"/>
    <w:semiHidden/>
    <w:unhideWhenUsed/>
    <w:rsid w:val="003F1599"/>
    <w:rPr>
      <w:color w:val="800080" w:themeColor="followedHyperlink"/>
      <w:u w:val="single"/>
    </w:rPr>
  </w:style>
  <w:style w:type="character" w:customStyle="1" w:styleId="aqj">
    <w:name w:val="aqj"/>
    <w:basedOn w:val="DefaultParagraphFont"/>
    <w:rsid w:val="00F93442"/>
  </w:style>
  <w:style w:type="character" w:customStyle="1" w:styleId="st">
    <w:name w:val="st"/>
    <w:basedOn w:val="DefaultParagraphFont"/>
    <w:rsid w:val="00E45D3E"/>
  </w:style>
  <w:style w:type="character" w:customStyle="1" w:styleId="247o">
    <w:name w:val="_247o"/>
    <w:basedOn w:val="DefaultParagraphFont"/>
    <w:rsid w:val="00FE1A33"/>
  </w:style>
  <w:style w:type="character" w:customStyle="1" w:styleId="3l3x">
    <w:name w:val="_3l3x"/>
    <w:basedOn w:val="DefaultParagraphFont"/>
    <w:rsid w:val="0099482B"/>
  </w:style>
  <w:style w:type="paragraph" w:styleId="Header">
    <w:name w:val="header"/>
    <w:basedOn w:val="Normal"/>
    <w:link w:val="HeaderChar"/>
    <w:uiPriority w:val="99"/>
    <w:unhideWhenUsed/>
    <w:rsid w:val="00582D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2D48"/>
  </w:style>
  <w:style w:type="paragraph" w:styleId="Footer">
    <w:name w:val="footer"/>
    <w:basedOn w:val="Normal"/>
    <w:link w:val="FooterChar"/>
    <w:uiPriority w:val="99"/>
    <w:unhideWhenUsed/>
    <w:rsid w:val="00582D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2D48"/>
  </w:style>
  <w:style w:type="paragraph" w:customStyle="1" w:styleId="c2">
    <w:name w:val="c2"/>
    <w:basedOn w:val="Normal"/>
    <w:rsid w:val="009830AE"/>
    <w:pPr>
      <w:spacing w:before="100" w:beforeAutospacing="1" w:after="100" w:afterAutospacing="1" w:line="240" w:lineRule="auto"/>
    </w:pPr>
    <w:rPr>
      <w:rFonts w:ascii="Times" w:hAnsi="Times"/>
      <w:sz w:val="20"/>
      <w:szCs w:val="20"/>
    </w:rPr>
  </w:style>
  <w:style w:type="character" w:customStyle="1" w:styleId="authorortitle">
    <w:name w:val="authorortitle"/>
    <w:basedOn w:val="DefaultParagraphFont"/>
    <w:rsid w:val="004C5E06"/>
  </w:style>
  <w:style w:type="character" w:customStyle="1" w:styleId="im">
    <w:name w:val="im"/>
    <w:basedOn w:val="DefaultParagraphFont"/>
    <w:rsid w:val="00203975"/>
  </w:style>
  <w:style w:type="character" w:customStyle="1" w:styleId="Heading5Char">
    <w:name w:val="Heading 5 Char"/>
    <w:basedOn w:val="DefaultParagraphFont"/>
    <w:link w:val="Heading5"/>
    <w:rsid w:val="00082271"/>
    <w:rPr>
      <w:rFonts w:asciiTheme="majorHAnsi" w:eastAsiaTheme="majorEastAsia" w:hAnsiTheme="majorHAnsi" w:cstheme="majorBidi"/>
      <w:color w:val="243F60" w:themeColor="accent1" w:themeShade="7F"/>
    </w:rPr>
  </w:style>
  <w:style w:type="character" w:customStyle="1" w:styleId="postinfodate">
    <w:name w:val="post_info_date"/>
    <w:basedOn w:val="DefaultParagraphFont"/>
    <w:rsid w:val="00082271"/>
  </w:style>
  <w:style w:type="character" w:customStyle="1" w:styleId="contextualextensionhighlight">
    <w:name w:val="contextualextensionhighlight"/>
    <w:basedOn w:val="DefaultParagraphFont"/>
    <w:rsid w:val="000542B6"/>
  </w:style>
  <w:style w:type="character" w:customStyle="1" w:styleId="apple-converted-space">
    <w:name w:val="apple-converted-space"/>
    <w:basedOn w:val="DefaultParagraphFont"/>
    <w:rsid w:val="001B6674"/>
  </w:style>
  <w:style w:type="table" w:styleId="TableGrid">
    <w:name w:val="Table Grid"/>
    <w:basedOn w:val="TableNormal"/>
    <w:locked/>
    <w:rsid w:val="001B4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line-90">
    <w:name w:val="contentline-90"/>
    <w:basedOn w:val="DefaultParagraphFont"/>
    <w:rsid w:val="002269DD"/>
  </w:style>
  <w:style w:type="character" w:customStyle="1" w:styleId="byline">
    <w:name w:val="byline"/>
    <w:basedOn w:val="DefaultParagraphFont"/>
    <w:rsid w:val="00E172A7"/>
  </w:style>
  <w:style w:type="character" w:customStyle="1" w:styleId="source">
    <w:name w:val="source"/>
    <w:basedOn w:val="DefaultParagraphFont"/>
    <w:rsid w:val="00E172A7"/>
  </w:style>
  <w:style w:type="paragraph" w:styleId="z-TopofForm">
    <w:name w:val="HTML Top of Form"/>
    <w:basedOn w:val="Normal"/>
    <w:next w:val="Normal"/>
    <w:link w:val="z-TopofFormChar"/>
    <w:hidden/>
    <w:uiPriority w:val="99"/>
    <w:semiHidden/>
    <w:unhideWhenUsed/>
    <w:rsid w:val="007332DA"/>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332DA"/>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7332DA"/>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332DA"/>
    <w:rPr>
      <w:rFonts w:ascii="Arial" w:hAnsi="Arial"/>
      <w:vanish/>
      <w:sz w:val="16"/>
      <w:szCs w:val="16"/>
    </w:rPr>
  </w:style>
  <w:style w:type="character" w:customStyle="1" w:styleId="textexposedshow">
    <w:name w:val="text_exposed_show"/>
    <w:basedOn w:val="DefaultParagraphFont"/>
    <w:rsid w:val="00510F7A"/>
  </w:style>
  <w:style w:type="character" w:customStyle="1" w:styleId="apple-style-span">
    <w:name w:val="apple-style-span"/>
    <w:basedOn w:val="DefaultParagraphFont"/>
    <w:rsid w:val="00F5324D"/>
  </w:style>
  <w:style w:type="character" w:customStyle="1" w:styleId="table-data-cell-value">
    <w:name w:val="table-data-cell-value"/>
    <w:basedOn w:val="DefaultParagraphFont"/>
    <w:rsid w:val="001D2F61"/>
  </w:style>
  <w:style w:type="character" w:customStyle="1" w:styleId="profilecardavatarthumb">
    <w:name w:val="profilecardavatarthumb"/>
    <w:basedOn w:val="DefaultParagraphFont"/>
    <w:rsid w:val="00C23469"/>
  </w:style>
  <w:style w:type="character" w:customStyle="1" w:styleId="dbthreaddetailtreerowcellitem">
    <w:name w:val="dbthreaddetailtreerowcellitem"/>
    <w:basedOn w:val="DefaultParagraphFont"/>
    <w:rsid w:val="00C23469"/>
  </w:style>
  <w:style w:type="paragraph" w:customStyle="1" w:styleId="xmsonormal">
    <w:name w:val="x_msonormal"/>
    <w:basedOn w:val="Normal"/>
    <w:rsid w:val="001D416D"/>
    <w:pPr>
      <w:spacing w:before="100" w:beforeAutospacing="1" w:after="100" w:afterAutospacing="1" w:line="240" w:lineRule="auto"/>
    </w:pPr>
    <w:rPr>
      <w:rFonts w:ascii="Times New Roman" w:hAnsi="Times New Roman"/>
      <w:sz w:val="20"/>
      <w:szCs w:val="20"/>
    </w:rPr>
  </w:style>
  <w:style w:type="character" w:customStyle="1" w:styleId="m-12477087531591936573bovmbeapz9pfdcok9szcj">
    <w:name w:val="m_-1247708753159193657_3bovmbeapz9pfdcok9szcj"/>
    <w:basedOn w:val="DefaultParagraphFont"/>
    <w:rsid w:val="0075197E"/>
  </w:style>
  <w:style w:type="character" w:customStyle="1" w:styleId="semibold">
    <w:name w:val="semibold"/>
    <w:basedOn w:val="DefaultParagraphFont"/>
    <w:rsid w:val="00E83FB7"/>
  </w:style>
  <w:style w:type="character" w:customStyle="1" w:styleId="docssharedwiztogglelabeledlabeltext">
    <w:name w:val="docssharedwiztogglelabeledlabeltext"/>
    <w:basedOn w:val="DefaultParagraphFont"/>
    <w:rsid w:val="00635765"/>
  </w:style>
  <w:style w:type="character" w:styleId="UnresolvedMention">
    <w:name w:val="Unresolved Mention"/>
    <w:basedOn w:val="DefaultParagraphFont"/>
    <w:uiPriority w:val="99"/>
    <w:semiHidden/>
    <w:unhideWhenUsed/>
    <w:rsid w:val="00FF3859"/>
    <w:rPr>
      <w:color w:val="605E5C"/>
      <w:shd w:val="clear" w:color="auto" w:fill="E1DFDD"/>
    </w:rPr>
  </w:style>
  <w:style w:type="paragraph" w:styleId="BodyText">
    <w:name w:val="Body Text"/>
    <w:basedOn w:val="Normal"/>
    <w:link w:val="BodyTextChar"/>
    <w:uiPriority w:val="99"/>
    <w:unhideWhenUsed/>
    <w:rsid w:val="00A82D47"/>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A82D47"/>
    <w:rPr>
      <w:rFonts w:ascii="Times New Roman" w:eastAsia="Times New Roman" w:hAnsi="Times New Roman"/>
      <w:sz w:val="24"/>
      <w:szCs w:val="24"/>
    </w:rPr>
  </w:style>
  <w:style w:type="paragraph" w:customStyle="1" w:styleId="TableText">
    <w:name w:val="Table Text"/>
    <w:basedOn w:val="Normal"/>
    <w:qFormat/>
    <w:rsid w:val="00B03922"/>
    <w:pPr>
      <w:spacing w:after="0" w:line="240" w:lineRule="auto"/>
    </w:pPr>
    <w:rPr>
      <w:rFonts w:ascii="Geneva" w:eastAsia="Times New Roman" w:hAnsi="Geneva"/>
      <w:sz w:val="20"/>
    </w:rPr>
  </w:style>
  <w:style w:type="paragraph" w:customStyle="1" w:styleId="Subheading">
    <w:name w:val="Subheading"/>
    <w:basedOn w:val="Normal"/>
    <w:qFormat/>
    <w:rsid w:val="00B03922"/>
    <w:pPr>
      <w:keepNext/>
      <w:spacing w:after="120" w:line="240" w:lineRule="auto"/>
      <w:jc w:val="both"/>
    </w:pPr>
    <w:rPr>
      <w:rFonts w:ascii="Times New Roman" w:eastAsia="Times New Roman" w:hAnsi="Times New Roman"/>
      <w:b/>
      <w:sz w:val="24"/>
    </w:rPr>
  </w:style>
  <w:style w:type="paragraph" w:customStyle="1" w:styleId="Procedure">
    <w:name w:val="Procedure"/>
    <w:basedOn w:val="Normal"/>
    <w:qFormat/>
    <w:rsid w:val="00B03922"/>
    <w:pPr>
      <w:keepNext/>
      <w:spacing w:after="0" w:line="240" w:lineRule="auto"/>
      <w:jc w:val="both"/>
    </w:pPr>
    <w:rPr>
      <w:rFonts w:ascii="Times New Roman" w:eastAsia="Times New Roman" w:hAnsi="Times New Roman"/>
      <w:b/>
      <w:sz w:val="24"/>
      <w:szCs w:val="24"/>
    </w:rPr>
  </w:style>
  <w:style w:type="paragraph" w:customStyle="1" w:styleId="NumericalText">
    <w:name w:val="Numerical Text"/>
    <w:basedOn w:val="Normal"/>
    <w:qFormat/>
    <w:rsid w:val="00B03922"/>
    <w:pPr>
      <w:spacing w:after="100" w:line="240" w:lineRule="auto"/>
      <w:jc w:val="both"/>
    </w:pPr>
    <w:rPr>
      <w:rFonts w:ascii="Times New Roman" w:eastAsia="Times New Roman" w:hAnsi="Times New Roman"/>
    </w:rPr>
  </w:style>
  <w:style w:type="paragraph" w:customStyle="1" w:styleId="Equation">
    <w:name w:val="Equation"/>
    <w:basedOn w:val="Normal"/>
    <w:qFormat/>
    <w:rsid w:val="00B03922"/>
    <w:pPr>
      <w:spacing w:after="0" w:line="240" w:lineRule="auto"/>
      <w:jc w:val="center"/>
    </w:pPr>
    <w:rPr>
      <w:rFonts w:ascii="Times New Roman" w:eastAsia="Times New Roman" w:hAnsi="Times New Roman"/>
      <w:sz w:val="24"/>
      <w:szCs w:val="24"/>
    </w:rPr>
  </w:style>
  <w:style w:type="paragraph" w:customStyle="1" w:styleId="TableHeading">
    <w:name w:val="Table Heading"/>
    <w:basedOn w:val="Normal"/>
    <w:qFormat/>
    <w:rsid w:val="000526FC"/>
    <w:pPr>
      <w:keepNext/>
      <w:spacing w:after="0" w:line="240" w:lineRule="auto"/>
      <w:jc w:val="center"/>
    </w:pPr>
    <w:rPr>
      <w:rFonts w:ascii="Geneva" w:eastAsia="Times New Roman" w:hAnsi="Geneva"/>
      <w:b/>
      <w:bCs/>
      <w:sz w:val="20"/>
      <w:szCs w:val="18"/>
    </w:rPr>
  </w:style>
  <w:style w:type="paragraph" w:customStyle="1" w:styleId="TableTitle">
    <w:name w:val="Table Title"/>
    <w:basedOn w:val="Normal"/>
    <w:qFormat/>
    <w:rsid w:val="000526FC"/>
    <w:pPr>
      <w:keepNext/>
      <w:spacing w:after="0" w:line="240" w:lineRule="auto"/>
      <w:jc w:val="center"/>
    </w:pPr>
    <w:rPr>
      <w:rFonts w:ascii="Times" w:eastAsia="Times New Roman" w:hAnsi="Times"/>
      <w:b/>
      <w:sz w:val="24"/>
    </w:rPr>
  </w:style>
  <w:style w:type="paragraph" w:customStyle="1" w:styleId="BulletSingle">
    <w:name w:val="Bullet Single"/>
    <w:basedOn w:val="Normal"/>
    <w:qFormat/>
    <w:rsid w:val="000526FC"/>
    <w:pPr>
      <w:numPr>
        <w:numId w:val="7"/>
      </w:numPr>
      <w:spacing w:after="0" w:line="240" w:lineRule="auto"/>
      <w:jc w:val="both"/>
    </w:pPr>
    <w:rPr>
      <w:rFonts w:ascii="Times New Roman" w:eastAsia="Times New Roman" w:hAnsi="Times New Roman"/>
      <w:sz w:val="24"/>
      <w:szCs w:val="24"/>
    </w:rPr>
  </w:style>
  <w:style w:type="character" w:styleId="PageNumber">
    <w:name w:val="page number"/>
    <w:basedOn w:val="DefaultParagraphFont"/>
    <w:rsid w:val="00761572"/>
  </w:style>
  <w:style w:type="paragraph" w:styleId="TOC1">
    <w:name w:val="toc 1"/>
    <w:basedOn w:val="Normal"/>
    <w:next w:val="Normal"/>
    <w:autoRedefine/>
    <w:uiPriority w:val="39"/>
    <w:unhideWhenUsed/>
    <w:locked/>
    <w:rsid w:val="001B1E12"/>
    <w:pPr>
      <w:tabs>
        <w:tab w:val="right" w:leader="dot" w:pos="9360"/>
      </w:tabs>
      <w:spacing w:before="80" w:after="80" w:line="240" w:lineRule="auto"/>
    </w:pPr>
    <w:rPr>
      <w:rFonts w:ascii="Times New Roman" w:eastAsia="Times New Roman" w:hAnsi="Times New Roman"/>
      <w:b/>
      <w:bCs/>
      <w:caps/>
      <w:noProof/>
      <w:sz w:val="24"/>
      <w:szCs w:val="24"/>
    </w:rPr>
  </w:style>
  <w:style w:type="paragraph" w:styleId="TOC2">
    <w:name w:val="toc 2"/>
    <w:basedOn w:val="Normal"/>
    <w:next w:val="Normal"/>
    <w:autoRedefine/>
    <w:uiPriority w:val="39"/>
    <w:unhideWhenUsed/>
    <w:locked/>
    <w:rsid w:val="000D4123"/>
    <w:pPr>
      <w:tabs>
        <w:tab w:val="left" w:pos="880"/>
        <w:tab w:val="left" w:pos="927"/>
        <w:tab w:val="right" w:leader="dot" w:pos="9360"/>
      </w:tabs>
      <w:spacing w:after="0" w:line="240" w:lineRule="auto"/>
      <w:ind w:left="180"/>
    </w:pPr>
    <w:rPr>
      <w:rFonts w:ascii="Times New Roman" w:eastAsia="Times New Roman" w:hAnsi="Times New Roman"/>
      <w:smallCaps/>
      <w:noProof/>
      <w:sz w:val="24"/>
      <w:szCs w:val="24"/>
    </w:rPr>
  </w:style>
  <w:style w:type="character" w:styleId="SubtleReference">
    <w:name w:val="Subtle Reference"/>
    <w:basedOn w:val="DefaultParagraphFont"/>
    <w:uiPriority w:val="31"/>
    <w:qFormat/>
    <w:rsid w:val="00987AB5"/>
    <w:rPr>
      <w:smallCaps/>
      <w:color w:val="5A5A5A" w:themeColor="text1" w:themeTint="A5"/>
    </w:rPr>
  </w:style>
  <w:style w:type="character" w:styleId="CommentReference">
    <w:name w:val="annotation reference"/>
    <w:semiHidden/>
    <w:rsid w:val="00DF3E2C"/>
    <w:rPr>
      <w:sz w:val="18"/>
    </w:rPr>
  </w:style>
  <w:style w:type="paragraph" w:styleId="CommentText">
    <w:name w:val="annotation text"/>
    <w:basedOn w:val="Normal"/>
    <w:link w:val="CommentTextChar"/>
    <w:uiPriority w:val="99"/>
    <w:semiHidden/>
    <w:rsid w:val="00DF3E2C"/>
    <w:pPr>
      <w:spacing w:after="0"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semiHidden/>
    <w:rsid w:val="00DF3E2C"/>
    <w:rPr>
      <w:rFonts w:ascii="Times New Roman" w:eastAsia="Times New Roman" w:hAnsi="Times New Roman"/>
      <w:sz w:val="24"/>
      <w:szCs w:val="24"/>
    </w:rPr>
  </w:style>
  <w:style w:type="paragraph" w:customStyle="1" w:styleId="Graphic">
    <w:name w:val="Graphic"/>
    <w:basedOn w:val="BodyText"/>
    <w:qFormat/>
    <w:rsid w:val="00DF3E2C"/>
    <w:pPr>
      <w:jc w:val="center"/>
    </w:pPr>
  </w:style>
  <w:style w:type="character" w:styleId="IntenseReference">
    <w:name w:val="Intense Reference"/>
    <w:basedOn w:val="DefaultParagraphFont"/>
    <w:uiPriority w:val="32"/>
    <w:qFormat/>
    <w:rsid w:val="00EE0FF1"/>
    <w:rPr>
      <w:b/>
      <w:bCs/>
      <w:smallCaps/>
      <w:color w:val="4F81BD" w:themeColor="accent1"/>
      <w:spacing w:val="5"/>
    </w:rPr>
  </w:style>
  <w:style w:type="paragraph" w:customStyle="1" w:styleId="Default">
    <w:name w:val="Default"/>
    <w:rsid w:val="00757A20"/>
    <w:pPr>
      <w:autoSpaceDE w:val="0"/>
      <w:autoSpaceDN w:val="0"/>
      <w:adjustRightInd w:val="0"/>
    </w:pPr>
    <w:rPr>
      <w:rFonts w:ascii="Times New Roman" w:eastAsiaTheme="minorHAnsi" w:hAnsi="Times New Roman"/>
      <w:color w:val="000000"/>
      <w:sz w:val="24"/>
      <w:szCs w:val="24"/>
      <w14:ligatures w14:val="standardContextual"/>
    </w:rPr>
  </w:style>
  <w:style w:type="character" w:styleId="PlaceholderText">
    <w:name w:val="Placeholder Text"/>
    <w:basedOn w:val="DefaultParagraphFont"/>
    <w:uiPriority w:val="99"/>
    <w:semiHidden/>
    <w:rsid w:val="00757A20"/>
    <w:rPr>
      <w:color w:val="808080"/>
    </w:rPr>
  </w:style>
  <w:style w:type="paragraph" w:styleId="Revision">
    <w:name w:val="Revision"/>
    <w:hidden/>
    <w:uiPriority w:val="99"/>
    <w:semiHidden/>
    <w:rsid w:val="00342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917">
      <w:bodyDiv w:val="1"/>
      <w:marLeft w:val="0"/>
      <w:marRight w:val="0"/>
      <w:marTop w:val="0"/>
      <w:marBottom w:val="0"/>
      <w:divBdr>
        <w:top w:val="none" w:sz="0" w:space="0" w:color="auto"/>
        <w:left w:val="none" w:sz="0" w:space="0" w:color="auto"/>
        <w:bottom w:val="none" w:sz="0" w:space="0" w:color="auto"/>
        <w:right w:val="none" w:sz="0" w:space="0" w:color="auto"/>
      </w:divBdr>
    </w:div>
    <w:div w:id="10420269">
      <w:bodyDiv w:val="1"/>
      <w:marLeft w:val="0"/>
      <w:marRight w:val="0"/>
      <w:marTop w:val="0"/>
      <w:marBottom w:val="0"/>
      <w:divBdr>
        <w:top w:val="none" w:sz="0" w:space="0" w:color="auto"/>
        <w:left w:val="none" w:sz="0" w:space="0" w:color="auto"/>
        <w:bottom w:val="none" w:sz="0" w:space="0" w:color="auto"/>
        <w:right w:val="none" w:sz="0" w:space="0" w:color="auto"/>
      </w:divBdr>
    </w:div>
    <w:div w:id="10449492">
      <w:bodyDiv w:val="1"/>
      <w:marLeft w:val="0"/>
      <w:marRight w:val="0"/>
      <w:marTop w:val="0"/>
      <w:marBottom w:val="0"/>
      <w:divBdr>
        <w:top w:val="none" w:sz="0" w:space="0" w:color="auto"/>
        <w:left w:val="none" w:sz="0" w:space="0" w:color="auto"/>
        <w:bottom w:val="none" w:sz="0" w:space="0" w:color="auto"/>
        <w:right w:val="none" w:sz="0" w:space="0" w:color="auto"/>
      </w:divBdr>
    </w:div>
    <w:div w:id="15542416">
      <w:bodyDiv w:val="1"/>
      <w:marLeft w:val="0"/>
      <w:marRight w:val="0"/>
      <w:marTop w:val="0"/>
      <w:marBottom w:val="0"/>
      <w:divBdr>
        <w:top w:val="none" w:sz="0" w:space="0" w:color="auto"/>
        <w:left w:val="none" w:sz="0" w:space="0" w:color="auto"/>
        <w:bottom w:val="none" w:sz="0" w:space="0" w:color="auto"/>
        <w:right w:val="none" w:sz="0" w:space="0" w:color="auto"/>
      </w:divBdr>
      <w:divsChild>
        <w:div w:id="127096340">
          <w:marLeft w:val="0"/>
          <w:marRight w:val="0"/>
          <w:marTop w:val="0"/>
          <w:marBottom w:val="0"/>
          <w:divBdr>
            <w:top w:val="none" w:sz="0" w:space="0" w:color="auto"/>
            <w:left w:val="none" w:sz="0" w:space="0" w:color="auto"/>
            <w:bottom w:val="none" w:sz="0" w:space="0" w:color="auto"/>
            <w:right w:val="none" w:sz="0" w:space="0" w:color="auto"/>
          </w:divBdr>
        </w:div>
        <w:div w:id="182132631">
          <w:marLeft w:val="0"/>
          <w:marRight w:val="0"/>
          <w:marTop w:val="0"/>
          <w:marBottom w:val="0"/>
          <w:divBdr>
            <w:top w:val="none" w:sz="0" w:space="0" w:color="auto"/>
            <w:left w:val="none" w:sz="0" w:space="0" w:color="auto"/>
            <w:bottom w:val="none" w:sz="0" w:space="0" w:color="auto"/>
            <w:right w:val="none" w:sz="0" w:space="0" w:color="auto"/>
          </w:divBdr>
          <w:divsChild>
            <w:div w:id="1381132956">
              <w:marLeft w:val="0"/>
              <w:marRight w:val="0"/>
              <w:marTop w:val="0"/>
              <w:marBottom w:val="0"/>
              <w:divBdr>
                <w:top w:val="none" w:sz="0" w:space="0" w:color="auto"/>
                <w:left w:val="none" w:sz="0" w:space="0" w:color="auto"/>
                <w:bottom w:val="none" w:sz="0" w:space="0" w:color="auto"/>
                <w:right w:val="none" w:sz="0" w:space="0" w:color="auto"/>
              </w:divBdr>
              <w:divsChild>
                <w:div w:id="1310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103">
      <w:bodyDiv w:val="1"/>
      <w:marLeft w:val="0"/>
      <w:marRight w:val="0"/>
      <w:marTop w:val="0"/>
      <w:marBottom w:val="0"/>
      <w:divBdr>
        <w:top w:val="none" w:sz="0" w:space="0" w:color="auto"/>
        <w:left w:val="none" w:sz="0" w:space="0" w:color="auto"/>
        <w:bottom w:val="none" w:sz="0" w:space="0" w:color="auto"/>
        <w:right w:val="none" w:sz="0" w:space="0" w:color="auto"/>
      </w:divBdr>
    </w:div>
    <w:div w:id="22175011">
      <w:bodyDiv w:val="1"/>
      <w:marLeft w:val="0"/>
      <w:marRight w:val="0"/>
      <w:marTop w:val="0"/>
      <w:marBottom w:val="0"/>
      <w:divBdr>
        <w:top w:val="none" w:sz="0" w:space="0" w:color="auto"/>
        <w:left w:val="none" w:sz="0" w:space="0" w:color="auto"/>
        <w:bottom w:val="none" w:sz="0" w:space="0" w:color="auto"/>
        <w:right w:val="none" w:sz="0" w:space="0" w:color="auto"/>
      </w:divBdr>
    </w:div>
    <w:div w:id="44067532">
      <w:bodyDiv w:val="1"/>
      <w:marLeft w:val="0"/>
      <w:marRight w:val="0"/>
      <w:marTop w:val="0"/>
      <w:marBottom w:val="0"/>
      <w:divBdr>
        <w:top w:val="none" w:sz="0" w:space="0" w:color="auto"/>
        <w:left w:val="none" w:sz="0" w:space="0" w:color="auto"/>
        <w:bottom w:val="none" w:sz="0" w:space="0" w:color="auto"/>
        <w:right w:val="none" w:sz="0" w:space="0" w:color="auto"/>
      </w:divBdr>
    </w:div>
    <w:div w:id="59862641">
      <w:bodyDiv w:val="1"/>
      <w:marLeft w:val="0"/>
      <w:marRight w:val="0"/>
      <w:marTop w:val="0"/>
      <w:marBottom w:val="0"/>
      <w:divBdr>
        <w:top w:val="none" w:sz="0" w:space="0" w:color="auto"/>
        <w:left w:val="none" w:sz="0" w:space="0" w:color="auto"/>
        <w:bottom w:val="none" w:sz="0" w:space="0" w:color="auto"/>
        <w:right w:val="none" w:sz="0" w:space="0" w:color="auto"/>
      </w:divBdr>
      <w:divsChild>
        <w:div w:id="1746298547">
          <w:marLeft w:val="0"/>
          <w:marRight w:val="0"/>
          <w:marTop w:val="0"/>
          <w:marBottom w:val="0"/>
          <w:divBdr>
            <w:top w:val="none" w:sz="0" w:space="0" w:color="auto"/>
            <w:left w:val="none" w:sz="0" w:space="0" w:color="auto"/>
            <w:bottom w:val="none" w:sz="0" w:space="0" w:color="auto"/>
            <w:right w:val="none" w:sz="0" w:space="0" w:color="auto"/>
          </w:divBdr>
          <w:divsChild>
            <w:div w:id="1277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7948">
      <w:bodyDiv w:val="1"/>
      <w:marLeft w:val="0"/>
      <w:marRight w:val="0"/>
      <w:marTop w:val="0"/>
      <w:marBottom w:val="0"/>
      <w:divBdr>
        <w:top w:val="none" w:sz="0" w:space="0" w:color="auto"/>
        <w:left w:val="none" w:sz="0" w:space="0" w:color="auto"/>
        <w:bottom w:val="none" w:sz="0" w:space="0" w:color="auto"/>
        <w:right w:val="none" w:sz="0" w:space="0" w:color="auto"/>
      </w:divBdr>
      <w:divsChild>
        <w:div w:id="1970936570">
          <w:marLeft w:val="0"/>
          <w:marRight w:val="0"/>
          <w:marTop w:val="0"/>
          <w:marBottom w:val="0"/>
          <w:divBdr>
            <w:top w:val="none" w:sz="0" w:space="0" w:color="auto"/>
            <w:left w:val="none" w:sz="0" w:space="0" w:color="auto"/>
            <w:bottom w:val="none" w:sz="0" w:space="0" w:color="auto"/>
            <w:right w:val="none" w:sz="0" w:space="0" w:color="auto"/>
          </w:divBdr>
          <w:divsChild>
            <w:div w:id="2123524484">
              <w:marLeft w:val="0"/>
              <w:marRight w:val="0"/>
              <w:marTop w:val="0"/>
              <w:marBottom w:val="0"/>
              <w:divBdr>
                <w:top w:val="none" w:sz="0" w:space="0" w:color="auto"/>
                <w:left w:val="none" w:sz="0" w:space="0" w:color="auto"/>
                <w:bottom w:val="none" w:sz="0" w:space="0" w:color="auto"/>
                <w:right w:val="none" w:sz="0" w:space="0" w:color="auto"/>
              </w:divBdr>
              <w:divsChild>
                <w:div w:id="886986471">
                  <w:marLeft w:val="0"/>
                  <w:marRight w:val="0"/>
                  <w:marTop w:val="0"/>
                  <w:marBottom w:val="0"/>
                  <w:divBdr>
                    <w:top w:val="none" w:sz="0" w:space="0" w:color="auto"/>
                    <w:left w:val="none" w:sz="0" w:space="0" w:color="auto"/>
                    <w:bottom w:val="none" w:sz="0" w:space="0" w:color="auto"/>
                    <w:right w:val="none" w:sz="0" w:space="0" w:color="auto"/>
                  </w:divBdr>
                </w:div>
              </w:divsChild>
            </w:div>
            <w:div w:id="462619741">
              <w:marLeft w:val="0"/>
              <w:marRight w:val="0"/>
              <w:marTop w:val="0"/>
              <w:marBottom w:val="0"/>
              <w:divBdr>
                <w:top w:val="none" w:sz="0" w:space="0" w:color="auto"/>
                <w:left w:val="none" w:sz="0" w:space="0" w:color="auto"/>
                <w:bottom w:val="none" w:sz="0" w:space="0" w:color="auto"/>
                <w:right w:val="none" w:sz="0" w:space="0" w:color="auto"/>
              </w:divBdr>
              <w:divsChild>
                <w:div w:id="409160638">
                  <w:marLeft w:val="0"/>
                  <w:marRight w:val="0"/>
                  <w:marTop w:val="0"/>
                  <w:marBottom w:val="0"/>
                  <w:divBdr>
                    <w:top w:val="none" w:sz="0" w:space="0" w:color="auto"/>
                    <w:left w:val="none" w:sz="0" w:space="0" w:color="auto"/>
                    <w:bottom w:val="none" w:sz="0" w:space="0" w:color="auto"/>
                    <w:right w:val="none" w:sz="0" w:space="0" w:color="auto"/>
                  </w:divBdr>
                </w:div>
                <w:div w:id="1539270190">
                  <w:marLeft w:val="0"/>
                  <w:marRight w:val="0"/>
                  <w:marTop w:val="0"/>
                  <w:marBottom w:val="0"/>
                  <w:divBdr>
                    <w:top w:val="none" w:sz="0" w:space="0" w:color="auto"/>
                    <w:left w:val="none" w:sz="0" w:space="0" w:color="auto"/>
                    <w:bottom w:val="none" w:sz="0" w:space="0" w:color="auto"/>
                    <w:right w:val="none" w:sz="0" w:space="0" w:color="auto"/>
                  </w:divBdr>
                </w:div>
              </w:divsChild>
            </w:div>
            <w:div w:id="249777787">
              <w:marLeft w:val="0"/>
              <w:marRight w:val="0"/>
              <w:marTop w:val="0"/>
              <w:marBottom w:val="0"/>
              <w:divBdr>
                <w:top w:val="none" w:sz="0" w:space="0" w:color="auto"/>
                <w:left w:val="none" w:sz="0" w:space="0" w:color="auto"/>
                <w:bottom w:val="none" w:sz="0" w:space="0" w:color="auto"/>
                <w:right w:val="none" w:sz="0" w:space="0" w:color="auto"/>
              </w:divBdr>
              <w:divsChild>
                <w:div w:id="15761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4303">
      <w:bodyDiv w:val="1"/>
      <w:marLeft w:val="0"/>
      <w:marRight w:val="0"/>
      <w:marTop w:val="0"/>
      <w:marBottom w:val="0"/>
      <w:divBdr>
        <w:top w:val="none" w:sz="0" w:space="0" w:color="auto"/>
        <w:left w:val="none" w:sz="0" w:space="0" w:color="auto"/>
        <w:bottom w:val="none" w:sz="0" w:space="0" w:color="auto"/>
        <w:right w:val="none" w:sz="0" w:space="0" w:color="auto"/>
      </w:divBdr>
    </w:div>
    <w:div w:id="112990639">
      <w:bodyDiv w:val="1"/>
      <w:marLeft w:val="0"/>
      <w:marRight w:val="0"/>
      <w:marTop w:val="0"/>
      <w:marBottom w:val="0"/>
      <w:divBdr>
        <w:top w:val="none" w:sz="0" w:space="0" w:color="auto"/>
        <w:left w:val="none" w:sz="0" w:space="0" w:color="auto"/>
        <w:bottom w:val="none" w:sz="0" w:space="0" w:color="auto"/>
        <w:right w:val="none" w:sz="0" w:space="0" w:color="auto"/>
      </w:divBdr>
      <w:divsChild>
        <w:div w:id="1570118314">
          <w:marLeft w:val="0"/>
          <w:marRight w:val="0"/>
          <w:marTop w:val="0"/>
          <w:marBottom w:val="0"/>
          <w:divBdr>
            <w:top w:val="none" w:sz="0" w:space="0" w:color="auto"/>
            <w:left w:val="none" w:sz="0" w:space="0" w:color="auto"/>
            <w:bottom w:val="none" w:sz="0" w:space="0" w:color="auto"/>
            <w:right w:val="none" w:sz="0" w:space="0" w:color="auto"/>
          </w:divBdr>
          <w:divsChild>
            <w:div w:id="1902053612">
              <w:marLeft w:val="0"/>
              <w:marRight w:val="0"/>
              <w:marTop w:val="0"/>
              <w:marBottom w:val="0"/>
              <w:divBdr>
                <w:top w:val="none" w:sz="0" w:space="0" w:color="auto"/>
                <w:left w:val="none" w:sz="0" w:space="0" w:color="auto"/>
                <w:bottom w:val="none" w:sz="0" w:space="0" w:color="auto"/>
                <w:right w:val="none" w:sz="0" w:space="0" w:color="auto"/>
              </w:divBdr>
              <w:divsChild>
                <w:div w:id="10841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6961">
      <w:bodyDiv w:val="1"/>
      <w:marLeft w:val="0"/>
      <w:marRight w:val="0"/>
      <w:marTop w:val="0"/>
      <w:marBottom w:val="0"/>
      <w:divBdr>
        <w:top w:val="none" w:sz="0" w:space="0" w:color="auto"/>
        <w:left w:val="none" w:sz="0" w:space="0" w:color="auto"/>
        <w:bottom w:val="none" w:sz="0" w:space="0" w:color="auto"/>
        <w:right w:val="none" w:sz="0" w:space="0" w:color="auto"/>
      </w:divBdr>
    </w:div>
    <w:div w:id="120459817">
      <w:bodyDiv w:val="1"/>
      <w:marLeft w:val="0"/>
      <w:marRight w:val="0"/>
      <w:marTop w:val="0"/>
      <w:marBottom w:val="0"/>
      <w:divBdr>
        <w:top w:val="none" w:sz="0" w:space="0" w:color="auto"/>
        <w:left w:val="none" w:sz="0" w:space="0" w:color="auto"/>
        <w:bottom w:val="none" w:sz="0" w:space="0" w:color="auto"/>
        <w:right w:val="none" w:sz="0" w:space="0" w:color="auto"/>
      </w:divBdr>
      <w:divsChild>
        <w:div w:id="1229655965">
          <w:marLeft w:val="0"/>
          <w:marRight w:val="0"/>
          <w:marTop w:val="0"/>
          <w:marBottom w:val="0"/>
          <w:divBdr>
            <w:top w:val="none" w:sz="0" w:space="0" w:color="auto"/>
            <w:left w:val="none" w:sz="0" w:space="0" w:color="auto"/>
            <w:bottom w:val="none" w:sz="0" w:space="0" w:color="auto"/>
            <w:right w:val="none" w:sz="0" w:space="0" w:color="auto"/>
          </w:divBdr>
          <w:divsChild>
            <w:div w:id="903757163">
              <w:marLeft w:val="0"/>
              <w:marRight w:val="0"/>
              <w:marTop w:val="0"/>
              <w:marBottom w:val="0"/>
              <w:divBdr>
                <w:top w:val="none" w:sz="0" w:space="0" w:color="auto"/>
                <w:left w:val="none" w:sz="0" w:space="0" w:color="auto"/>
                <w:bottom w:val="none" w:sz="0" w:space="0" w:color="auto"/>
                <w:right w:val="none" w:sz="0" w:space="0" w:color="auto"/>
              </w:divBdr>
              <w:divsChild>
                <w:div w:id="818427512">
                  <w:marLeft w:val="0"/>
                  <w:marRight w:val="0"/>
                  <w:marTop w:val="0"/>
                  <w:marBottom w:val="0"/>
                  <w:divBdr>
                    <w:top w:val="none" w:sz="0" w:space="0" w:color="auto"/>
                    <w:left w:val="none" w:sz="0" w:space="0" w:color="auto"/>
                    <w:bottom w:val="none" w:sz="0" w:space="0" w:color="auto"/>
                    <w:right w:val="none" w:sz="0" w:space="0" w:color="auto"/>
                  </w:divBdr>
                </w:div>
              </w:divsChild>
            </w:div>
            <w:div w:id="750157171">
              <w:marLeft w:val="0"/>
              <w:marRight w:val="0"/>
              <w:marTop w:val="0"/>
              <w:marBottom w:val="0"/>
              <w:divBdr>
                <w:top w:val="none" w:sz="0" w:space="0" w:color="auto"/>
                <w:left w:val="none" w:sz="0" w:space="0" w:color="auto"/>
                <w:bottom w:val="none" w:sz="0" w:space="0" w:color="auto"/>
                <w:right w:val="none" w:sz="0" w:space="0" w:color="auto"/>
              </w:divBdr>
              <w:divsChild>
                <w:div w:id="14251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8044">
      <w:bodyDiv w:val="1"/>
      <w:marLeft w:val="0"/>
      <w:marRight w:val="0"/>
      <w:marTop w:val="0"/>
      <w:marBottom w:val="0"/>
      <w:divBdr>
        <w:top w:val="none" w:sz="0" w:space="0" w:color="auto"/>
        <w:left w:val="none" w:sz="0" w:space="0" w:color="auto"/>
        <w:bottom w:val="none" w:sz="0" w:space="0" w:color="auto"/>
        <w:right w:val="none" w:sz="0" w:space="0" w:color="auto"/>
      </w:divBdr>
    </w:div>
    <w:div w:id="127744822">
      <w:bodyDiv w:val="1"/>
      <w:marLeft w:val="0"/>
      <w:marRight w:val="0"/>
      <w:marTop w:val="0"/>
      <w:marBottom w:val="0"/>
      <w:divBdr>
        <w:top w:val="none" w:sz="0" w:space="0" w:color="auto"/>
        <w:left w:val="none" w:sz="0" w:space="0" w:color="auto"/>
        <w:bottom w:val="none" w:sz="0" w:space="0" w:color="auto"/>
        <w:right w:val="none" w:sz="0" w:space="0" w:color="auto"/>
      </w:divBdr>
      <w:divsChild>
        <w:div w:id="1356074182">
          <w:marLeft w:val="720"/>
          <w:marRight w:val="0"/>
          <w:marTop w:val="80"/>
          <w:marBottom w:val="0"/>
          <w:divBdr>
            <w:top w:val="none" w:sz="0" w:space="0" w:color="auto"/>
            <w:left w:val="none" w:sz="0" w:space="0" w:color="auto"/>
            <w:bottom w:val="none" w:sz="0" w:space="0" w:color="auto"/>
            <w:right w:val="none" w:sz="0" w:space="0" w:color="auto"/>
          </w:divBdr>
        </w:div>
        <w:div w:id="1434595004">
          <w:marLeft w:val="720"/>
          <w:marRight w:val="0"/>
          <w:marTop w:val="0"/>
          <w:marBottom w:val="0"/>
          <w:divBdr>
            <w:top w:val="none" w:sz="0" w:space="0" w:color="auto"/>
            <w:left w:val="none" w:sz="0" w:space="0" w:color="auto"/>
            <w:bottom w:val="none" w:sz="0" w:space="0" w:color="auto"/>
            <w:right w:val="none" w:sz="0" w:space="0" w:color="auto"/>
          </w:divBdr>
        </w:div>
        <w:div w:id="201409575">
          <w:marLeft w:val="720"/>
          <w:marRight w:val="0"/>
          <w:marTop w:val="0"/>
          <w:marBottom w:val="0"/>
          <w:divBdr>
            <w:top w:val="none" w:sz="0" w:space="0" w:color="auto"/>
            <w:left w:val="none" w:sz="0" w:space="0" w:color="auto"/>
            <w:bottom w:val="none" w:sz="0" w:space="0" w:color="auto"/>
            <w:right w:val="none" w:sz="0" w:space="0" w:color="auto"/>
          </w:divBdr>
        </w:div>
        <w:div w:id="1944261843">
          <w:marLeft w:val="720"/>
          <w:marRight w:val="0"/>
          <w:marTop w:val="0"/>
          <w:marBottom w:val="0"/>
          <w:divBdr>
            <w:top w:val="none" w:sz="0" w:space="0" w:color="auto"/>
            <w:left w:val="none" w:sz="0" w:space="0" w:color="auto"/>
            <w:bottom w:val="none" w:sz="0" w:space="0" w:color="auto"/>
            <w:right w:val="none" w:sz="0" w:space="0" w:color="auto"/>
          </w:divBdr>
        </w:div>
        <w:div w:id="239797138">
          <w:marLeft w:val="720"/>
          <w:marRight w:val="0"/>
          <w:marTop w:val="0"/>
          <w:marBottom w:val="0"/>
          <w:divBdr>
            <w:top w:val="none" w:sz="0" w:space="0" w:color="auto"/>
            <w:left w:val="none" w:sz="0" w:space="0" w:color="auto"/>
            <w:bottom w:val="none" w:sz="0" w:space="0" w:color="auto"/>
            <w:right w:val="none" w:sz="0" w:space="0" w:color="auto"/>
          </w:divBdr>
        </w:div>
        <w:div w:id="767190126">
          <w:marLeft w:val="720"/>
          <w:marRight w:val="0"/>
          <w:marTop w:val="0"/>
          <w:marBottom w:val="0"/>
          <w:divBdr>
            <w:top w:val="none" w:sz="0" w:space="0" w:color="auto"/>
            <w:left w:val="none" w:sz="0" w:space="0" w:color="auto"/>
            <w:bottom w:val="none" w:sz="0" w:space="0" w:color="auto"/>
            <w:right w:val="none" w:sz="0" w:space="0" w:color="auto"/>
          </w:divBdr>
        </w:div>
      </w:divsChild>
    </w:div>
    <w:div w:id="133450789">
      <w:bodyDiv w:val="1"/>
      <w:marLeft w:val="0"/>
      <w:marRight w:val="0"/>
      <w:marTop w:val="0"/>
      <w:marBottom w:val="0"/>
      <w:divBdr>
        <w:top w:val="none" w:sz="0" w:space="0" w:color="auto"/>
        <w:left w:val="none" w:sz="0" w:space="0" w:color="auto"/>
        <w:bottom w:val="none" w:sz="0" w:space="0" w:color="auto"/>
        <w:right w:val="none" w:sz="0" w:space="0" w:color="auto"/>
      </w:divBdr>
    </w:div>
    <w:div w:id="136651387">
      <w:bodyDiv w:val="1"/>
      <w:marLeft w:val="0"/>
      <w:marRight w:val="0"/>
      <w:marTop w:val="0"/>
      <w:marBottom w:val="0"/>
      <w:divBdr>
        <w:top w:val="none" w:sz="0" w:space="0" w:color="auto"/>
        <w:left w:val="none" w:sz="0" w:space="0" w:color="auto"/>
        <w:bottom w:val="none" w:sz="0" w:space="0" w:color="auto"/>
        <w:right w:val="none" w:sz="0" w:space="0" w:color="auto"/>
      </w:divBdr>
    </w:div>
    <w:div w:id="160119163">
      <w:bodyDiv w:val="1"/>
      <w:marLeft w:val="0"/>
      <w:marRight w:val="0"/>
      <w:marTop w:val="0"/>
      <w:marBottom w:val="0"/>
      <w:divBdr>
        <w:top w:val="none" w:sz="0" w:space="0" w:color="auto"/>
        <w:left w:val="none" w:sz="0" w:space="0" w:color="auto"/>
        <w:bottom w:val="none" w:sz="0" w:space="0" w:color="auto"/>
        <w:right w:val="none" w:sz="0" w:space="0" w:color="auto"/>
      </w:divBdr>
    </w:div>
    <w:div w:id="161286731">
      <w:bodyDiv w:val="1"/>
      <w:marLeft w:val="0"/>
      <w:marRight w:val="0"/>
      <w:marTop w:val="0"/>
      <w:marBottom w:val="0"/>
      <w:divBdr>
        <w:top w:val="none" w:sz="0" w:space="0" w:color="auto"/>
        <w:left w:val="none" w:sz="0" w:space="0" w:color="auto"/>
        <w:bottom w:val="none" w:sz="0" w:space="0" w:color="auto"/>
        <w:right w:val="none" w:sz="0" w:space="0" w:color="auto"/>
      </w:divBdr>
      <w:divsChild>
        <w:div w:id="1570731607">
          <w:marLeft w:val="0"/>
          <w:marRight w:val="0"/>
          <w:marTop w:val="0"/>
          <w:marBottom w:val="0"/>
          <w:divBdr>
            <w:top w:val="none" w:sz="0" w:space="0" w:color="auto"/>
            <w:left w:val="none" w:sz="0" w:space="0" w:color="auto"/>
            <w:bottom w:val="none" w:sz="0" w:space="0" w:color="auto"/>
            <w:right w:val="none" w:sz="0" w:space="0" w:color="auto"/>
          </w:divBdr>
          <w:divsChild>
            <w:div w:id="2066026356">
              <w:marLeft w:val="0"/>
              <w:marRight w:val="0"/>
              <w:marTop w:val="0"/>
              <w:marBottom w:val="0"/>
              <w:divBdr>
                <w:top w:val="none" w:sz="0" w:space="0" w:color="auto"/>
                <w:left w:val="none" w:sz="0" w:space="0" w:color="auto"/>
                <w:bottom w:val="none" w:sz="0" w:space="0" w:color="auto"/>
                <w:right w:val="none" w:sz="0" w:space="0" w:color="auto"/>
              </w:divBdr>
              <w:divsChild>
                <w:div w:id="8679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0831">
      <w:bodyDiv w:val="1"/>
      <w:marLeft w:val="0"/>
      <w:marRight w:val="0"/>
      <w:marTop w:val="0"/>
      <w:marBottom w:val="0"/>
      <w:divBdr>
        <w:top w:val="none" w:sz="0" w:space="0" w:color="auto"/>
        <w:left w:val="none" w:sz="0" w:space="0" w:color="auto"/>
        <w:bottom w:val="none" w:sz="0" w:space="0" w:color="auto"/>
        <w:right w:val="none" w:sz="0" w:space="0" w:color="auto"/>
      </w:divBdr>
    </w:div>
    <w:div w:id="166674363">
      <w:bodyDiv w:val="1"/>
      <w:marLeft w:val="0"/>
      <w:marRight w:val="0"/>
      <w:marTop w:val="0"/>
      <w:marBottom w:val="0"/>
      <w:divBdr>
        <w:top w:val="none" w:sz="0" w:space="0" w:color="auto"/>
        <w:left w:val="none" w:sz="0" w:space="0" w:color="auto"/>
        <w:bottom w:val="none" w:sz="0" w:space="0" w:color="auto"/>
        <w:right w:val="none" w:sz="0" w:space="0" w:color="auto"/>
      </w:divBdr>
    </w:div>
    <w:div w:id="196309534">
      <w:bodyDiv w:val="1"/>
      <w:marLeft w:val="0"/>
      <w:marRight w:val="0"/>
      <w:marTop w:val="0"/>
      <w:marBottom w:val="0"/>
      <w:divBdr>
        <w:top w:val="none" w:sz="0" w:space="0" w:color="auto"/>
        <w:left w:val="none" w:sz="0" w:space="0" w:color="auto"/>
        <w:bottom w:val="none" w:sz="0" w:space="0" w:color="auto"/>
        <w:right w:val="none" w:sz="0" w:space="0" w:color="auto"/>
      </w:divBdr>
    </w:div>
    <w:div w:id="206722277">
      <w:bodyDiv w:val="1"/>
      <w:marLeft w:val="0"/>
      <w:marRight w:val="0"/>
      <w:marTop w:val="0"/>
      <w:marBottom w:val="0"/>
      <w:divBdr>
        <w:top w:val="none" w:sz="0" w:space="0" w:color="auto"/>
        <w:left w:val="none" w:sz="0" w:space="0" w:color="auto"/>
        <w:bottom w:val="none" w:sz="0" w:space="0" w:color="auto"/>
        <w:right w:val="none" w:sz="0" w:space="0" w:color="auto"/>
      </w:divBdr>
      <w:divsChild>
        <w:div w:id="517893133">
          <w:marLeft w:val="0"/>
          <w:marRight w:val="0"/>
          <w:marTop w:val="0"/>
          <w:marBottom w:val="0"/>
          <w:divBdr>
            <w:top w:val="none" w:sz="0" w:space="0" w:color="auto"/>
            <w:left w:val="none" w:sz="0" w:space="0" w:color="auto"/>
            <w:bottom w:val="none" w:sz="0" w:space="0" w:color="auto"/>
            <w:right w:val="none" w:sz="0" w:space="0" w:color="auto"/>
          </w:divBdr>
        </w:div>
        <w:div w:id="1331785919">
          <w:marLeft w:val="0"/>
          <w:marRight w:val="0"/>
          <w:marTop w:val="0"/>
          <w:marBottom w:val="0"/>
          <w:divBdr>
            <w:top w:val="none" w:sz="0" w:space="0" w:color="auto"/>
            <w:left w:val="none" w:sz="0" w:space="0" w:color="auto"/>
            <w:bottom w:val="none" w:sz="0" w:space="0" w:color="auto"/>
            <w:right w:val="none" w:sz="0" w:space="0" w:color="auto"/>
          </w:divBdr>
        </w:div>
        <w:div w:id="1730687635">
          <w:marLeft w:val="0"/>
          <w:marRight w:val="0"/>
          <w:marTop w:val="0"/>
          <w:marBottom w:val="0"/>
          <w:divBdr>
            <w:top w:val="none" w:sz="0" w:space="0" w:color="auto"/>
            <w:left w:val="none" w:sz="0" w:space="0" w:color="auto"/>
            <w:bottom w:val="none" w:sz="0" w:space="0" w:color="auto"/>
            <w:right w:val="none" w:sz="0" w:space="0" w:color="auto"/>
          </w:divBdr>
        </w:div>
        <w:div w:id="1124807078">
          <w:marLeft w:val="0"/>
          <w:marRight w:val="0"/>
          <w:marTop w:val="0"/>
          <w:marBottom w:val="0"/>
          <w:divBdr>
            <w:top w:val="none" w:sz="0" w:space="0" w:color="auto"/>
            <w:left w:val="none" w:sz="0" w:space="0" w:color="auto"/>
            <w:bottom w:val="none" w:sz="0" w:space="0" w:color="auto"/>
            <w:right w:val="none" w:sz="0" w:space="0" w:color="auto"/>
          </w:divBdr>
        </w:div>
        <w:div w:id="897782337">
          <w:marLeft w:val="0"/>
          <w:marRight w:val="0"/>
          <w:marTop w:val="0"/>
          <w:marBottom w:val="0"/>
          <w:divBdr>
            <w:top w:val="none" w:sz="0" w:space="0" w:color="auto"/>
            <w:left w:val="none" w:sz="0" w:space="0" w:color="auto"/>
            <w:bottom w:val="none" w:sz="0" w:space="0" w:color="auto"/>
            <w:right w:val="none" w:sz="0" w:space="0" w:color="auto"/>
          </w:divBdr>
        </w:div>
        <w:div w:id="1502039912">
          <w:marLeft w:val="0"/>
          <w:marRight w:val="0"/>
          <w:marTop w:val="0"/>
          <w:marBottom w:val="0"/>
          <w:divBdr>
            <w:top w:val="none" w:sz="0" w:space="0" w:color="auto"/>
            <w:left w:val="none" w:sz="0" w:space="0" w:color="auto"/>
            <w:bottom w:val="none" w:sz="0" w:space="0" w:color="auto"/>
            <w:right w:val="none" w:sz="0" w:space="0" w:color="auto"/>
          </w:divBdr>
        </w:div>
        <w:div w:id="1486432153">
          <w:marLeft w:val="0"/>
          <w:marRight w:val="0"/>
          <w:marTop w:val="0"/>
          <w:marBottom w:val="0"/>
          <w:divBdr>
            <w:top w:val="none" w:sz="0" w:space="0" w:color="auto"/>
            <w:left w:val="none" w:sz="0" w:space="0" w:color="auto"/>
            <w:bottom w:val="none" w:sz="0" w:space="0" w:color="auto"/>
            <w:right w:val="none" w:sz="0" w:space="0" w:color="auto"/>
          </w:divBdr>
        </w:div>
        <w:div w:id="993219521">
          <w:marLeft w:val="0"/>
          <w:marRight w:val="0"/>
          <w:marTop w:val="0"/>
          <w:marBottom w:val="0"/>
          <w:divBdr>
            <w:top w:val="none" w:sz="0" w:space="0" w:color="auto"/>
            <w:left w:val="none" w:sz="0" w:space="0" w:color="auto"/>
            <w:bottom w:val="none" w:sz="0" w:space="0" w:color="auto"/>
            <w:right w:val="none" w:sz="0" w:space="0" w:color="auto"/>
          </w:divBdr>
        </w:div>
        <w:div w:id="653725413">
          <w:marLeft w:val="0"/>
          <w:marRight w:val="0"/>
          <w:marTop w:val="0"/>
          <w:marBottom w:val="0"/>
          <w:divBdr>
            <w:top w:val="none" w:sz="0" w:space="0" w:color="auto"/>
            <w:left w:val="none" w:sz="0" w:space="0" w:color="auto"/>
            <w:bottom w:val="none" w:sz="0" w:space="0" w:color="auto"/>
            <w:right w:val="none" w:sz="0" w:space="0" w:color="auto"/>
          </w:divBdr>
        </w:div>
        <w:div w:id="13461767">
          <w:marLeft w:val="0"/>
          <w:marRight w:val="0"/>
          <w:marTop w:val="0"/>
          <w:marBottom w:val="0"/>
          <w:divBdr>
            <w:top w:val="none" w:sz="0" w:space="0" w:color="auto"/>
            <w:left w:val="none" w:sz="0" w:space="0" w:color="auto"/>
            <w:bottom w:val="none" w:sz="0" w:space="0" w:color="auto"/>
            <w:right w:val="none" w:sz="0" w:space="0" w:color="auto"/>
          </w:divBdr>
        </w:div>
        <w:div w:id="1389650628">
          <w:marLeft w:val="0"/>
          <w:marRight w:val="0"/>
          <w:marTop w:val="0"/>
          <w:marBottom w:val="0"/>
          <w:divBdr>
            <w:top w:val="none" w:sz="0" w:space="0" w:color="auto"/>
            <w:left w:val="none" w:sz="0" w:space="0" w:color="auto"/>
            <w:bottom w:val="none" w:sz="0" w:space="0" w:color="auto"/>
            <w:right w:val="none" w:sz="0" w:space="0" w:color="auto"/>
          </w:divBdr>
        </w:div>
      </w:divsChild>
    </w:div>
    <w:div w:id="215898917">
      <w:bodyDiv w:val="1"/>
      <w:marLeft w:val="0"/>
      <w:marRight w:val="0"/>
      <w:marTop w:val="0"/>
      <w:marBottom w:val="0"/>
      <w:divBdr>
        <w:top w:val="none" w:sz="0" w:space="0" w:color="auto"/>
        <w:left w:val="none" w:sz="0" w:space="0" w:color="auto"/>
        <w:bottom w:val="none" w:sz="0" w:space="0" w:color="auto"/>
        <w:right w:val="none" w:sz="0" w:space="0" w:color="auto"/>
      </w:divBdr>
    </w:div>
    <w:div w:id="219680381">
      <w:bodyDiv w:val="1"/>
      <w:marLeft w:val="0"/>
      <w:marRight w:val="0"/>
      <w:marTop w:val="0"/>
      <w:marBottom w:val="0"/>
      <w:divBdr>
        <w:top w:val="none" w:sz="0" w:space="0" w:color="auto"/>
        <w:left w:val="none" w:sz="0" w:space="0" w:color="auto"/>
        <w:bottom w:val="none" w:sz="0" w:space="0" w:color="auto"/>
        <w:right w:val="none" w:sz="0" w:space="0" w:color="auto"/>
      </w:divBdr>
    </w:div>
    <w:div w:id="227156956">
      <w:bodyDiv w:val="1"/>
      <w:marLeft w:val="0"/>
      <w:marRight w:val="0"/>
      <w:marTop w:val="0"/>
      <w:marBottom w:val="0"/>
      <w:divBdr>
        <w:top w:val="none" w:sz="0" w:space="0" w:color="auto"/>
        <w:left w:val="none" w:sz="0" w:space="0" w:color="auto"/>
        <w:bottom w:val="none" w:sz="0" w:space="0" w:color="auto"/>
        <w:right w:val="none" w:sz="0" w:space="0" w:color="auto"/>
      </w:divBdr>
    </w:div>
    <w:div w:id="229776194">
      <w:bodyDiv w:val="1"/>
      <w:marLeft w:val="0"/>
      <w:marRight w:val="0"/>
      <w:marTop w:val="0"/>
      <w:marBottom w:val="0"/>
      <w:divBdr>
        <w:top w:val="none" w:sz="0" w:space="0" w:color="auto"/>
        <w:left w:val="none" w:sz="0" w:space="0" w:color="auto"/>
        <w:bottom w:val="none" w:sz="0" w:space="0" w:color="auto"/>
        <w:right w:val="none" w:sz="0" w:space="0" w:color="auto"/>
      </w:divBdr>
    </w:div>
    <w:div w:id="231812157">
      <w:bodyDiv w:val="1"/>
      <w:marLeft w:val="0"/>
      <w:marRight w:val="0"/>
      <w:marTop w:val="0"/>
      <w:marBottom w:val="0"/>
      <w:divBdr>
        <w:top w:val="none" w:sz="0" w:space="0" w:color="auto"/>
        <w:left w:val="none" w:sz="0" w:space="0" w:color="auto"/>
        <w:bottom w:val="none" w:sz="0" w:space="0" w:color="auto"/>
        <w:right w:val="none" w:sz="0" w:space="0" w:color="auto"/>
      </w:divBdr>
    </w:div>
    <w:div w:id="242644407">
      <w:bodyDiv w:val="1"/>
      <w:marLeft w:val="0"/>
      <w:marRight w:val="0"/>
      <w:marTop w:val="0"/>
      <w:marBottom w:val="0"/>
      <w:divBdr>
        <w:top w:val="none" w:sz="0" w:space="0" w:color="auto"/>
        <w:left w:val="none" w:sz="0" w:space="0" w:color="auto"/>
        <w:bottom w:val="none" w:sz="0" w:space="0" w:color="auto"/>
        <w:right w:val="none" w:sz="0" w:space="0" w:color="auto"/>
      </w:divBdr>
    </w:div>
    <w:div w:id="247932987">
      <w:bodyDiv w:val="1"/>
      <w:marLeft w:val="0"/>
      <w:marRight w:val="0"/>
      <w:marTop w:val="0"/>
      <w:marBottom w:val="0"/>
      <w:divBdr>
        <w:top w:val="none" w:sz="0" w:space="0" w:color="auto"/>
        <w:left w:val="none" w:sz="0" w:space="0" w:color="auto"/>
        <w:bottom w:val="none" w:sz="0" w:space="0" w:color="auto"/>
        <w:right w:val="none" w:sz="0" w:space="0" w:color="auto"/>
      </w:divBdr>
    </w:div>
    <w:div w:id="248388290">
      <w:bodyDiv w:val="1"/>
      <w:marLeft w:val="0"/>
      <w:marRight w:val="0"/>
      <w:marTop w:val="0"/>
      <w:marBottom w:val="0"/>
      <w:divBdr>
        <w:top w:val="none" w:sz="0" w:space="0" w:color="auto"/>
        <w:left w:val="none" w:sz="0" w:space="0" w:color="auto"/>
        <w:bottom w:val="none" w:sz="0" w:space="0" w:color="auto"/>
        <w:right w:val="none" w:sz="0" w:space="0" w:color="auto"/>
      </w:divBdr>
    </w:div>
    <w:div w:id="261499498">
      <w:bodyDiv w:val="1"/>
      <w:marLeft w:val="0"/>
      <w:marRight w:val="0"/>
      <w:marTop w:val="0"/>
      <w:marBottom w:val="0"/>
      <w:divBdr>
        <w:top w:val="none" w:sz="0" w:space="0" w:color="auto"/>
        <w:left w:val="none" w:sz="0" w:space="0" w:color="auto"/>
        <w:bottom w:val="none" w:sz="0" w:space="0" w:color="auto"/>
        <w:right w:val="none" w:sz="0" w:space="0" w:color="auto"/>
      </w:divBdr>
    </w:div>
    <w:div w:id="273095375">
      <w:bodyDiv w:val="1"/>
      <w:marLeft w:val="0"/>
      <w:marRight w:val="0"/>
      <w:marTop w:val="0"/>
      <w:marBottom w:val="0"/>
      <w:divBdr>
        <w:top w:val="none" w:sz="0" w:space="0" w:color="auto"/>
        <w:left w:val="none" w:sz="0" w:space="0" w:color="auto"/>
        <w:bottom w:val="none" w:sz="0" w:space="0" w:color="auto"/>
        <w:right w:val="none" w:sz="0" w:space="0" w:color="auto"/>
      </w:divBdr>
    </w:div>
    <w:div w:id="292293778">
      <w:bodyDiv w:val="1"/>
      <w:marLeft w:val="0"/>
      <w:marRight w:val="0"/>
      <w:marTop w:val="0"/>
      <w:marBottom w:val="0"/>
      <w:divBdr>
        <w:top w:val="none" w:sz="0" w:space="0" w:color="auto"/>
        <w:left w:val="none" w:sz="0" w:space="0" w:color="auto"/>
        <w:bottom w:val="none" w:sz="0" w:space="0" w:color="auto"/>
        <w:right w:val="none" w:sz="0" w:space="0" w:color="auto"/>
      </w:divBdr>
    </w:div>
    <w:div w:id="295375924">
      <w:bodyDiv w:val="1"/>
      <w:marLeft w:val="0"/>
      <w:marRight w:val="0"/>
      <w:marTop w:val="0"/>
      <w:marBottom w:val="0"/>
      <w:divBdr>
        <w:top w:val="none" w:sz="0" w:space="0" w:color="auto"/>
        <w:left w:val="none" w:sz="0" w:space="0" w:color="auto"/>
        <w:bottom w:val="none" w:sz="0" w:space="0" w:color="auto"/>
        <w:right w:val="none" w:sz="0" w:space="0" w:color="auto"/>
      </w:divBdr>
    </w:div>
    <w:div w:id="300772046">
      <w:bodyDiv w:val="1"/>
      <w:marLeft w:val="0"/>
      <w:marRight w:val="0"/>
      <w:marTop w:val="0"/>
      <w:marBottom w:val="0"/>
      <w:divBdr>
        <w:top w:val="none" w:sz="0" w:space="0" w:color="auto"/>
        <w:left w:val="none" w:sz="0" w:space="0" w:color="auto"/>
        <w:bottom w:val="none" w:sz="0" w:space="0" w:color="auto"/>
        <w:right w:val="none" w:sz="0" w:space="0" w:color="auto"/>
      </w:divBdr>
      <w:divsChild>
        <w:div w:id="976492826">
          <w:marLeft w:val="0"/>
          <w:marRight w:val="0"/>
          <w:marTop w:val="0"/>
          <w:marBottom w:val="0"/>
          <w:divBdr>
            <w:top w:val="none" w:sz="0" w:space="0" w:color="auto"/>
            <w:left w:val="none" w:sz="0" w:space="0" w:color="auto"/>
            <w:bottom w:val="none" w:sz="0" w:space="0" w:color="auto"/>
            <w:right w:val="none" w:sz="0" w:space="0" w:color="auto"/>
          </w:divBdr>
          <w:divsChild>
            <w:div w:id="17715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8462">
      <w:bodyDiv w:val="1"/>
      <w:marLeft w:val="0"/>
      <w:marRight w:val="0"/>
      <w:marTop w:val="0"/>
      <w:marBottom w:val="0"/>
      <w:divBdr>
        <w:top w:val="none" w:sz="0" w:space="0" w:color="auto"/>
        <w:left w:val="none" w:sz="0" w:space="0" w:color="auto"/>
        <w:bottom w:val="none" w:sz="0" w:space="0" w:color="auto"/>
        <w:right w:val="none" w:sz="0" w:space="0" w:color="auto"/>
      </w:divBdr>
      <w:divsChild>
        <w:div w:id="549658784">
          <w:marLeft w:val="0"/>
          <w:marRight w:val="0"/>
          <w:marTop w:val="0"/>
          <w:marBottom w:val="0"/>
          <w:divBdr>
            <w:top w:val="none" w:sz="0" w:space="0" w:color="auto"/>
            <w:left w:val="none" w:sz="0" w:space="0" w:color="auto"/>
            <w:bottom w:val="none" w:sz="0" w:space="0" w:color="auto"/>
            <w:right w:val="none" w:sz="0" w:space="0" w:color="auto"/>
          </w:divBdr>
        </w:div>
        <w:div w:id="960188669">
          <w:marLeft w:val="0"/>
          <w:marRight w:val="0"/>
          <w:marTop w:val="0"/>
          <w:marBottom w:val="0"/>
          <w:divBdr>
            <w:top w:val="none" w:sz="0" w:space="0" w:color="auto"/>
            <w:left w:val="none" w:sz="0" w:space="0" w:color="auto"/>
            <w:bottom w:val="none" w:sz="0" w:space="0" w:color="auto"/>
            <w:right w:val="none" w:sz="0" w:space="0" w:color="auto"/>
          </w:divBdr>
        </w:div>
        <w:div w:id="697506321">
          <w:marLeft w:val="0"/>
          <w:marRight w:val="0"/>
          <w:marTop w:val="0"/>
          <w:marBottom w:val="0"/>
          <w:divBdr>
            <w:top w:val="none" w:sz="0" w:space="0" w:color="auto"/>
            <w:left w:val="none" w:sz="0" w:space="0" w:color="auto"/>
            <w:bottom w:val="none" w:sz="0" w:space="0" w:color="auto"/>
            <w:right w:val="none" w:sz="0" w:space="0" w:color="auto"/>
          </w:divBdr>
        </w:div>
      </w:divsChild>
    </w:div>
    <w:div w:id="312026393">
      <w:bodyDiv w:val="1"/>
      <w:marLeft w:val="0"/>
      <w:marRight w:val="0"/>
      <w:marTop w:val="0"/>
      <w:marBottom w:val="0"/>
      <w:divBdr>
        <w:top w:val="none" w:sz="0" w:space="0" w:color="auto"/>
        <w:left w:val="none" w:sz="0" w:space="0" w:color="auto"/>
        <w:bottom w:val="none" w:sz="0" w:space="0" w:color="auto"/>
        <w:right w:val="none" w:sz="0" w:space="0" w:color="auto"/>
      </w:divBdr>
      <w:divsChild>
        <w:div w:id="1155872092">
          <w:marLeft w:val="0"/>
          <w:marRight w:val="0"/>
          <w:marTop w:val="0"/>
          <w:marBottom w:val="0"/>
          <w:divBdr>
            <w:top w:val="none" w:sz="0" w:space="0" w:color="auto"/>
            <w:left w:val="none" w:sz="0" w:space="0" w:color="auto"/>
            <w:bottom w:val="none" w:sz="0" w:space="0" w:color="auto"/>
            <w:right w:val="none" w:sz="0" w:space="0" w:color="auto"/>
          </w:divBdr>
        </w:div>
      </w:divsChild>
    </w:div>
    <w:div w:id="319429027">
      <w:bodyDiv w:val="1"/>
      <w:marLeft w:val="0"/>
      <w:marRight w:val="0"/>
      <w:marTop w:val="0"/>
      <w:marBottom w:val="0"/>
      <w:divBdr>
        <w:top w:val="none" w:sz="0" w:space="0" w:color="auto"/>
        <w:left w:val="none" w:sz="0" w:space="0" w:color="auto"/>
        <w:bottom w:val="none" w:sz="0" w:space="0" w:color="auto"/>
        <w:right w:val="none" w:sz="0" w:space="0" w:color="auto"/>
      </w:divBdr>
      <w:divsChild>
        <w:div w:id="1550192722">
          <w:marLeft w:val="0"/>
          <w:marRight w:val="0"/>
          <w:marTop w:val="0"/>
          <w:marBottom w:val="0"/>
          <w:divBdr>
            <w:top w:val="none" w:sz="0" w:space="0" w:color="auto"/>
            <w:left w:val="none" w:sz="0" w:space="0" w:color="auto"/>
            <w:bottom w:val="none" w:sz="0" w:space="0" w:color="auto"/>
            <w:right w:val="none" w:sz="0" w:space="0" w:color="auto"/>
          </w:divBdr>
          <w:divsChild>
            <w:div w:id="623393121">
              <w:marLeft w:val="0"/>
              <w:marRight w:val="0"/>
              <w:marTop w:val="0"/>
              <w:marBottom w:val="0"/>
              <w:divBdr>
                <w:top w:val="none" w:sz="0" w:space="0" w:color="auto"/>
                <w:left w:val="none" w:sz="0" w:space="0" w:color="auto"/>
                <w:bottom w:val="none" w:sz="0" w:space="0" w:color="auto"/>
                <w:right w:val="none" w:sz="0" w:space="0" w:color="auto"/>
              </w:divBdr>
              <w:divsChild>
                <w:div w:id="2003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4563">
          <w:marLeft w:val="0"/>
          <w:marRight w:val="0"/>
          <w:marTop w:val="0"/>
          <w:marBottom w:val="0"/>
          <w:divBdr>
            <w:top w:val="none" w:sz="0" w:space="0" w:color="auto"/>
            <w:left w:val="none" w:sz="0" w:space="0" w:color="auto"/>
            <w:bottom w:val="none" w:sz="0" w:space="0" w:color="auto"/>
            <w:right w:val="none" w:sz="0" w:space="0" w:color="auto"/>
          </w:divBdr>
          <w:divsChild>
            <w:div w:id="1472091738">
              <w:marLeft w:val="0"/>
              <w:marRight w:val="0"/>
              <w:marTop w:val="0"/>
              <w:marBottom w:val="0"/>
              <w:divBdr>
                <w:top w:val="none" w:sz="0" w:space="0" w:color="auto"/>
                <w:left w:val="none" w:sz="0" w:space="0" w:color="auto"/>
                <w:bottom w:val="none" w:sz="0" w:space="0" w:color="auto"/>
                <w:right w:val="none" w:sz="0" w:space="0" w:color="auto"/>
              </w:divBdr>
              <w:divsChild>
                <w:div w:id="6171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3404">
      <w:bodyDiv w:val="1"/>
      <w:marLeft w:val="0"/>
      <w:marRight w:val="0"/>
      <w:marTop w:val="0"/>
      <w:marBottom w:val="0"/>
      <w:divBdr>
        <w:top w:val="none" w:sz="0" w:space="0" w:color="auto"/>
        <w:left w:val="none" w:sz="0" w:space="0" w:color="auto"/>
        <w:bottom w:val="none" w:sz="0" w:space="0" w:color="auto"/>
        <w:right w:val="none" w:sz="0" w:space="0" w:color="auto"/>
      </w:divBdr>
    </w:div>
    <w:div w:id="325206241">
      <w:bodyDiv w:val="1"/>
      <w:marLeft w:val="0"/>
      <w:marRight w:val="0"/>
      <w:marTop w:val="0"/>
      <w:marBottom w:val="0"/>
      <w:divBdr>
        <w:top w:val="none" w:sz="0" w:space="0" w:color="auto"/>
        <w:left w:val="none" w:sz="0" w:space="0" w:color="auto"/>
        <w:bottom w:val="none" w:sz="0" w:space="0" w:color="auto"/>
        <w:right w:val="none" w:sz="0" w:space="0" w:color="auto"/>
      </w:divBdr>
    </w:div>
    <w:div w:id="326596131">
      <w:bodyDiv w:val="1"/>
      <w:marLeft w:val="0"/>
      <w:marRight w:val="0"/>
      <w:marTop w:val="0"/>
      <w:marBottom w:val="0"/>
      <w:divBdr>
        <w:top w:val="none" w:sz="0" w:space="0" w:color="auto"/>
        <w:left w:val="none" w:sz="0" w:space="0" w:color="auto"/>
        <w:bottom w:val="none" w:sz="0" w:space="0" w:color="auto"/>
        <w:right w:val="none" w:sz="0" w:space="0" w:color="auto"/>
      </w:divBdr>
    </w:div>
    <w:div w:id="331877741">
      <w:bodyDiv w:val="1"/>
      <w:marLeft w:val="0"/>
      <w:marRight w:val="0"/>
      <w:marTop w:val="0"/>
      <w:marBottom w:val="0"/>
      <w:divBdr>
        <w:top w:val="none" w:sz="0" w:space="0" w:color="auto"/>
        <w:left w:val="none" w:sz="0" w:space="0" w:color="auto"/>
        <w:bottom w:val="none" w:sz="0" w:space="0" w:color="auto"/>
        <w:right w:val="none" w:sz="0" w:space="0" w:color="auto"/>
      </w:divBdr>
      <w:divsChild>
        <w:div w:id="1211310588">
          <w:marLeft w:val="0"/>
          <w:marRight w:val="0"/>
          <w:marTop w:val="0"/>
          <w:marBottom w:val="0"/>
          <w:divBdr>
            <w:top w:val="none" w:sz="0" w:space="0" w:color="auto"/>
            <w:left w:val="none" w:sz="0" w:space="0" w:color="auto"/>
            <w:bottom w:val="none" w:sz="0" w:space="0" w:color="auto"/>
            <w:right w:val="none" w:sz="0" w:space="0" w:color="auto"/>
          </w:divBdr>
          <w:divsChild>
            <w:div w:id="1133518484">
              <w:marLeft w:val="0"/>
              <w:marRight w:val="0"/>
              <w:marTop w:val="0"/>
              <w:marBottom w:val="0"/>
              <w:divBdr>
                <w:top w:val="none" w:sz="0" w:space="0" w:color="auto"/>
                <w:left w:val="none" w:sz="0" w:space="0" w:color="auto"/>
                <w:bottom w:val="none" w:sz="0" w:space="0" w:color="auto"/>
                <w:right w:val="none" w:sz="0" w:space="0" w:color="auto"/>
              </w:divBdr>
              <w:divsChild>
                <w:div w:id="512959759">
                  <w:marLeft w:val="0"/>
                  <w:marRight w:val="0"/>
                  <w:marTop w:val="0"/>
                  <w:marBottom w:val="0"/>
                  <w:divBdr>
                    <w:top w:val="none" w:sz="0" w:space="0" w:color="auto"/>
                    <w:left w:val="none" w:sz="0" w:space="0" w:color="auto"/>
                    <w:bottom w:val="none" w:sz="0" w:space="0" w:color="auto"/>
                    <w:right w:val="none" w:sz="0" w:space="0" w:color="auto"/>
                  </w:divBdr>
                </w:div>
              </w:divsChild>
            </w:div>
            <w:div w:id="782771805">
              <w:marLeft w:val="0"/>
              <w:marRight w:val="0"/>
              <w:marTop w:val="0"/>
              <w:marBottom w:val="0"/>
              <w:divBdr>
                <w:top w:val="none" w:sz="0" w:space="0" w:color="auto"/>
                <w:left w:val="none" w:sz="0" w:space="0" w:color="auto"/>
                <w:bottom w:val="none" w:sz="0" w:space="0" w:color="auto"/>
                <w:right w:val="none" w:sz="0" w:space="0" w:color="auto"/>
              </w:divBdr>
            </w:div>
          </w:divsChild>
        </w:div>
        <w:div w:id="2088458687">
          <w:marLeft w:val="0"/>
          <w:marRight w:val="0"/>
          <w:marTop w:val="0"/>
          <w:marBottom w:val="0"/>
          <w:divBdr>
            <w:top w:val="none" w:sz="0" w:space="0" w:color="auto"/>
            <w:left w:val="none" w:sz="0" w:space="0" w:color="auto"/>
            <w:bottom w:val="none" w:sz="0" w:space="0" w:color="auto"/>
            <w:right w:val="none" w:sz="0" w:space="0" w:color="auto"/>
          </w:divBdr>
          <w:divsChild>
            <w:div w:id="433980823">
              <w:marLeft w:val="0"/>
              <w:marRight w:val="0"/>
              <w:marTop w:val="0"/>
              <w:marBottom w:val="0"/>
              <w:divBdr>
                <w:top w:val="none" w:sz="0" w:space="0" w:color="auto"/>
                <w:left w:val="none" w:sz="0" w:space="0" w:color="auto"/>
                <w:bottom w:val="none" w:sz="0" w:space="0" w:color="auto"/>
                <w:right w:val="none" w:sz="0" w:space="0" w:color="auto"/>
              </w:divBdr>
              <w:divsChild>
                <w:div w:id="1366517804">
                  <w:marLeft w:val="0"/>
                  <w:marRight w:val="0"/>
                  <w:marTop w:val="0"/>
                  <w:marBottom w:val="0"/>
                  <w:divBdr>
                    <w:top w:val="none" w:sz="0" w:space="0" w:color="auto"/>
                    <w:left w:val="none" w:sz="0" w:space="0" w:color="auto"/>
                    <w:bottom w:val="none" w:sz="0" w:space="0" w:color="auto"/>
                    <w:right w:val="none" w:sz="0" w:space="0" w:color="auto"/>
                  </w:divBdr>
                  <w:divsChild>
                    <w:div w:id="1375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11991">
      <w:bodyDiv w:val="1"/>
      <w:marLeft w:val="0"/>
      <w:marRight w:val="0"/>
      <w:marTop w:val="0"/>
      <w:marBottom w:val="0"/>
      <w:divBdr>
        <w:top w:val="none" w:sz="0" w:space="0" w:color="auto"/>
        <w:left w:val="none" w:sz="0" w:space="0" w:color="auto"/>
        <w:bottom w:val="none" w:sz="0" w:space="0" w:color="auto"/>
        <w:right w:val="none" w:sz="0" w:space="0" w:color="auto"/>
      </w:divBdr>
    </w:div>
    <w:div w:id="343484965">
      <w:bodyDiv w:val="1"/>
      <w:marLeft w:val="0"/>
      <w:marRight w:val="0"/>
      <w:marTop w:val="0"/>
      <w:marBottom w:val="0"/>
      <w:divBdr>
        <w:top w:val="none" w:sz="0" w:space="0" w:color="auto"/>
        <w:left w:val="none" w:sz="0" w:space="0" w:color="auto"/>
        <w:bottom w:val="none" w:sz="0" w:space="0" w:color="auto"/>
        <w:right w:val="none" w:sz="0" w:space="0" w:color="auto"/>
      </w:divBdr>
    </w:div>
    <w:div w:id="351304384">
      <w:bodyDiv w:val="1"/>
      <w:marLeft w:val="0"/>
      <w:marRight w:val="0"/>
      <w:marTop w:val="0"/>
      <w:marBottom w:val="0"/>
      <w:divBdr>
        <w:top w:val="none" w:sz="0" w:space="0" w:color="auto"/>
        <w:left w:val="none" w:sz="0" w:space="0" w:color="auto"/>
        <w:bottom w:val="none" w:sz="0" w:space="0" w:color="auto"/>
        <w:right w:val="none" w:sz="0" w:space="0" w:color="auto"/>
      </w:divBdr>
      <w:divsChild>
        <w:div w:id="871697649">
          <w:marLeft w:val="0"/>
          <w:marRight w:val="0"/>
          <w:marTop w:val="0"/>
          <w:marBottom w:val="0"/>
          <w:divBdr>
            <w:top w:val="none" w:sz="0" w:space="0" w:color="auto"/>
            <w:left w:val="none" w:sz="0" w:space="0" w:color="auto"/>
            <w:bottom w:val="none" w:sz="0" w:space="0" w:color="auto"/>
            <w:right w:val="none" w:sz="0" w:space="0" w:color="auto"/>
          </w:divBdr>
          <w:divsChild>
            <w:div w:id="18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62226">
      <w:bodyDiv w:val="1"/>
      <w:marLeft w:val="0"/>
      <w:marRight w:val="0"/>
      <w:marTop w:val="0"/>
      <w:marBottom w:val="0"/>
      <w:divBdr>
        <w:top w:val="none" w:sz="0" w:space="0" w:color="auto"/>
        <w:left w:val="none" w:sz="0" w:space="0" w:color="auto"/>
        <w:bottom w:val="none" w:sz="0" w:space="0" w:color="auto"/>
        <w:right w:val="none" w:sz="0" w:space="0" w:color="auto"/>
      </w:divBdr>
    </w:div>
    <w:div w:id="355280329">
      <w:bodyDiv w:val="1"/>
      <w:marLeft w:val="0"/>
      <w:marRight w:val="0"/>
      <w:marTop w:val="0"/>
      <w:marBottom w:val="0"/>
      <w:divBdr>
        <w:top w:val="none" w:sz="0" w:space="0" w:color="auto"/>
        <w:left w:val="none" w:sz="0" w:space="0" w:color="auto"/>
        <w:bottom w:val="none" w:sz="0" w:space="0" w:color="auto"/>
        <w:right w:val="none" w:sz="0" w:space="0" w:color="auto"/>
      </w:divBdr>
    </w:div>
    <w:div w:id="367292753">
      <w:bodyDiv w:val="1"/>
      <w:marLeft w:val="0"/>
      <w:marRight w:val="0"/>
      <w:marTop w:val="0"/>
      <w:marBottom w:val="0"/>
      <w:divBdr>
        <w:top w:val="none" w:sz="0" w:space="0" w:color="auto"/>
        <w:left w:val="none" w:sz="0" w:space="0" w:color="auto"/>
        <w:bottom w:val="none" w:sz="0" w:space="0" w:color="auto"/>
        <w:right w:val="none" w:sz="0" w:space="0" w:color="auto"/>
      </w:divBdr>
    </w:div>
    <w:div w:id="367608080">
      <w:bodyDiv w:val="1"/>
      <w:marLeft w:val="0"/>
      <w:marRight w:val="0"/>
      <w:marTop w:val="0"/>
      <w:marBottom w:val="0"/>
      <w:divBdr>
        <w:top w:val="none" w:sz="0" w:space="0" w:color="auto"/>
        <w:left w:val="none" w:sz="0" w:space="0" w:color="auto"/>
        <w:bottom w:val="none" w:sz="0" w:space="0" w:color="auto"/>
        <w:right w:val="none" w:sz="0" w:space="0" w:color="auto"/>
      </w:divBdr>
    </w:div>
    <w:div w:id="370307891">
      <w:bodyDiv w:val="1"/>
      <w:marLeft w:val="0"/>
      <w:marRight w:val="0"/>
      <w:marTop w:val="0"/>
      <w:marBottom w:val="0"/>
      <w:divBdr>
        <w:top w:val="none" w:sz="0" w:space="0" w:color="auto"/>
        <w:left w:val="none" w:sz="0" w:space="0" w:color="auto"/>
        <w:bottom w:val="none" w:sz="0" w:space="0" w:color="auto"/>
        <w:right w:val="none" w:sz="0" w:space="0" w:color="auto"/>
      </w:divBdr>
    </w:div>
    <w:div w:id="381055226">
      <w:bodyDiv w:val="1"/>
      <w:marLeft w:val="0"/>
      <w:marRight w:val="0"/>
      <w:marTop w:val="0"/>
      <w:marBottom w:val="0"/>
      <w:divBdr>
        <w:top w:val="none" w:sz="0" w:space="0" w:color="auto"/>
        <w:left w:val="none" w:sz="0" w:space="0" w:color="auto"/>
        <w:bottom w:val="none" w:sz="0" w:space="0" w:color="auto"/>
        <w:right w:val="none" w:sz="0" w:space="0" w:color="auto"/>
      </w:divBdr>
    </w:div>
    <w:div w:id="386995172">
      <w:bodyDiv w:val="1"/>
      <w:marLeft w:val="0"/>
      <w:marRight w:val="0"/>
      <w:marTop w:val="0"/>
      <w:marBottom w:val="0"/>
      <w:divBdr>
        <w:top w:val="none" w:sz="0" w:space="0" w:color="auto"/>
        <w:left w:val="none" w:sz="0" w:space="0" w:color="auto"/>
        <w:bottom w:val="none" w:sz="0" w:space="0" w:color="auto"/>
        <w:right w:val="none" w:sz="0" w:space="0" w:color="auto"/>
      </w:divBdr>
      <w:divsChild>
        <w:div w:id="379289139">
          <w:marLeft w:val="0"/>
          <w:marRight w:val="0"/>
          <w:marTop w:val="0"/>
          <w:marBottom w:val="0"/>
          <w:divBdr>
            <w:top w:val="none" w:sz="0" w:space="0" w:color="auto"/>
            <w:left w:val="none" w:sz="0" w:space="0" w:color="auto"/>
            <w:bottom w:val="none" w:sz="0" w:space="0" w:color="auto"/>
            <w:right w:val="none" w:sz="0" w:space="0" w:color="auto"/>
          </w:divBdr>
          <w:divsChild>
            <w:div w:id="2033266582">
              <w:marLeft w:val="0"/>
              <w:marRight w:val="0"/>
              <w:marTop w:val="0"/>
              <w:marBottom w:val="0"/>
              <w:divBdr>
                <w:top w:val="none" w:sz="0" w:space="0" w:color="auto"/>
                <w:left w:val="none" w:sz="0" w:space="0" w:color="auto"/>
                <w:bottom w:val="none" w:sz="0" w:space="0" w:color="auto"/>
                <w:right w:val="none" w:sz="0" w:space="0" w:color="auto"/>
              </w:divBdr>
              <w:divsChild>
                <w:div w:id="10834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5975">
      <w:bodyDiv w:val="1"/>
      <w:marLeft w:val="0"/>
      <w:marRight w:val="0"/>
      <w:marTop w:val="0"/>
      <w:marBottom w:val="0"/>
      <w:divBdr>
        <w:top w:val="none" w:sz="0" w:space="0" w:color="auto"/>
        <w:left w:val="none" w:sz="0" w:space="0" w:color="auto"/>
        <w:bottom w:val="none" w:sz="0" w:space="0" w:color="auto"/>
        <w:right w:val="none" w:sz="0" w:space="0" w:color="auto"/>
      </w:divBdr>
    </w:div>
    <w:div w:id="401678410">
      <w:bodyDiv w:val="1"/>
      <w:marLeft w:val="0"/>
      <w:marRight w:val="0"/>
      <w:marTop w:val="0"/>
      <w:marBottom w:val="0"/>
      <w:divBdr>
        <w:top w:val="none" w:sz="0" w:space="0" w:color="auto"/>
        <w:left w:val="none" w:sz="0" w:space="0" w:color="auto"/>
        <w:bottom w:val="none" w:sz="0" w:space="0" w:color="auto"/>
        <w:right w:val="none" w:sz="0" w:space="0" w:color="auto"/>
      </w:divBdr>
    </w:div>
    <w:div w:id="419375338">
      <w:bodyDiv w:val="1"/>
      <w:marLeft w:val="0"/>
      <w:marRight w:val="0"/>
      <w:marTop w:val="0"/>
      <w:marBottom w:val="0"/>
      <w:divBdr>
        <w:top w:val="none" w:sz="0" w:space="0" w:color="auto"/>
        <w:left w:val="none" w:sz="0" w:space="0" w:color="auto"/>
        <w:bottom w:val="none" w:sz="0" w:space="0" w:color="auto"/>
        <w:right w:val="none" w:sz="0" w:space="0" w:color="auto"/>
      </w:divBdr>
    </w:div>
    <w:div w:id="420025226">
      <w:bodyDiv w:val="1"/>
      <w:marLeft w:val="0"/>
      <w:marRight w:val="0"/>
      <w:marTop w:val="0"/>
      <w:marBottom w:val="0"/>
      <w:divBdr>
        <w:top w:val="none" w:sz="0" w:space="0" w:color="auto"/>
        <w:left w:val="none" w:sz="0" w:space="0" w:color="auto"/>
        <w:bottom w:val="none" w:sz="0" w:space="0" w:color="auto"/>
        <w:right w:val="none" w:sz="0" w:space="0" w:color="auto"/>
      </w:divBdr>
    </w:div>
    <w:div w:id="423301132">
      <w:bodyDiv w:val="1"/>
      <w:marLeft w:val="0"/>
      <w:marRight w:val="0"/>
      <w:marTop w:val="0"/>
      <w:marBottom w:val="0"/>
      <w:divBdr>
        <w:top w:val="none" w:sz="0" w:space="0" w:color="auto"/>
        <w:left w:val="none" w:sz="0" w:space="0" w:color="auto"/>
        <w:bottom w:val="none" w:sz="0" w:space="0" w:color="auto"/>
        <w:right w:val="none" w:sz="0" w:space="0" w:color="auto"/>
      </w:divBdr>
    </w:div>
    <w:div w:id="425879593">
      <w:bodyDiv w:val="1"/>
      <w:marLeft w:val="0"/>
      <w:marRight w:val="0"/>
      <w:marTop w:val="0"/>
      <w:marBottom w:val="0"/>
      <w:divBdr>
        <w:top w:val="none" w:sz="0" w:space="0" w:color="auto"/>
        <w:left w:val="none" w:sz="0" w:space="0" w:color="auto"/>
        <w:bottom w:val="none" w:sz="0" w:space="0" w:color="auto"/>
        <w:right w:val="none" w:sz="0" w:space="0" w:color="auto"/>
      </w:divBdr>
    </w:div>
    <w:div w:id="426659055">
      <w:bodyDiv w:val="1"/>
      <w:marLeft w:val="0"/>
      <w:marRight w:val="0"/>
      <w:marTop w:val="0"/>
      <w:marBottom w:val="0"/>
      <w:divBdr>
        <w:top w:val="none" w:sz="0" w:space="0" w:color="auto"/>
        <w:left w:val="none" w:sz="0" w:space="0" w:color="auto"/>
        <w:bottom w:val="none" w:sz="0" w:space="0" w:color="auto"/>
        <w:right w:val="none" w:sz="0" w:space="0" w:color="auto"/>
      </w:divBdr>
    </w:div>
    <w:div w:id="456871382">
      <w:bodyDiv w:val="1"/>
      <w:marLeft w:val="0"/>
      <w:marRight w:val="0"/>
      <w:marTop w:val="0"/>
      <w:marBottom w:val="0"/>
      <w:divBdr>
        <w:top w:val="none" w:sz="0" w:space="0" w:color="auto"/>
        <w:left w:val="none" w:sz="0" w:space="0" w:color="auto"/>
        <w:bottom w:val="none" w:sz="0" w:space="0" w:color="auto"/>
        <w:right w:val="none" w:sz="0" w:space="0" w:color="auto"/>
      </w:divBdr>
      <w:divsChild>
        <w:div w:id="1752458998">
          <w:marLeft w:val="0"/>
          <w:marRight w:val="0"/>
          <w:marTop w:val="0"/>
          <w:marBottom w:val="0"/>
          <w:divBdr>
            <w:top w:val="none" w:sz="0" w:space="0" w:color="auto"/>
            <w:left w:val="none" w:sz="0" w:space="0" w:color="auto"/>
            <w:bottom w:val="none" w:sz="0" w:space="0" w:color="auto"/>
            <w:right w:val="none" w:sz="0" w:space="0" w:color="auto"/>
          </w:divBdr>
          <w:divsChild>
            <w:div w:id="231620358">
              <w:marLeft w:val="0"/>
              <w:marRight w:val="0"/>
              <w:marTop w:val="0"/>
              <w:marBottom w:val="0"/>
              <w:divBdr>
                <w:top w:val="none" w:sz="0" w:space="0" w:color="auto"/>
                <w:left w:val="none" w:sz="0" w:space="0" w:color="auto"/>
                <w:bottom w:val="none" w:sz="0" w:space="0" w:color="auto"/>
                <w:right w:val="none" w:sz="0" w:space="0" w:color="auto"/>
              </w:divBdr>
              <w:divsChild>
                <w:div w:id="18277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7678">
      <w:bodyDiv w:val="1"/>
      <w:marLeft w:val="0"/>
      <w:marRight w:val="0"/>
      <w:marTop w:val="0"/>
      <w:marBottom w:val="0"/>
      <w:divBdr>
        <w:top w:val="none" w:sz="0" w:space="0" w:color="auto"/>
        <w:left w:val="none" w:sz="0" w:space="0" w:color="auto"/>
        <w:bottom w:val="none" w:sz="0" w:space="0" w:color="auto"/>
        <w:right w:val="none" w:sz="0" w:space="0" w:color="auto"/>
      </w:divBdr>
    </w:div>
    <w:div w:id="470558345">
      <w:bodyDiv w:val="1"/>
      <w:marLeft w:val="0"/>
      <w:marRight w:val="0"/>
      <w:marTop w:val="0"/>
      <w:marBottom w:val="0"/>
      <w:divBdr>
        <w:top w:val="none" w:sz="0" w:space="0" w:color="auto"/>
        <w:left w:val="none" w:sz="0" w:space="0" w:color="auto"/>
        <w:bottom w:val="none" w:sz="0" w:space="0" w:color="auto"/>
        <w:right w:val="none" w:sz="0" w:space="0" w:color="auto"/>
      </w:divBdr>
    </w:div>
    <w:div w:id="498927841">
      <w:bodyDiv w:val="1"/>
      <w:marLeft w:val="0"/>
      <w:marRight w:val="0"/>
      <w:marTop w:val="0"/>
      <w:marBottom w:val="0"/>
      <w:divBdr>
        <w:top w:val="none" w:sz="0" w:space="0" w:color="auto"/>
        <w:left w:val="none" w:sz="0" w:space="0" w:color="auto"/>
        <w:bottom w:val="none" w:sz="0" w:space="0" w:color="auto"/>
        <w:right w:val="none" w:sz="0" w:space="0" w:color="auto"/>
      </w:divBdr>
    </w:div>
    <w:div w:id="502667813">
      <w:bodyDiv w:val="1"/>
      <w:marLeft w:val="0"/>
      <w:marRight w:val="0"/>
      <w:marTop w:val="0"/>
      <w:marBottom w:val="0"/>
      <w:divBdr>
        <w:top w:val="none" w:sz="0" w:space="0" w:color="auto"/>
        <w:left w:val="none" w:sz="0" w:space="0" w:color="auto"/>
        <w:bottom w:val="none" w:sz="0" w:space="0" w:color="auto"/>
        <w:right w:val="none" w:sz="0" w:space="0" w:color="auto"/>
      </w:divBdr>
    </w:div>
    <w:div w:id="503204826">
      <w:bodyDiv w:val="1"/>
      <w:marLeft w:val="0"/>
      <w:marRight w:val="0"/>
      <w:marTop w:val="0"/>
      <w:marBottom w:val="0"/>
      <w:divBdr>
        <w:top w:val="none" w:sz="0" w:space="0" w:color="auto"/>
        <w:left w:val="none" w:sz="0" w:space="0" w:color="auto"/>
        <w:bottom w:val="none" w:sz="0" w:space="0" w:color="auto"/>
        <w:right w:val="none" w:sz="0" w:space="0" w:color="auto"/>
      </w:divBdr>
    </w:div>
    <w:div w:id="506020006">
      <w:bodyDiv w:val="1"/>
      <w:marLeft w:val="0"/>
      <w:marRight w:val="0"/>
      <w:marTop w:val="0"/>
      <w:marBottom w:val="0"/>
      <w:divBdr>
        <w:top w:val="none" w:sz="0" w:space="0" w:color="auto"/>
        <w:left w:val="none" w:sz="0" w:space="0" w:color="auto"/>
        <w:bottom w:val="none" w:sz="0" w:space="0" w:color="auto"/>
        <w:right w:val="none" w:sz="0" w:space="0" w:color="auto"/>
      </w:divBdr>
      <w:divsChild>
        <w:div w:id="61946517">
          <w:marLeft w:val="0"/>
          <w:marRight w:val="0"/>
          <w:marTop w:val="0"/>
          <w:marBottom w:val="0"/>
          <w:divBdr>
            <w:top w:val="none" w:sz="0" w:space="0" w:color="auto"/>
            <w:left w:val="none" w:sz="0" w:space="0" w:color="auto"/>
            <w:bottom w:val="none" w:sz="0" w:space="0" w:color="auto"/>
            <w:right w:val="none" w:sz="0" w:space="0" w:color="auto"/>
          </w:divBdr>
          <w:divsChild>
            <w:div w:id="607396580">
              <w:marLeft w:val="0"/>
              <w:marRight w:val="0"/>
              <w:marTop w:val="0"/>
              <w:marBottom w:val="0"/>
              <w:divBdr>
                <w:top w:val="none" w:sz="0" w:space="0" w:color="auto"/>
                <w:left w:val="none" w:sz="0" w:space="0" w:color="auto"/>
                <w:bottom w:val="none" w:sz="0" w:space="0" w:color="auto"/>
                <w:right w:val="none" w:sz="0" w:space="0" w:color="auto"/>
              </w:divBdr>
              <w:divsChild>
                <w:div w:id="508175477">
                  <w:marLeft w:val="0"/>
                  <w:marRight w:val="0"/>
                  <w:marTop w:val="0"/>
                  <w:marBottom w:val="0"/>
                  <w:divBdr>
                    <w:top w:val="none" w:sz="0" w:space="0" w:color="auto"/>
                    <w:left w:val="none" w:sz="0" w:space="0" w:color="auto"/>
                    <w:bottom w:val="none" w:sz="0" w:space="0" w:color="auto"/>
                    <w:right w:val="none" w:sz="0" w:space="0" w:color="auto"/>
                  </w:divBdr>
                </w:div>
              </w:divsChild>
            </w:div>
            <w:div w:id="278297418">
              <w:marLeft w:val="0"/>
              <w:marRight w:val="0"/>
              <w:marTop w:val="0"/>
              <w:marBottom w:val="0"/>
              <w:divBdr>
                <w:top w:val="none" w:sz="0" w:space="0" w:color="auto"/>
                <w:left w:val="none" w:sz="0" w:space="0" w:color="auto"/>
                <w:bottom w:val="none" w:sz="0" w:space="0" w:color="auto"/>
                <w:right w:val="none" w:sz="0" w:space="0" w:color="auto"/>
              </w:divBdr>
            </w:div>
          </w:divsChild>
        </w:div>
        <w:div w:id="1176845680">
          <w:marLeft w:val="0"/>
          <w:marRight w:val="0"/>
          <w:marTop w:val="0"/>
          <w:marBottom w:val="0"/>
          <w:divBdr>
            <w:top w:val="none" w:sz="0" w:space="0" w:color="auto"/>
            <w:left w:val="none" w:sz="0" w:space="0" w:color="auto"/>
            <w:bottom w:val="none" w:sz="0" w:space="0" w:color="auto"/>
            <w:right w:val="none" w:sz="0" w:space="0" w:color="auto"/>
          </w:divBdr>
          <w:divsChild>
            <w:div w:id="1294168711">
              <w:marLeft w:val="0"/>
              <w:marRight w:val="0"/>
              <w:marTop w:val="0"/>
              <w:marBottom w:val="0"/>
              <w:divBdr>
                <w:top w:val="none" w:sz="0" w:space="0" w:color="auto"/>
                <w:left w:val="none" w:sz="0" w:space="0" w:color="auto"/>
                <w:bottom w:val="none" w:sz="0" w:space="0" w:color="auto"/>
                <w:right w:val="none" w:sz="0" w:space="0" w:color="auto"/>
              </w:divBdr>
              <w:divsChild>
                <w:div w:id="692846947">
                  <w:marLeft w:val="0"/>
                  <w:marRight w:val="0"/>
                  <w:marTop w:val="0"/>
                  <w:marBottom w:val="0"/>
                  <w:divBdr>
                    <w:top w:val="none" w:sz="0" w:space="0" w:color="auto"/>
                    <w:left w:val="none" w:sz="0" w:space="0" w:color="auto"/>
                    <w:bottom w:val="none" w:sz="0" w:space="0" w:color="auto"/>
                    <w:right w:val="none" w:sz="0" w:space="0" w:color="auto"/>
                  </w:divBdr>
                  <w:divsChild>
                    <w:div w:id="1821341008">
                      <w:marLeft w:val="0"/>
                      <w:marRight w:val="0"/>
                      <w:marTop w:val="0"/>
                      <w:marBottom w:val="0"/>
                      <w:divBdr>
                        <w:top w:val="none" w:sz="0" w:space="0" w:color="auto"/>
                        <w:left w:val="none" w:sz="0" w:space="0" w:color="auto"/>
                        <w:bottom w:val="none" w:sz="0" w:space="0" w:color="auto"/>
                        <w:right w:val="none" w:sz="0" w:space="0" w:color="auto"/>
                      </w:divBdr>
                      <w:divsChild>
                        <w:div w:id="299071039">
                          <w:marLeft w:val="0"/>
                          <w:marRight w:val="0"/>
                          <w:marTop w:val="0"/>
                          <w:marBottom w:val="0"/>
                          <w:divBdr>
                            <w:top w:val="none" w:sz="0" w:space="0" w:color="auto"/>
                            <w:left w:val="none" w:sz="0" w:space="0" w:color="auto"/>
                            <w:bottom w:val="none" w:sz="0" w:space="0" w:color="auto"/>
                            <w:right w:val="none" w:sz="0" w:space="0" w:color="auto"/>
                          </w:divBdr>
                          <w:divsChild>
                            <w:div w:id="2491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0081">
      <w:bodyDiv w:val="1"/>
      <w:marLeft w:val="0"/>
      <w:marRight w:val="0"/>
      <w:marTop w:val="0"/>
      <w:marBottom w:val="0"/>
      <w:divBdr>
        <w:top w:val="none" w:sz="0" w:space="0" w:color="auto"/>
        <w:left w:val="none" w:sz="0" w:space="0" w:color="auto"/>
        <w:bottom w:val="none" w:sz="0" w:space="0" w:color="auto"/>
        <w:right w:val="none" w:sz="0" w:space="0" w:color="auto"/>
      </w:divBdr>
    </w:div>
    <w:div w:id="514735890">
      <w:bodyDiv w:val="1"/>
      <w:marLeft w:val="0"/>
      <w:marRight w:val="0"/>
      <w:marTop w:val="0"/>
      <w:marBottom w:val="0"/>
      <w:divBdr>
        <w:top w:val="none" w:sz="0" w:space="0" w:color="auto"/>
        <w:left w:val="none" w:sz="0" w:space="0" w:color="auto"/>
        <w:bottom w:val="none" w:sz="0" w:space="0" w:color="auto"/>
        <w:right w:val="none" w:sz="0" w:space="0" w:color="auto"/>
      </w:divBdr>
    </w:div>
    <w:div w:id="517624944">
      <w:bodyDiv w:val="1"/>
      <w:marLeft w:val="0"/>
      <w:marRight w:val="0"/>
      <w:marTop w:val="0"/>
      <w:marBottom w:val="0"/>
      <w:divBdr>
        <w:top w:val="none" w:sz="0" w:space="0" w:color="auto"/>
        <w:left w:val="none" w:sz="0" w:space="0" w:color="auto"/>
        <w:bottom w:val="none" w:sz="0" w:space="0" w:color="auto"/>
        <w:right w:val="none" w:sz="0" w:space="0" w:color="auto"/>
      </w:divBdr>
    </w:div>
    <w:div w:id="523439448">
      <w:bodyDiv w:val="1"/>
      <w:marLeft w:val="0"/>
      <w:marRight w:val="0"/>
      <w:marTop w:val="0"/>
      <w:marBottom w:val="0"/>
      <w:divBdr>
        <w:top w:val="none" w:sz="0" w:space="0" w:color="auto"/>
        <w:left w:val="none" w:sz="0" w:space="0" w:color="auto"/>
        <w:bottom w:val="none" w:sz="0" w:space="0" w:color="auto"/>
        <w:right w:val="none" w:sz="0" w:space="0" w:color="auto"/>
      </w:divBdr>
      <w:divsChild>
        <w:div w:id="1252085388">
          <w:marLeft w:val="0"/>
          <w:marRight w:val="0"/>
          <w:marTop w:val="0"/>
          <w:marBottom w:val="0"/>
          <w:divBdr>
            <w:top w:val="none" w:sz="0" w:space="0" w:color="auto"/>
            <w:left w:val="none" w:sz="0" w:space="0" w:color="auto"/>
            <w:bottom w:val="none" w:sz="0" w:space="0" w:color="auto"/>
            <w:right w:val="none" w:sz="0" w:space="0" w:color="auto"/>
          </w:divBdr>
        </w:div>
        <w:div w:id="1598367919">
          <w:marLeft w:val="0"/>
          <w:marRight w:val="0"/>
          <w:marTop w:val="0"/>
          <w:marBottom w:val="0"/>
          <w:divBdr>
            <w:top w:val="none" w:sz="0" w:space="0" w:color="auto"/>
            <w:left w:val="none" w:sz="0" w:space="0" w:color="auto"/>
            <w:bottom w:val="none" w:sz="0" w:space="0" w:color="auto"/>
            <w:right w:val="none" w:sz="0" w:space="0" w:color="auto"/>
          </w:divBdr>
        </w:div>
        <w:div w:id="1385761343">
          <w:marLeft w:val="0"/>
          <w:marRight w:val="0"/>
          <w:marTop w:val="0"/>
          <w:marBottom w:val="0"/>
          <w:divBdr>
            <w:top w:val="none" w:sz="0" w:space="0" w:color="auto"/>
            <w:left w:val="none" w:sz="0" w:space="0" w:color="auto"/>
            <w:bottom w:val="none" w:sz="0" w:space="0" w:color="auto"/>
            <w:right w:val="none" w:sz="0" w:space="0" w:color="auto"/>
          </w:divBdr>
        </w:div>
      </w:divsChild>
    </w:div>
    <w:div w:id="526718854">
      <w:bodyDiv w:val="1"/>
      <w:marLeft w:val="0"/>
      <w:marRight w:val="0"/>
      <w:marTop w:val="0"/>
      <w:marBottom w:val="0"/>
      <w:divBdr>
        <w:top w:val="none" w:sz="0" w:space="0" w:color="auto"/>
        <w:left w:val="none" w:sz="0" w:space="0" w:color="auto"/>
        <w:bottom w:val="none" w:sz="0" w:space="0" w:color="auto"/>
        <w:right w:val="none" w:sz="0" w:space="0" w:color="auto"/>
      </w:divBdr>
    </w:div>
    <w:div w:id="539249941">
      <w:bodyDiv w:val="1"/>
      <w:marLeft w:val="0"/>
      <w:marRight w:val="0"/>
      <w:marTop w:val="0"/>
      <w:marBottom w:val="0"/>
      <w:divBdr>
        <w:top w:val="none" w:sz="0" w:space="0" w:color="auto"/>
        <w:left w:val="none" w:sz="0" w:space="0" w:color="auto"/>
        <w:bottom w:val="none" w:sz="0" w:space="0" w:color="auto"/>
        <w:right w:val="none" w:sz="0" w:space="0" w:color="auto"/>
      </w:divBdr>
    </w:div>
    <w:div w:id="539586385">
      <w:bodyDiv w:val="1"/>
      <w:marLeft w:val="0"/>
      <w:marRight w:val="0"/>
      <w:marTop w:val="0"/>
      <w:marBottom w:val="0"/>
      <w:divBdr>
        <w:top w:val="none" w:sz="0" w:space="0" w:color="auto"/>
        <w:left w:val="none" w:sz="0" w:space="0" w:color="auto"/>
        <w:bottom w:val="none" w:sz="0" w:space="0" w:color="auto"/>
        <w:right w:val="none" w:sz="0" w:space="0" w:color="auto"/>
      </w:divBdr>
      <w:divsChild>
        <w:div w:id="495265711">
          <w:marLeft w:val="0"/>
          <w:marRight w:val="0"/>
          <w:marTop w:val="0"/>
          <w:marBottom w:val="0"/>
          <w:divBdr>
            <w:top w:val="none" w:sz="0" w:space="0" w:color="auto"/>
            <w:left w:val="none" w:sz="0" w:space="0" w:color="auto"/>
            <w:bottom w:val="none" w:sz="0" w:space="0" w:color="auto"/>
            <w:right w:val="none" w:sz="0" w:space="0" w:color="auto"/>
          </w:divBdr>
          <w:divsChild>
            <w:div w:id="1975090105">
              <w:marLeft w:val="0"/>
              <w:marRight w:val="0"/>
              <w:marTop w:val="120"/>
              <w:marBottom w:val="0"/>
              <w:divBdr>
                <w:top w:val="none" w:sz="0" w:space="0" w:color="auto"/>
                <w:left w:val="none" w:sz="0" w:space="0" w:color="auto"/>
                <w:bottom w:val="none" w:sz="0" w:space="0" w:color="auto"/>
                <w:right w:val="none" w:sz="0" w:space="0" w:color="auto"/>
              </w:divBdr>
              <w:divsChild>
                <w:div w:id="2010282125">
                  <w:marLeft w:val="0"/>
                  <w:marRight w:val="0"/>
                  <w:marTop w:val="0"/>
                  <w:marBottom w:val="0"/>
                  <w:divBdr>
                    <w:top w:val="none" w:sz="0" w:space="0" w:color="auto"/>
                    <w:left w:val="none" w:sz="0" w:space="0" w:color="auto"/>
                    <w:bottom w:val="none" w:sz="0" w:space="0" w:color="auto"/>
                    <w:right w:val="none" w:sz="0" w:space="0" w:color="auto"/>
                  </w:divBdr>
                  <w:divsChild>
                    <w:div w:id="709375053">
                      <w:marLeft w:val="180"/>
                      <w:marRight w:val="0"/>
                      <w:marTop w:val="0"/>
                      <w:marBottom w:val="0"/>
                      <w:divBdr>
                        <w:top w:val="none" w:sz="0" w:space="0" w:color="auto"/>
                        <w:left w:val="none" w:sz="0" w:space="0" w:color="auto"/>
                        <w:bottom w:val="none" w:sz="0" w:space="0" w:color="auto"/>
                        <w:right w:val="none" w:sz="0" w:space="0" w:color="auto"/>
                      </w:divBdr>
                      <w:divsChild>
                        <w:div w:id="12773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7625">
          <w:marLeft w:val="0"/>
          <w:marRight w:val="0"/>
          <w:marTop w:val="0"/>
          <w:marBottom w:val="0"/>
          <w:divBdr>
            <w:top w:val="none" w:sz="0" w:space="0" w:color="auto"/>
            <w:left w:val="none" w:sz="0" w:space="0" w:color="auto"/>
            <w:bottom w:val="none" w:sz="0" w:space="0" w:color="auto"/>
            <w:right w:val="none" w:sz="0" w:space="0" w:color="auto"/>
          </w:divBdr>
          <w:divsChild>
            <w:div w:id="928731992">
              <w:marLeft w:val="0"/>
              <w:marRight w:val="0"/>
              <w:marTop w:val="120"/>
              <w:marBottom w:val="0"/>
              <w:divBdr>
                <w:top w:val="none" w:sz="0" w:space="0" w:color="auto"/>
                <w:left w:val="none" w:sz="0" w:space="0" w:color="auto"/>
                <w:bottom w:val="none" w:sz="0" w:space="0" w:color="auto"/>
                <w:right w:val="none" w:sz="0" w:space="0" w:color="auto"/>
              </w:divBdr>
              <w:divsChild>
                <w:div w:id="1861432475">
                  <w:marLeft w:val="0"/>
                  <w:marRight w:val="0"/>
                  <w:marTop w:val="0"/>
                  <w:marBottom w:val="0"/>
                  <w:divBdr>
                    <w:top w:val="none" w:sz="0" w:space="0" w:color="auto"/>
                    <w:left w:val="none" w:sz="0" w:space="0" w:color="auto"/>
                    <w:bottom w:val="none" w:sz="0" w:space="0" w:color="auto"/>
                    <w:right w:val="none" w:sz="0" w:space="0" w:color="auto"/>
                  </w:divBdr>
                  <w:divsChild>
                    <w:div w:id="919406175">
                      <w:marLeft w:val="180"/>
                      <w:marRight w:val="0"/>
                      <w:marTop w:val="0"/>
                      <w:marBottom w:val="0"/>
                      <w:divBdr>
                        <w:top w:val="none" w:sz="0" w:space="0" w:color="auto"/>
                        <w:left w:val="none" w:sz="0" w:space="0" w:color="auto"/>
                        <w:bottom w:val="none" w:sz="0" w:space="0" w:color="auto"/>
                        <w:right w:val="none" w:sz="0" w:space="0" w:color="auto"/>
                      </w:divBdr>
                      <w:divsChild>
                        <w:div w:id="1788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21061">
          <w:marLeft w:val="0"/>
          <w:marRight w:val="0"/>
          <w:marTop w:val="0"/>
          <w:marBottom w:val="0"/>
          <w:divBdr>
            <w:top w:val="none" w:sz="0" w:space="0" w:color="auto"/>
            <w:left w:val="none" w:sz="0" w:space="0" w:color="auto"/>
            <w:bottom w:val="none" w:sz="0" w:space="0" w:color="auto"/>
            <w:right w:val="none" w:sz="0" w:space="0" w:color="auto"/>
          </w:divBdr>
          <w:divsChild>
            <w:div w:id="150365982">
              <w:marLeft w:val="0"/>
              <w:marRight w:val="0"/>
              <w:marTop w:val="120"/>
              <w:marBottom w:val="0"/>
              <w:divBdr>
                <w:top w:val="none" w:sz="0" w:space="0" w:color="auto"/>
                <w:left w:val="none" w:sz="0" w:space="0" w:color="auto"/>
                <w:bottom w:val="none" w:sz="0" w:space="0" w:color="auto"/>
                <w:right w:val="none" w:sz="0" w:space="0" w:color="auto"/>
              </w:divBdr>
              <w:divsChild>
                <w:div w:id="89161640">
                  <w:marLeft w:val="0"/>
                  <w:marRight w:val="0"/>
                  <w:marTop w:val="0"/>
                  <w:marBottom w:val="0"/>
                  <w:divBdr>
                    <w:top w:val="none" w:sz="0" w:space="0" w:color="auto"/>
                    <w:left w:val="none" w:sz="0" w:space="0" w:color="auto"/>
                    <w:bottom w:val="none" w:sz="0" w:space="0" w:color="auto"/>
                    <w:right w:val="none" w:sz="0" w:space="0" w:color="auto"/>
                  </w:divBdr>
                  <w:divsChild>
                    <w:div w:id="2117363923">
                      <w:marLeft w:val="180"/>
                      <w:marRight w:val="0"/>
                      <w:marTop w:val="0"/>
                      <w:marBottom w:val="0"/>
                      <w:divBdr>
                        <w:top w:val="none" w:sz="0" w:space="0" w:color="auto"/>
                        <w:left w:val="none" w:sz="0" w:space="0" w:color="auto"/>
                        <w:bottom w:val="none" w:sz="0" w:space="0" w:color="auto"/>
                        <w:right w:val="none" w:sz="0" w:space="0" w:color="auto"/>
                      </w:divBdr>
                      <w:divsChild>
                        <w:div w:id="1348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78510">
          <w:marLeft w:val="0"/>
          <w:marRight w:val="0"/>
          <w:marTop w:val="0"/>
          <w:marBottom w:val="0"/>
          <w:divBdr>
            <w:top w:val="none" w:sz="0" w:space="0" w:color="auto"/>
            <w:left w:val="none" w:sz="0" w:space="0" w:color="auto"/>
            <w:bottom w:val="none" w:sz="0" w:space="0" w:color="auto"/>
            <w:right w:val="none" w:sz="0" w:space="0" w:color="auto"/>
          </w:divBdr>
          <w:divsChild>
            <w:div w:id="675808344">
              <w:marLeft w:val="0"/>
              <w:marRight w:val="0"/>
              <w:marTop w:val="120"/>
              <w:marBottom w:val="0"/>
              <w:divBdr>
                <w:top w:val="none" w:sz="0" w:space="0" w:color="auto"/>
                <w:left w:val="none" w:sz="0" w:space="0" w:color="auto"/>
                <w:bottom w:val="none" w:sz="0" w:space="0" w:color="auto"/>
                <w:right w:val="none" w:sz="0" w:space="0" w:color="auto"/>
              </w:divBdr>
              <w:divsChild>
                <w:div w:id="1631395286">
                  <w:marLeft w:val="0"/>
                  <w:marRight w:val="0"/>
                  <w:marTop w:val="0"/>
                  <w:marBottom w:val="0"/>
                  <w:divBdr>
                    <w:top w:val="none" w:sz="0" w:space="0" w:color="auto"/>
                    <w:left w:val="none" w:sz="0" w:space="0" w:color="auto"/>
                    <w:bottom w:val="none" w:sz="0" w:space="0" w:color="auto"/>
                    <w:right w:val="none" w:sz="0" w:space="0" w:color="auto"/>
                  </w:divBdr>
                  <w:divsChild>
                    <w:div w:id="1551459281">
                      <w:marLeft w:val="180"/>
                      <w:marRight w:val="0"/>
                      <w:marTop w:val="0"/>
                      <w:marBottom w:val="0"/>
                      <w:divBdr>
                        <w:top w:val="none" w:sz="0" w:space="0" w:color="auto"/>
                        <w:left w:val="none" w:sz="0" w:space="0" w:color="auto"/>
                        <w:bottom w:val="none" w:sz="0" w:space="0" w:color="auto"/>
                        <w:right w:val="none" w:sz="0" w:space="0" w:color="auto"/>
                      </w:divBdr>
                      <w:divsChild>
                        <w:div w:id="9989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140337">
          <w:marLeft w:val="0"/>
          <w:marRight w:val="0"/>
          <w:marTop w:val="0"/>
          <w:marBottom w:val="0"/>
          <w:divBdr>
            <w:top w:val="none" w:sz="0" w:space="0" w:color="auto"/>
            <w:left w:val="none" w:sz="0" w:space="0" w:color="auto"/>
            <w:bottom w:val="none" w:sz="0" w:space="0" w:color="auto"/>
            <w:right w:val="none" w:sz="0" w:space="0" w:color="auto"/>
          </w:divBdr>
          <w:divsChild>
            <w:div w:id="1929659228">
              <w:marLeft w:val="0"/>
              <w:marRight w:val="0"/>
              <w:marTop w:val="120"/>
              <w:marBottom w:val="0"/>
              <w:divBdr>
                <w:top w:val="none" w:sz="0" w:space="0" w:color="auto"/>
                <w:left w:val="none" w:sz="0" w:space="0" w:color="auto"/>
                <w:bottom w:val="none" w:sz="0" w:space="0" w:color="auto"/>
                <w:right w:val="none" w:sz="0" w:space="0" w:color="auto"/>
              </w:divBdr>
              <w:divsChild>
                <w:div w:id="794061090">
                  <w:marLeft w:val="0"/>
                  <w:marRight w:val="0"/>
                  <w:marTop w:val="0"/>
                  <w:marBottom w:val="0"/>
                  <w:divBdr>
                    <w:top w:val="none" w:sz="0" w:space="0" w:color="auto"/>
                    <w:left w:val="none" w:sz="0" w:space="0" w:color="auto"/>
                    <w:bottom w:val="none" w:sz="0" w:space="0" w:color="auto"/>
                    <w:right w:val="none" w:sz="0" w:space="0" w:color="auto"/>
                  </w:divBdr>
                  <w:divsChild>
                    <w:div w:id="667561601">
                      <w:marLeft w:val="180"/>
                      <w:marRight w:val="0"/>
                      <w:marTop w:val="0"/>
                      <w:marBottom w:val="0"/>
                      <w:divBdr>
                        <w:top w:val="none" w:sz="0" w:space="0" w:color="auto"/>
                        <w:left w:val="none" w:sz="0" w:space="0" w:color="auto"/>
                        <w:bottom w:val="none" w:sz="0" w:space="0" w:color="auto"/>
                        <w:right w:val="none" w:sz="0" w:space="0" w:color="auto"/>
                      </w:divBdr>
                      <w:divsChild>
                        <w:div w:id="14649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50461">
      <w:bodyDiv w:val="1"/>
      <w:marLeft w:val="0"/>
      <w:marRight w:val="0"/>
      <w:marTop w:val="0"/>
      <w:marBottom w:val="0"/>
      <w:divBdr>
        <w:top w:val="none" w:sz="0" w:space="0" w:color="auto"/>
        <w:left w:val="none" w:sz="0" w:space="0" w:color="auto"/>
        <w:bottom w:val="none" w:sz="0" w:space="0" w:color="auto"/>
        <w:right w:val="none" w:sz="0" w:space="0" w:color="auto"/>
      </w:divBdr>
    </w:div>
    <w:div w:id="551384382">
      <w:bodyDiv w:val="1"/>
      <w:marLeft w:val="0"/>
      <w:marRight w:val="0"/>
      <w:marTop w:val="0"/>
      <w:marBottom w:val="0"/>
      <w:divBdr>
        <w:top w:val="none" w:sz="0" w:space="0" w:color="auto"/>
        <w:left w:val="none" w:sz="0" w:space="0" w:color="auto"/>
        <w:bottom w:val="none" w:sz="0" w:space="0" w:color="auto"/>
        <w:right w:val="none" w:sz="0" w:space="0" w:color="auto"/>
      </w:divBdr>
    </w:div>
    <w:div w:id="562106368">
      <w:bodyDiv w:val="1"/>
      <w:marLeft w:val="0"/>
      <w:marRight w:val="0"/>
      <w:marTop w:val="0"/>
      <w:marBottom w:val="0"/>
      <w:divBdr>
        <w:top w:val="none" w:sz="0" w:space="0" w:color="auto"/>
        <w:left w:val="none" w:sz="0" w:space="0" w:color="auto"/>
        <w:bottom w:val="none" w:sz="0" w:space="0" w:color="auto"/>
        <w:right w:val="none" w:sz="0" w:space="0" w:color="auto"/>
      </w:divBdr>
    </w:div>
    <w:div w:id="567542685">
      <w:bodyDiv w:val="1"/>
      <w:marLeft w:val="0"/>
      <w:marRight w:val="0"/>
      <w:marTop w:val="0"/>
      <w:marBottom w:val="0"/>
      <w:divBdr>
        <w:top w:val="none" w:sz="0" w:space="0" w:color="auto"/>
        <w:left w:val="none" w:sz="0" w:space="0" w:color="auto"/>
        <w:bottom w:val="none" w:sz="0" w:space="0" w:color="auto"/>
        <w:right w:val="none" w:sz="0" w:space="0" w:color="auto"/>
      </w:divBdr>
    </w:div>
    <w:div w:id="580025815">
      <w:bodyDiv w:val="1"/>
      <w:marLeft w:val="0"/>
      <w:marRight w:val="0"/>
      <w:marTop w:val="0"/>
      <w:marBottom w:val="0"/>
      <w:divBdr>
        <w:top w:val="none" w:sz="0" w:space="0" w:color="auto"/>
        <w:left w:val="none" w:sz="0" w:space="0" w:color="auto"/>
        <w:bottom w:val="none" w:sz="0" w:space="0" w:color="auto"/>
        <w:right w:val="none" w:sz="0" w:space="0" w:color="auto"/>
      </w:divBdr>
    </w:div>
    <w:div w:id="581644345">
      <w:bodyDiv w:val="1"/>
      <w:marLeft w:val="0"/>
      <w:marRight w:val="0"/>
      <w:marTop w:val="0"/>
      <w:marBottom w:val="0"/>
      <w:divBdr>
        <w:top w:val="none" w:sz="0" w:space="0" w:color="auto"/>
        <w:left w:val="none" w:sz="0" w:space="0" w:color="auto"/>
        <w:bottom w:val="none" w:sz="0" w:space="0" w:color="auto"/>
        <w:right w:val="none" w:sz="0" w:space="0" w:color="auto"/>
      </w:divBdr>
      <w:divsChild>
        <w:div w:id="396435132">
          <w:marLeft w:val="0"/>
          <w:marRight w:val="0"/>
          <w:marTop w:val="0"/>
          <w:marBottom w:val="0"/>
          <w:divBdr>
            <w:top w:val="none" w:sz="0" w:space="0" w:color="auto"/>
            <w:left w:val="none" w:sz="0" w:space="0" w:color="auto"/>
            <w:bottom w:val="none" w:sz="0" w:space="0" w:color="auto"/>
            <w:right w:val="none" w:sz="0" w:space="0" w:color="auto"/>
          </w:divBdr>
          <w:divsChild>
            <w:div w:id="145710821">
              <w:marLeft w:val="0"/>
              <w:marRight w:val="0"/>
              <w:marTop w:val="0"/>
              <w:marBottom w:val="0"/>
              <w:divBdr>
                <w:top w:val="none" w:sz="0" w:space="0" w:color="auto"/>
                <w:left w:val="none" w:sz="0" w:space="0" w:color="auto"/>
                <w:bottom w:val="none" w:sz="0" w:space="0" w:color="auto"/>
                <w:right w:val="none" w:sz="0" w:space="0" w:color="auto"/>
              </w:divBdr>
              <w:divsChild>
                <w:div w:id="13611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571">
      <w:bodyDiv w:val="1"/>
      <w:marLeft w:val="0"/>
      <w:marRight w:val="0"/>
      <w:marTop w:val="0"/>
      <w:marBottom w:val="0"/>
      <w:divBdr>
        <w:top w:val="none" w:sz="0" w:space="0" w:color="auto"/>
        <w:left w:val="none" w:sz="0" w:space="0" w:color="auto"/>
        <w:bottom w:val="none" w:sz="0" w:space="0" w:color="auto"/>
        <w:right w:val="none" w:sz="0" w:space="0" w:color="auto"/>
      </w:divBdr>
    </w:div>
    <w:div w:id="609512927">
      <w:bodyDiv w:val="1"/>
      <w:marLeft w:val="0"/>
      <w:marRight w:val="0"/>
      <w:marTop w:val="0"/>
      <w:marBottom w:val="0"/>
      <w:divBdr>
        <w:top w:val="none" w:sz="0" w:space="0" w:color="auto"/>
        <w:left w:val="none" w:sz="0" w:space="0" w:color="auto"/>
        <w:bottom w:val="none" w:sz="0" w:space="0" w:color="auto"/>
        <w:right w:val="none" w:sz="0" w:space="0" w:color="auto"/>
      </w:divBdr>
    </w:div>
    <w:div w:id="614407235">
      <w:bodyDiv w:val="1"/>
      <w:marLeft w:val="0"/>
      <w:marRight w:val="0"/>
      <w:marTop w:val="0"/>
      <w:marBottom w:val="0"/>
      <w:divBdr>
        <w:top w:val="none" w:sz="0" w:space="0" w:color="auto"/>
        <w:left w:val="none" w:sz="0" w:space="0" w:color="auto"/>
        <w:bottom w:val="none" w:sz="0" w:space="0" w:color="auto"/>
        <w:right w:val="none" w:sz="0" w:space="0" w:color="auto"/>
      </w:divBdr>
    </w:div>
    <w:div w:id="614555204">
      <w:bodyDiv w:val="1"/>
      <w:marLeft w:val="0"/>
      <w:marRight w:val="0"/>
      <w:marTop w:val="0"/>
      <w:marBottom w:val="0"/>
      <w:divBdr>
        <w:top w:val="none" w:sz="0" w:space="0" w:color="auto"/>
        <w:left w:val="none" w:sz="0" w:space="0" w:color="auto"/>
        <w:bottom w:val="none" w:sz="0" w:space="0" w:color="auto"/>
        <w:right w:val="none" w:sz="0" w:space="0" w:color="auto"/>
      </w:divBdr>
      <w:divsChild>
        <w:div w:id="302276542">
          <w:marLeft w:val="0"/>
          <w:marRight w:val="0"/>
          <w:marTop w:val="0"/>
          <w:marBottom w:val="0"/>
          <w:divBdr>
            <w:top w:val="none" w:sz="0" w:space="0" w:color="auto"/>
            <w:left w:val="none" w:sz="0" w:space="0" w:color="auto"/>
            <w:bottom w:val="none" w:sz="0" w:space="0" w:color="auto"/>
            <w:right w:val="none" w:sz="0" w:space="0" w:color="auto"/>
          </w:divBdr>
          <w:divsChild>
            <w:div w:id="1622492639">
              <w:marLeft w:val="0"/>
              <w:marRight w:val="0"/>
              <w:marTop w:val="0"/>
              <w:marBottom w:val="0"/>
              <w:divBdr>
                <w:top w:val="none" w:sz="0" w:space="0" w:color="auto"/>
                <w:left w:val="none" w:sz="0" w:space="0" w:color="auto"/>
                <w:bottom w:val="none" w:sz="0" w:space="0" w:color="auto"/>
                <w:right w:val="none" w:sz="0" w:space="0" w:color="auto"/>
              </w:divBdr>
              <w:divsChild>
                <w:div w:id="18276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96078">
      <w:bodyDiv w:val="1"/>
      <w:marLeft w:val="0"/>
      <w:marRight w:val="0"/>
      <w:marTop w:val="0"/>
      <w:marBottom w:val="0"/>
      <w:divBdr>
        <w:top w:val="none" w:sz="0" w:space="0" w:color="auto"/>
        <w:left w:val="none" w:sz="0" w:space="0" w:color="auto"/>
        <w:bottom w:val="none" w:sz="0" w:space="0" w:color="auto"/>
        <w:right w:val="none" w:sz="0" w:space="0" w:color="auto"/>
      </w:divBdr>
    </w:div>
    <w:div w:id="632760247">
      <w:bodyDiv w:val="1"/>
      <w:marLeft w:val="0"/>
      <w:marRight w:val="0"/>
      <w:marTop w:val="0"/>
      <w:marBottom w:val="0"/>
      <w:divBdr>
        <w:top w:val="none" w:sz="0" w:space="0" w:color="auto"/>
        <w:left w:val="none" w:sz="0" w:space="0" w:color="auto"/>
        <w:bottom w:val="none" w:sz="0" w:space="0" w:color="auto"/>
        <w:right w:val="none" w:sz="0" w:space="0" w:color="auto"/>
      </w:divBdr>
    </w:div>
    <w:div w:id="635138368">
      <w:bodyDiv w:val="1"/>
      <w:marLeft w:val="0"/>
      <w:marRight w:val="0"/>
      <w:marTop w:val="0"/>
      <w:marBottom w:val="0"/>
      <w:divBdr>
        <w:top w:val="none" w:sz="0" w:space="0" w:color="auto"/>
        <w:left w:val="none" w:sz="0" w:space="0" w:color="auto"/>
        <w:bottom w:val="none" w:sz="0" w:space="0" w:color="auto"/>
        <w:right w:val="none" w:sz="0" w:space="0" w:color="auto"/>
      </w:divBdr>
    </w:div>
    <w:div w:id="640311245">
      <w:bodyDiv w:val="1"/>
      <w:marLeft w:val="0"/>
      <w:marRight w:val="0"/>
      <w:marTop w:val="0"/>
      <w:marBottom w:val="0"/>
      <w:divBdr>
        <w:top w:val="none" w:sz="0" w:space="0" w:color="auto"/>
        <w:left w:val="none" w:sz="0" w:space="0" w:color="auto"/>
        <w:bottom w:val="none" w:sz="0" w:space="0" w:color="auto"/>
        <w:right w:val="none" w:sz="0" w:space="0" w:color="auto"/>
      </w:divBdr>
    </w:div>
    <w:div w:id="643311535">
      <w:bodyDiv w:val="1"/>
      <w:marLeft w:val="0"/>
      <w:marRight w:val="0"/>
      <w:marTop w:val="0"/>
      <w:marBottom w:val="0"/>
      <w:divBdr>
        <w:top w:val="none" w:sz="0" w:space="0" w:color="auto"/>
        <w:left w:val="none" w:sz="0" w:space="0" w:color="auto"/>
        <w:bottom w:val="none" w:sz="0" w:space="0" w:color="auto"/>
        <w:right w:val="none" w:sz="0" w:space="0" w:color="auto"/>
      </w:divBdr>
    </w:div>
    <w:div w:id="652834700">
      <w:bodyDiv w:val="1"/>
      <w:marLeft w:val="0"/>
      <w:marRight w:val="0"/>
      <w:marTop w:val="0"/>
      <w:marBottom w:val="0"/>
      <w:divBdr>
        <w:top w:val="none" w:sz="0" w:space="0" w:color="auto"/>
        <w:left w:val="none" w:sz="0" w:space="0" w:color="auto"/>
        <w:bottom w:val="none" w:sz="0" w:space="0" w:color="auto"/>
        <w:right w:val="none" w:sz="0" w:space="0" w:color="auto"/>
      </w:divBdr>
      <w:divsChild>
        <w:div w:id="90201973">
          <w:marLeft w:val="0"/>
          <w:marRight w:val="0"/>
          <w:marTop w:val="375"/>
          <w:marBottom w:val="0"/>
          <w:divBdr>
            <w:top w:val="none" w:sz="0" w:space="0" w:color="auto"/>
            <w:left w:val="none" w:sz="0" w:space="0" w:color="auto"/>
            <w:bottom w:val="none" w:sz="0" w:space="0" w:color="auto"/>
            <w:right w:val="none" w:sz="0" w:space="0" w:color="auto"/>
          </w:divBdr>
          <w:divsChild>
            <w:div w:id="812678160">
              <w:marLeft w:val="0"/>
              <w:marRight w:val="0"/>
              <w:marTop w:val="225"/>
              <w:marBottom w:val="225"/>
              <w:divBdr>
                <w:top w:val="none" w:sz="0" w:space="0" w:color="auto"/>
                <w:left w:val="none" w:sz="0" w:space="0" w:color="auto"/>
                <w:bottom w:val="none" w:sz="0" w:space="0" w:color="auto"/>
                <w:right w:val="none" w:sz="0" w:space="0" w:color="auto"/>
              </w:divBdr>
              <w:divsChild>
                <w:div w:id="7686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5261">
      <w:bodyDiv w:val="1"/>
      <w:marLeft w:val="0"/>
      <w:marRight w:val="0"/>
      <w:marTop w:val="0"/>
      <w:marBottom w:val="0"/>
      <w:divBdr>
        <w:top w:val="none" w:sz="0" w:space="0" w:color="auto"/>
        <w:left w:val="none" w:sz="0" w:space="0" w:color="auto"/>
        <w:bottom w:val="none" w:sz="0" w:space="0" w:color="auto"/>
        <w:right w:val="none" w:sz="0" w:space="0" w:color="auto"/>
      </w:divBdr>
    </w:div>
    <w:div w:id="664092113">
      <w:bodyDiv w:val="1"/>
      <w:marLeft w:val="0"/>
      <w:marRight w:val="0"/>
      <w:marTop w:val="0"/>
      <w:marBottom w:val="0"/>
      <w:divBdr>
        <w:top w:val="none" w:sz="0" w:space="0" w:color="auto"/>
        <w:left w:val="none" w:sz="0" w:space="0" w:color="auto"/>
        <w:bottom w:val="none" w:sz="0" w:space="0" w:color="auto"/>
        <w:right w:val="none" w:sz="0" w:space="0" w:color="auto"/>
      </w:divBdr>
      <w:divsChild>
        <w:div w:id="1171413029">
          <w:marLeft w:val="0"/>
          <w:marRight w:val="0"/>
          <w:marTop w:val="0"/>
          <w:marBottom w:val="0"/>
          <w:divBdr>
            <w:top w:val="none" w:sz="0" w:space="0" w:color="auto"/>
            <w:left w:val="none" w:sz="0" w:space="0" w:color="auto"/>
            <w:bottom w:val="none" w:sz="0" w:space="0" w:color="auto"/>
            <w:right w:val="none" w:sz="0" w:space="0" w:color="auto"/>
          </w:divBdr>
        </w:div>
      </w:divsChild>
    </w:div>
    <w:div w:id="666247829">
      <w:bodyDiv w:val="1"/>
      <w:marLeft w:val="0"/>
      <w:marRight w:val="0"/>
      <w:marTop w:val="0"/>
      <w:marBottom w:val="0"/>
      <w:divBdr>
        <w:top w:val="none" w:sz="0" w:space="0" w:color="auto"/>
        <w:left w:val="none" w:sz="0" w:space="0" w:color="auto"/>
        <w:bottom w:val="none" w:sz="0" w:space="0" w:color="auto"/>
        <w:right w:val="none" w:sz="0" w:space="0" w:color="auto"/>
      </w:divBdr>
    </w:div>
    <w:div w:id="682245877">
      <w:bodyDiv w:val="1"/>
      <w:marLeft w:val="0"/>
      <w:marRight w:val="0"/>
      <w:marTop w:val="0"/>
      <w:marBottom w:val="0"/>
      <w:divBdr>
        <w:top w:val="none" w:sz="0" w:space="0" w:color="auto"/>
        <w:left w:val="none" w:sz="0" w:space="0" w:color="auto"/>
        <w:bottom w:val="none" w:sz="0" w:space="0" w:color="auto"/>
        <w:right w:val="none" w:sz="0" w:space="0" w:color="auto"/>
      </w:divBdr>
    </w:div>
    <w:div w:id="706179478">
      <w:bodyDiv w:val="1"/>
      <w:marLeft w:val="0"/>
      <w:marRight w:val="0"/>
      <w:marTop w:val="0"/>
      <w:marBottom w:val="0"/>
      <w:divBdr>
        <w:top w:val="none" w:sz="0" w:space="0" w:color="auto"/>
        <w:left w:val="none" w:sz="0" w:space="0" w:color="auto"/>
        <w:bottom w:val="none" w:sz="0" w:space="0" w:color="auto"/>
        <w:right w:val="none" w:sz="0" w:space="0" w:color="auto"/>
      </w:divBdr>
      <w:divsChild>
        <w:div w:id="858933751">
          <w:marLeft w:val="0"/>
          <w:marRight w:val="0"/>
          <w:marTop w:val="0"/>
          <w:marBottom w:val="0"/>
          <w:divBdr>
            <w:top w:val="none" w:sz="0" w:space="0" w:color="auto"/>
            <w:left w:val="none" w:sz="0" w:space="0" w:color="auto"/>
            <w:bottom w:val="none" w:sz="0" w:space="0" w:color="auto"/>
            <w:right w:val="none" w:sz="0" w:space="0" w:color="auto"/>
          </w:divBdr>
          <w:divsChild>
            <w:div w:id="5209595">
              <w:marLeft w:val="0"/>
              <w:marRight w:val="0"/>
              <w:marTop w:val="0"/>
              <w:marBottom w:val="0"/>
              <w:divBdr>
                <w:top w:val="none" w:sz="0" w:space="0" w:color="auto"/>
                <w:left w:val="none" w:sz="0" w:space="0" w:color="auto"/>
                <w:bottom w:val="none" w:sz="0" w:space="0" w:color="auto"/>
                <w:right w:val="none" w:sz="0" w:space="0" w:color="auto"/>
              </w:divBdr>
              <w:divsChild>
                <w:div w:id="19303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328">
      <w:bodyDiv w:val="1"/>
      <w:marLeft w:val="0"/>
      <w:marRight w:val="0"/>
      <w:marTop w:val="0"/>
      <w:marBottom w:val="0"/>
      <w:divBdr>
        <w:top w:val="none" w:sz="0" w:space="0" w:color="auto"/>
        <w:left w:val="none" w:sz="0" w:space="0" w:color="auto"/>
        <w:bottom w:val="none" w:sz="0" w:space="0" w:color="auto"/>
        <w:right w:val="none" w:sz="0" w:space="0" w:color="auto"/>
      </w:divBdr>
    </w:div>
    <w:div w:id="718749880">
      <w:bodyDiv w:val="1"/>
      <w:marLeft w:val="0"/>
      <w:marRight w:val="0"/>
      <w:marTop w:val="0"/>
      <w:marBottom w:val="0"/>
      <w:divBdr>
        <w:top w:val="none" w:sz="0" w:space="0" w:color="auto"/>
        <w:left w:val="none" w:sz="0" w:space="0" w:color="auto"/>
        <w:bottom w:val="none" w:sz="0" w:space="0" w:color="auto"/>
        <w:right w:val="none" w:sz="0" w:space="0" w:color="auto"/>
      </w:divBdr>
      <w:divsChild>
        <w:div w:id="555700394">
          <w:marLeft w:val="0"/>
          <w:marRight w:val="0"/>
          <w:marTop w:val="0"/>
          <w:marBottom w:val="0"/>
          <w:divBdr>
            <w:top w:val="none" w:sz="0" w:space="0" w:color="auto"/>
            <w:left w:val="none" w:sz="0" w:space="0" w:color="auto"/>
            <w:bottom w:val="none" w:sz="0" w:space="0" w:color="auto"/>
            <w:right w:val="none" w:sz="0" w:space="0" w:color="auto"/>
          </w:divBdr>
          <w:divsChild>
            <w:div w:id="1458835161">
              <w:marLeft w:val="0"/>
              <w:marRight w:val="0"/>
              <w:marTop w:val="0"/>
              <w:marBottom w:val="0"/>
              <w:divBdr>
                <w:top w:val="none" w:sz="0" w:space="0" w:color="auto"/>
                <w:left w:val="none" w:sz="0" w:space="0" w:color="auto"/>
                <w:bottom w:val="none" w:sz="0" w:space="0" w:color="auto"/>
                <w:right w:val="none" w:sz="0" w:space="0" w:color="auto"/>
              </w:divBdr>
              <w:divsChild>
                <w:div w:id="1373529764">
                  <w:marLeft w:val="0"/>
                  <w:marRight w:val="0"/>
                  <w:marTop w:val="0"/>
                  <w:marBottom w:val="0"/>
                  <w:divBdr>
                    <w:top w:val="none" w:sz="0" w:space="0" w:color="auto"/>
                    <w:left w:val="none" w:sz="0" w:space="0" w:color="auto"/>
                    <w:bottom w:val="none" w:sz="0" w:space="0" w:color="auto"/>
                    <w:right w:val="none" w:sz="0" w:space="0" w:color="auto"/>
                  </w:divBdr>
                  <w:divsChild>
                    <w:div w:id="1489514461">
                      <w:marLeft w:val="0"/>
                      <w:marRight w:val="0"/>
                      <w:marTop w:val="0"/>
                      <w:marBottom w:val="0"/>
                      <w:divBdr>
                        <w:top w:val="none" w:sz="0" w:space="0" w:color="auto"/>
                        <w:left w:val="none" w:sz="0" w:space="0" w:color="auto"/>
                        <w:bottom w:val="none" w:sz="0" w:space="0" w:color="auto"/>
                        <w:right w:val="none" w:sz="0" w:space="0" w:color="auto"/>
                      </w:divBdr>
                      <w:divsChild>
                        <w:div w:id="7096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00520">
      <w:bodyDiv w:val="1"/>
      <w:marLeft w:val="0"/>
      <w:marRight w:val="0"/>
      <w:marTop w:val="0"/>
      <w:marBottom w:val="0"/>
      <w:divBdr>
        <w:top w:val="none" w:sz="0" w:space="0" w:color="auto"/>
        <w:left w:val="none" w:sz="0" w:space="0" w:color="auto"/>
        <w:bottom w:val="none" w:sz="0" w:space="0" w:color="auto"/>
        <w:right w:val="none" w:sz="0" w:space="0" w:color="auto"/>
      </w:divBdr>
    </w:div>
    <w:div w:id="723405737">
      <w:bodyDiv w:val="1"/>
      <w:marLeft w:val="0"/>
      <w:marRight w:val="0"/>
      <w:marTop w:val="0"/>
      <w:marBottom w:val="0"/>
      <w:divBdr>
        <w:top w:val="none" w:sz="0" w:space="0" w:color="auto"/>
        <w:left w:val="none" w:sz="0" w:space="0" w:color="auto"/>
        <w:bottom w:val="none" w:sz="0" w:space="0" w:color="auto"/>
        <w:right w:val="none" w:sz="0" w:space="0" w:color="auto"/>
      </w:divBdr>
    </w:div>
    <w:div w:id="733893209">
      <w:bodyDiv w:val="1"/>
      <w:marLeft w:val="0"/>
      <w:marRight w:val="0"/>
      <w:marTop w:val="0"/>
      <w:marBottom w:val="0"/>
      <w:divBdr>
        <w:top w:val="none" w:sz="0" w:space="0" w:color="auto"/>
        <w:left w:val="none" w:sz="0" w:space="0" w:color="auto"/>
        <w:bottom w:val="none" w:sz="0" w:space="0" w:color="auto"/>
        <w:right w:val="none" w:sz="0" w:space="0" w:color="auto"/>
      </w:divBdr>
    </w:div>
    <w:div w:id="743066045">
      <w:bodyDiv w:val="1"/>
      <w:marLeft w:val="0"/>
      <w:marRight w:val="0"/>
      <w:marTop w:val="0"/>
      <w:marBottom w:val="0"/>
      <w:divBdr>
        <w:top w:val="none" w:sz="0" w:space="0" w:color="auto"/>
        <w:left w:val="none" w:sz="0" w:space="0" w:color="auto"/>
        <w:bottom w:val="none" w:sz="0" w:space="0" w:color="auto"/>
        <w:right w:val="none" w:sz="0" w:space="0" w:color="auto"/>
      </w:divBdr>
      <w:divsChild>
        <w:div w:id="272323557">
          <w:marLeft w:val="0"/>
          <w:marRight w:val="0"/>
          <w:marTop w:val="0"/>
          <w:marBottom w:val="0"/>
          <w:divBdr>
            <w:top w:val="none" w:sz="0" w:space="0" w:color="auto"/>
            <w:left w:val="none" w:sz="0" w:space="0" w:color="auto"/>
            <w:bottom w:val="none" w:sz="0" w:space="0" w:color="auto"/>
            <w:right w:val="none" w:sz="0" w:space="0" w:color="auto"/>
          </w:divBdr>
          <w:divsChild>
            <w:div w:id="794131418">
              <w:marLeft w:val="0"/>
              <w:marRight w:val="0"/>
              <w:marTop w:val="0"/>
              <w:marBottom w:val="0"/>
              <w:divBdr>
                <w:top w:val="none" w:sz="0" w:space="0" w:color="auto"/>
                <w:left w:val="none" w:sz="0" w:space="0" w:color="auto"/>
                <w:bottom w:val="none" w:sz="0" w:space="0" w:color="auto"/>
                <w:right w:val="none" w:sz="0" w:space="0" w:color="auto"/>
              </w:divBdr>
              <w:divsChild>
                <w:div w:id="2116054288">
                  <w:marLeft w:val="0"/>
                  <w:marRight w:val="0"/>
                  <w:marTop w:val="0"/>
                  <w:marBottom w:val="0"/>
                  <w:divBdr>
                    <w:top w:val="none" w:sz="0" w:space="0" w:color="auto"/>
                    <w:left w:val="none" w:sz="0" w:space="0" w:color="auto"/>
                    <w:bottom w:val="none" w:sz="0" w:space="0" w:color="auto"/>
                    <w:right w:val="none" w:sz="0" w:space="0" w:color="auto"/>
                  </w:divBdr>
                </w:div>
              </w:divsChild>
            </w:div>
            <w:div w:id="1484464911">
              <w:marLeft w:val="0"/>
              <w:marRight w:val="0"/>
              <w:marTop w:val="0"/>
              <w:marBottom w:val="0"/>
              <w:divBdr>
                <w:top w:val="none" w:sz="0" w:space="0" w:color="auto"/>
                <w:left w:val="none" w:sz="0" w:space="0" w:color="auto"/>
                <w:bottom w:val="none" w:sz="0" w:space="0" w:color="auto"/>
                <w:right w:val="none" w:sz="0" w:space="0" w:color="auto"/>
              </w:divBdr>
              <w:divsChild>
                <w:div w:id="8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9456">
      <w:bodyDiv w:val="1"/>
      <w:marLeft w:val="0"/>
      <w:marRight w:val="0"/>
      <w:marTop w:val="0"/>
      <w:marBottom w:val="0"/>
      <w:divBdr>
        <w:top w:val="none" w:sz="0" w:space="0" w:color="auto"/>
        <w:left w:val="none" w:sz="0" w:space="0" w:color="auto"/>
        <w:bottom w:val="none" w:sz="0" w:space="0" w:color="auto"/>
        <w:right w:val="none" w:sz="0" w:space="0" w:color="auto"/>
      </w:divBdr>
    </w:div>
    <w:div w:id="748815575">
      <w:bodyDiv w:val="1"/>
      <w:marLeft w:val="0"/>
      <w:marRight w:val="0"/>
      <w:marTop w:val="0"/>
      <w:marBottom w:val="0"/>
      <w:divBdr>
        <w:top w:val="none" w:sz="0" w:space="0" w:color="auto"/>
        <w:left w:val="none" w:sz="0" w:space="0" w:color="auto"/>
        <w:bottom w:val="none" w:sz="0" w:space="0" w:color="auto"/>
        <w:right w:val="none" w:sz="0" w:space="0" w:color="auto"/>
      </w:divBdr>
    </w:div>
    <w:div w:id="770131188">
      <w:bodyDiv w:val="1"/>
      <w:marLeft w:val="0"/>
      <w:marRight w:val="0"/>
      <w:marTop w:val="0"/>
      <w:marBottom w:val="0"/>
      <w:divBdr>
        <w:top w:val="none" w:sz="0" w:space="0" w:color="auto"/>
        <w:left w:val="none" w:sz="0" w:space="0" w:color="auto"/>
        <w:bottom w:val="none" w:sz="0" w:space="0" w:color="auto"/>
        <w:right w:val="none" w:sz="0" w:space="0" w:color="auto"/>
      </w:divBdr>
    </w:div>
    <w:div w:id="778068825">
      <w:bodyDiv w:val="1"/>
      <w:marLeft w:val="0"/>
      <w:marRight w:val="0"/>
      <w:marTop w:val="0"/>
      <w:marBottom w:val="0"/>
      <w:divBdr>
        <w:top w:val="none" w:sz="0" w:space="0" w:color="auto"/>
        <w:left w:val="none" w:sz="0" w:space="0" w:color="auto"/>
        <w:bottom w:val="none" w:sz="0" w:space="0" w:color="auto"/>
        <w:right w:val="none" w:sz="0" w:space="0" w:color="auto"/>
      </w:divBdr>
    </w:div>
    <w:div w:id="778913747">
      <w:bodyDiv w:val="1"/>
      <w:marLeft w:val="0"/>
      <w:marRight w:val="0"/>
      <w:marTop w:val="0"/>
      <w:marBottom w:val="0"/>
      <w:divBdr>
        <w:top w:val="none" w:sz="0" w:space="0" w:color="auto"/>
        <w:left w:val="none" w:sz="0" w:space="0" w:color="auto"/>
        <w:bottom w:val="none" w:sz="0" w:space="0" w:color="auto"/>
        <w:right w:val="none" w:sz="0" w:space="0" w:color="auto"/>
      </w:divBdr>
    </w:div>
    <w:div w:id="779370925">
      <w:bodyDiv w:val="1"/>
      <w:marLeft w:val="0"/>
      <w:marRight w:val="0"/>
      <w:marTop w:val="0"/>
      <w:marBottom w:val="0"/>
      <w:divBdr>
        <w:top w:val="none" w:sz="0" w:space="0" w:color="auto"/>
        <w:left w:val="none" w:sz="0" w:space="0" w:color="auto"/>
        <w:bottom w:val="none" w:sz="0" w:space="0" w:color="auto"/>
        <w:right w:val="none" w:sz="0" w:space="0" w:color="auto"/>
      </w:divBdr>
    </w:div>
    <w:div w:id="797139543">
      <w:bodyDiv w:val="1"/>
      <w:marLeft w:val="0"/>
      <w:marRight w:val="0"/>
      <w:marTop w:val="0"/>
      <w:marBottom w:val="0"/>
      <w:divBdr>
        <w:top w:val="none" w:sz="0" w:space="0" w:color="auto"/>
        <w:left w:val="none" w:sz="0" w:space="0" w:color="auto"/>
        <w:bottom w:val="none" w:sz="0" w:space="0" w:color="auto"/>
        <w:right w:val="none" w:sz="0" w:space="0" w:color="auto"/>
      </w:divBdr>
    </w:div>
    <w:div w:id="804660285">
      <w:bodyDiv w:val="1"/>
      <w:marLeft w:val="0"/>
      <w:marRight w:val="0"/>
      <w:marTop w:val="0"/>
      <w:marBottom w:val="0"/>
      <w:divBdr>
        <w:top w:val="none" w:sz="0" w:space="0" w:color="auto"/>
        <w:left w:val="none" w:sz="0" w:space="0" w:color="auto"/>
        <w:bottom w:val="none" w:sz="0" w:space="0" w:color="auto"/>
        <w:right w:val="none" w:sz="0" w:space="0" w:color="auto"/>
      </w:divBdr>
    </w:div>
    <w:div w:id="805124877">
      <w:bodyDiv w:val="1"/>
      <w:marLeft w:val="0"/>
      <w:marRight w:val="0"/>
      <w:marTop w:val="0"/>
      <w:marBottom w:val="0"/>
      <w:divBdr>
        <w:top w:val="none" w:sz="0" w:space="0" w:color="auto"/>
        <w:left w:val="none" w:sz="0" w:space="0" w:color="auto"/>
        <w:bottom w:val="none" w:sz="0" w:space="0" w:color="auto"/>
        <w:right w:val="none" w:sz="0" w:space="0" w:color="auto"/>
      </w:divBdr>
      <w:divsChild>
        <w:div w:id="984818935">
          <w:marLeft w:val="0"/>
          <w:marRight w:val="0"/>
          <w:marTop w:val="0"/>
          <w:marBottom w:val="0"/>
          <w:divBdr>
            <w:top w:val="none" w:sz="0" w:space="0" w:color="auto"/>
            <w:left w:val="none" w:sz="0" w:space="0" w:color="auto"/>
            <w:bottom w:val="none" w:sz="0" w:space="0" w:color="auto"/>
            <w:right w:val="none" w:sz="0" w:space="0" w:color="auto"/>
          </w:divBdr>
        </w:div>
      </w:divsChild>
    </w:div>
    <w:div w:id="827138985">
      <w:bodyDiv w:val="1"/>
      <w:marLeft w:val="0"/>
      <w:marRight w:val="0"/>
      <w:marTop w:val="0"/>
      <w:marBottom w:val="0"/>
      <w:divBdr>
        <w:top w:val="none" w:sz="0" w:space="0" w:color="auto"/>
        <w:left w:val="none" w:sz="0" w:space="0" w:color="auto"/>
        <w:bottom w:val="none" w:sz="0" w:space="0" w:color="auto"/>
        <w:right w:val="none" w:sz="0" w:space="0" w:color="auto"/>
      </w:divBdr>
    </w:div>
    <w:div w:id="827670202">
      <w:bodyDiv w:val="1"/>
      <w:marLeft w:val="0"/>
      <w:marRight w:val="0"/>
      <w:marTop w:val="0"/>
      <w:marBottom w:val="0"/>
      <w:divBdr>
        <w:top w:val="none" w:sz="0" w:space="0" w:color="auto"/>
        <w:left w:val="none" w:sz="0" w:space="0" w:color="auto"/>
        <w:bottom w:val="none" w:sz="0" w:space="0" w:color="auto"/>
        <w:right w:val="none" w:sz="0" w:space="0" w:color="auto"/>
      </w:divBdr>
      <w:divsChild>
        <w:div w:id="874389174">
          <w:marLeft w:val="0"/>
          <w:marRight w:val="0"/>
          <w:marTop w:val="0"/>
          <w:marBottom w:val="0"/>
          <w:divBdr>
            <w:top w:val="none" w:sz="0" w:space="0" w:color="auto"/>
            <w:left w:val="none" w:sz="0" w:space="0" w:color="auto"/>
            <w:bottom w:val="none" w:sz="0" w:space="0" w:color="auto"/>
            <w:right w:val="none" w:sz="0" w:space="0" w:color="auto"/>
          </w:divBdr>
          <w:divsChild>
            <w:div w:id="662395348">
              <w:marLeft w:val="0"/>
              <w:marRight w:val="0"/>
              <w:marTop w:val="0"/>
              <w:marBottom w:val="0"/>
              <w:divBdr>
                <w:top w:val="none" w:sz="0" w:space="0" w:color="auto"/>
                <w:left w:val="none" w:sz="0" w:space="0" w:color="auto"/>
                <w:bottom w:val="none" w:sz="0" w:space="0" w:color="auto"/>
                <w:right w:val="none" w:sz="0" w:space="0" w:color="auto"/>
              </w:divBdr>
              <w:divsChild>
                <w:div w:id="1766421957">
                  <w:marLeft w:val="0"/>
                  <w:marRight w:val="0"/>
                  <w:marTop w:val="0"/>
                  <w:marBottom w:val="0"/>
                  <w:divBdr>
                    <w:top w:val="none" w:sz="0" w:space="0" w:color="auto"/>
                    <w:left w:val="none" w:sz="0" w:space="0" w:color="auto"/>
                    <w:bottom w:val="none" w:sz="0" w:space="0" w:color="auto"/>
                    <w:right w:val="none" w:sz="0" w:space="0" w:color="auto"/>
                  </w:divBdr>
                  <w:divsChild>
                    <w:div w:id="18728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2703">
      <w:bodyDiv w:val="1"/>
      <w:marLeft w:val="0"/>
      <w:marRight w:val="0"/>
      <w:marTop w:val="0"/>
      <w:marBottom w:val="0"/>
      <w:divBdr>
        <w:top w:val="none" w:sz="0" w:space="0" w:color="auto"/>
        <w:left w:val="none" w:sz="0" w:space="0" w:color="auto"/>
        <w:bottom w:val="none" w:sz="0" w:space="0" w:color="auto"/>
        <w:right w:val="none" w:sz="0" w:space="0" w:color="auto"/>
      </w:divBdr>
    </w:div>
    <w:div w:id="832139170">
      <w:bodyDiv w:val="1"/>
      <w:marLeft w:val="0"/>
      <w:marRight w:val="0"/>
      <w:marTop w:val="0"/>
      <w:marBottom w:val="0"/>
      <w:divBdr>
        <w:top w:val="none" w:sz="0" w:space="0" w:color="auto"/>
        <w:left w:val="none" w:sz="0" w:space="0" w:color="auto"/>
        <w:bottom w:val="none" w:sz="0" w:space="0" w:color="auto"/>
        <w:right w:val="none" w:sz="0" w:space="0" w:color="auto"/>
      </w:divBdr>
    </w:div>
    <w:div w:id="847600255">
      <w:bodyDiv w:val="1"/>
      <w:marLeft w:val="0"/>
      <w:marRight w:val="0"/>
      <w:marTop w:val="0"/>
      <w:marBottom w:val="0"/>
      <w:divBdr>
        <w:top w:val="none" w:sz="0" w:space="0" w:color="auto"/>
        <w:left w:val="none" w:sz="0" w:space="0" w:color="auto"/>
        <w:bottom w:val="none" w:sz="0" w:space="0" w:color="auto"/>
        <w:right w:val="none" w:sz="0" w:space="0" w:color="auto"/>
      </w:divBdr>
      <w:divsChild>
        <w:div w:id="456222985">
          <w:marLeft w:val="0"/>
          <w:marRight w:val="0"/>
          <w:marTop w:val="0"/>
          <w:marBottom w:val="0"/>
          <w:divBdr>
            <w:top w:val="none" w:sz="0" w:space="0" w:color="auto"/>
            <w:left w:val="none" w:sz="0" w:space="0" w:color="auto"/>
            <w:bottom w:val="none" w:sz="0" w:space="0" w:color="auto"/>
            <w:right w:val="none" w:sz="0" w:space="0" w:color="auto"/>
          </w:divBdr>
        </w:div>
      </w:divsChild>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9854103">
      <w:bodyDiv w:val="1"/>
      <w:marLeft w:val="0"/>
      <w:marRight w:val="0"/>
      <w:marTop w:val="0"/>
      <w:marBottom w:val="0"/>
      <w:divBdr>
        <w:top w:val="none" w:sz="0" w:space="0" w:color="auto"/>
        <w:left w:val="none" w:sz="0" w:space="0" w:color="auto"/>
        <w:bottom w:val="none" w:sz="0" w:space="0" w:color="auto"/>
        <w:right w:val="none" w:sz="0" w:space="0" w:color="auto"/>
      </w:divBdr>
      <w:divsChild>
        <w:div w:id="1531141001">
          <w:marLeft w:val="0"/>
          <w:marRight w:val="0"/>
          <w:marTop w:val="0"/>
          <w:marBottom w:val="0"/>
          <w:divBdr>
            <w:top w:val="none" w:sz="0" w:space="0" w:color="auto"/>
            <w:left w:val="none" w:sz="0" w:space="0" w:color="auto"/>
            <w:bottom w:val="none" w:sz="0" w:space="0" w:color="auto"/>
            <w:right w:val="none" w:sz="0" w:space="0" w:color="auto"/>
          </w:divBdr>
          <w:divsChild>
            <w:div w:id="19746817">
              <w:marLeft w:val="0"/>
              <w:marRight w:val="0"/>
              <w:marTop w:val="0"/>
              <w:marBottom w:val="0"/>
              <w:divBdr>
                <w:top w:val="none" w:sz="0" w:space="0" w:color="auto"/>
                <w:left w:val="none" w:sz="0" w:space="0" w:color="auto"/>
                <w:bottom w:val="none" w:sz="0" w:space="0" w:color="auto"/>
                <w:right w:val="none" w:sz="0" w:space="0" w:color="auto"/>
              </w:divBdr>
              <w:divsChild>
                <w:div w:id="261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0818">
      <w:bodyDiv w:val="1"/>
      <w:marLeft w:val="0"/>
      <w:marRight w:val="0"/>
      <w:marTop w:val="0"/>
      <w:marBottom w:val="0"/>
      <w:divBdr>
        <w:top w:val="none" w:sz="0" w:space="0" w:color="auto"/>
        <w:left w:val="none" w:sz="0" w:space="0" w:color="auto"/>
        <w:bottom w:val="none" w:sz="0" w:space="0" w:color="auto"/>
        <w:right w:val="none" w:sz="0" w:space="0" w:color="auto"/>
      </w:divBdr>
    </w:div>
    <w:div w:id="878472544">
      <w:bodyDiv w:val="1"/>
      <w:marLeft w:val="0"/>
      <w:marRight w:val="0"/>
      <w:marTop w:val="0"/>
      <w:marBottom w:val="0"/>
      <w:divBdr>
        <w:top w:val="none" w:sz="0" w:space="0" w:color="auto"/>
        <w:left w:val="none" w:sz="0" w:space="0" w:color="auto"/>
        <w:bottom w:val="none" w:sz="0" w:space="0" w:color="auto"/>
        <w:right w:val="none" w:sz="0" w:space="0" w:color="auto"/>
      </w:divBdr>
      <w:divsChild>
        <w:div w:id="852232510">
          <w:marLeft w:val="0"/>
          <w:marRight w:val="0"/>
          <w:marTop w:val="0"/>
          <w:marBottom w:val="0"/>
          <w:divBdr>
            <w:top w:val="none" w:sz="0" w:space="0" w:color="auto"/>
            <w:left w:val="none" w:sz="0" w:space="0" w:color="auto"/>
            <w:bottom w:val="none" w:sz="0" w:space="0" w:color="auto"/>
            <w:right w:val="none" w:sz="0" w:space="0" w:color="auto"/>
          </w:divBdr>
        </w:div>
        <w:div w:id="698705618">
          <w:marLeft w:val="0"/>
          <w:marRight w:val="0"/>
          <w:marTop w:val="0"/>
          <w:marBottom w:val="0"/>
          <w:divBdr>
            <w:top w:val="none" w:sz="0" w:space="0" w:color="auto"/>
            <w:left w:val="none" w:sz="0" w:space="0" w:color="auto"/>
            <w:bottom w:val="none" w:sz="0" w:space="0" w:color="auto"/>
            <w:right w:val="none" w:sz="0" w:space="0" w:color="auto"/>
          </w:divBdr>
        </w:div>
        <w:div w:id="886180134">
          <w:marLeft w:val="0"/>
          <w:marRight w:val="0"/>
          <w:marTop w:val="0"/>
          <w:marBottom w:val="0"/>
          <w:divBdr>
            <w:top w:val="none" w:sz="0" w:space="0" w:color="auto"/>
            <w:left w:val="none" w:sz="0" w:space="0" w:color="auto"/>
            <w:bottom w:val="none" w:sz="0" w:space="0" w:color="auto"/>
            <w:right w:val="none" w:sz="0" w:space="0" w:color="auto"/>
          </w:divBdr>
        </w:div>
        <w:div w:id="1898737862">
          <w:marLeft w:val="0"/>
          <w:marRight w:val="0"/>
          <w:marTop w:val="0"/>
          <w:marBottom w:val="0"/>
          <w:divBdr>
            <w:top w:val="none" w:sz="0" w:space="0" w:color="auto"/>
            <w:left w:val="none" w:sz="0" w:space="0" w:color="auto"/>
            <w:bottom w:val="none" w:sz="0" w:space="0" w:color="auto"/>
            <w:right w:val="none" w:sz="0" w:space="0" w:color="auto"/>
          </w:divBdr>
        </w:div>
        <w:div w:id="136918334">
          <w:marLeft w:val="0"/>
          <w:marRight w:val="0"/>
          <w:marTop w:val="0"/>
          <w:marBottom w:val="0"/>
          <w:divBdr>
            <w:top w:val="none" w:sz="0" w:space="0" w:color="auto"/>
            <w:left w:val="none" w:sz="0" w:space="0" w:color="auto"/>
            <w:bottom w:val="none" w:sz="0" w:space="0" w:color="auto"/>
            <w:right w:val="none" w:sz="0" w:space="0" w:color="auto"/>
          </w:divBdr>
        </w:div>
        <w:div w:id="864363329">
          <w:marLeft w:val="0"/>
          <w:marRight w:val="0"/>
          <w:marTop w:val="0"/>
          <w:marBottom w:val="0"/>
          <w:divBdr>
            <w:top w:val="none" w:sz="0" w:space="0" w:color="auto"/>
            <w:left w:val="none" w:sz="0" w:space="0" w:color="auto"/>
            <w:bottom w:val="none" w:sz="0" w:space="0" w:color="auto"/>
            <w:right w:val="none" w:sz="0" w:space="0" w:color="auto"/>
          </w:divBdr>
        </w:div>
        <w:div w:id="384837424">
          <w:marLeft w:val="0"/>
          <w:marRight w:val="0"/>
          <w:marTop w:val="0"/>
          <w:marBottom w:val="0"/>
          <w:divBdr>
            <w:top w:val="none" w:sz="0" w:space="0" w:color="auto"/>
            <w:left w:val="none" w:sz="0" w:space="0" w:color="auto"/>
            <w:bottom w:val="none" w:sz="0" w:space="0" w:color="auto"/>
            <w:right w:val="none" w:sz="0" w:space="0" w:color="auto"/>
          </w:divBdr>
        </w:div>
        <w:div w:id="1941571337">
          <w:marLeft w:val="0"/>
          <w:marRight w:val="0"/>
          <w:marTop w:val="0"/>
          <w:marBottom w:val="0"/>
          <w:divBdr>
            <w:top w:val="none" w:sz="0" w:space="0" w:color="auto"/>
            <w:left w:val="none" w:sz="0" w:space="0" w:color="auto"/>
            <w:bottom w:val="none" w:sz="0" w:space="0" w:color="auto"/>
            <w:right w:val="none" w:sz="0" w:space="0" w:color="auto"/>
          </w:divBdr>
        </w:div>
        <w:div w:id="1813211932">
          <w:marLeft w:val="0"/>
          <w:marRight w:val="0"/>
          <w:marTop w:val="0"/>
          <w:marBottom w:val="0"/>
          <w:divBdr>
            <w:top w:val="none" w:sz="0" w:space="0" w:color="auto"/>
            <w:left w:val="none" w:sz="0" w:space="0" w:color="auto"/>
            <w:bottom w:val="none" w:sz="0" w:space="0" w:color="auto"/>
            <w:right w:val="none" w:sz="0" w:space="0" w:color="auto"/>
          </w:divBdr>
        </w:div>
        <w:div w:id="1018845869">
          <w:marLeft w:val="0"/>
          <w:marRight w:val="0"/>
          <w:marTop w:val="0"/>
          <w:marBottom w:val="0"/>
          <w:divBdr>
            <w:top w:val="none" w:sz="0" w:space="0" w:color="auto"/>
            <w:left w:val="none" w:sz="0" w:space="0" w:color="auto"/>
            <w:bottom w:val="none" w:sz="0" w:space="0" w:color="auto"/>
            <w:right w:val="none" w:sz="0" w:space="0" w:color="auto"/>
          </w:divBdr>
        </w:div>
        <w:div w:id="1216313617">
          <w:marLeft w:val="0"/>
          <w:marRight w:val="0"/>
          <w:marTop w:val="0"/>
          <w:marBottom w:val="0"/>
          <w:divBdr>
            <w:top w:val="none" w:sz="0" w:space="0" w:color="auto"/>
            <w:left w:val="none" w:sz="0" w:space="0" w:color="auto"/>
            <w:bottom w:val="none" w:sz="0" w:space="0" w:color="auto"/>
            <w:right w:val="none" w:sz="0" w:space="0" w:color="auto"/>
          </w:divBdr>
        </w:div>
      </w:divsChild>
    </w:div>
    <w:div w:id="897787313">
      <w:bodyDiv w:val="1"/>
      <w:marLeft w:val="0"/>
      <w:marRight w:val="0"/>
      <w:marTop w:val="0"/>
      <w:marBottom w:val="0"/>
      <w:divBdr>
        <w:top w:val="none" w:sz="0" w:space="0" w:color="auto"/>
        <w:left w:val="none" w:sz="0" w:space="0" w:color="auto"/>
        <w:bottom w:val="none" w:sz="0" w:space="0" w:color="auto"/>
        <w:right w:val="none" w:sz="0" w:space="0" w:color="auto"/>
      </w:divBdr>
      <w:divsChild>
        <w:div w:id="832644533">
          <w:marLeft w:val="0"/>
          <w:marRight w:val="0"/>
          <w:marTop w:val="0"/>
          <w:marBottom w:val="0"/>
          <w:divBdr>
            <w:top w:val="none" w:sz="0" w:space="0" w:color="auto"/>
            <w:left w:val="none" w:sz="0" w:space="0" w:color="auto"/>
            <w:bottom w:val="none" w:sz="0" w:space="0" w:color="auto"/>
            <w:right w:val="none" w:sz="0" w:space="0" w:color="auto"/>
          </w:divBdr>
          <w:divsChild>
            <w:div w:id="13366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6369">
      <w:bodyDiv w:val="1"/>
      <w:marLeft w:val="0"/>
      <w:marRight w:val="0"/>
      <w:marTop w:val="0"/>
      <w:marBottom w:val="0"/>
      <w:divBdr>
        <w:top w:val="none" w:sz="0" w:space="0" w:color="auto"/>
        <w:left w:val="none" w:sz="0" w:space="0" w:color="auto"/>
        <w:bottom w:val="none" w:sz="0" w:space="0" w:color="auto"/>
        <w:right w:val="none" w:sz="0" w:space="0" w:color="auto"/>
      </w:divBdr>
    </w:div>
    <w:div w:id="904028644">
      <w:bodyDiv w:val="1"/>
      <w:marLeft w:val="0"/>
      <w:marRight w:val="0"/>
      <w:marTop w:val="0"/>
      <w:marBottom w:val="0"/>
      <w:divBdr>
        <w:top w:val="none" w:sz="0" w:space="0" w:color="auto"/>
        <w:left w:val="none" w:sz="0" w:space="0" w:color="auto"/>
        <w:bottom w:val="none" w:sz="0" w:space="0" w:color="auto"/>
        <w:right w:val="none" w:sz="0" w:space="0" w:color="auto"/>
      </w:divBdr>
    </w:div>
    <w:div w:id="916742505">
      <w:bodyDiv w:val="1"/>
      <w:marLeft w:val="0"/>
      <w:marRight w:val="0"/>
      <w:marTop w:val="0"/>
      <w:marBottom w:val="0"/>
      <w:divBdr>
        <w:top w:val="none" w:sz="0" w:space="0" w:color="auto"/>
        <w:left w:val="none" w:sz="0" w:space="0" w:color="auto"/>
        <w:bottom w:val="none" w:sz="0" w:space="0" w:color="auto"/>
        <w:right w:val="none" w:sz="0" w:space="0" w:color="auto"/>
      </w:divBdr>
      <w:divsChild>
        <w:div w:id="240677637">
          <w:marLeft w:val="0"/>
          <w:marRight w:val="0"/>
          <w:marTop w:val="0"/>
          <w:marBottom w:val="0"/>
          <w:divBdr>
            <w:top w:val="none" w:sz="0" w:space="0" w:color="auto"/>
            <w:left w:val="none" w:sz="0" w:space="0" w:color="auto"/>
            <w:bottom w:val="none" w:sz="0" w:space="0" w:color="auto"/>
            <w:right w:val="none" w:sz="0" w:space="0" w:color="auto"/>
          </w:divBdr>
          <w:divsChild>
            <w:div w:id="8261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5007">
      <w:bodyDiv w:val="1"/>
      <w:marLeft w:val="0"/>
      <w:marRight w:val="0"/>
      <w:marTop w:val="0"/>
      <w:marBottom w:val="0"/>
      <w:divBdr>
        <w:top w:val="none" w:sz="0" w:space="0" w:color="auto"/>
        <w:left w:val="none" w:sz="0" w:space="0" w:color="auto"/>
        <w:bottom w:val="none" w:sz="0" w:space="0" w:color="auto"/>
        <w:right w:val="none" w:sz="0" w:space="0" w:color="auto"/>
      </w:divBdr>
    </w:div>
    <w:div w:id="927687913">
      <w:bodyDiv w:val="1"/>
      <w:marLeft w:val="0"/>
      <w:marRight w:val="0"/>
      <w:marTop w:val="0"/>
      <w:marBottom w:val="0"/>
      <w:divBdr>
        <w:top w:val="none" w:sz="0" w:space="0" w:color="auto"/>
        <w:left w:val="none" w:sz="0" w:space="0" w:color="auto"/>
        <w:bottom w:val="none" w:sz="0" w:space="0" w:color="auto"/>
        <w:right w:val="none" w:sz="0" w:space="0" w:color="auto"/>
      </w:divBdr>
    </w:div>
    <w:div w:id="935287219">
      <w:bodyDiv w:val="1"/>
      <w:marLeft w:val="0"/>
      <w:marRight w:val="0"/>
      <w:marTop w:val="0"/>
      <w:marBottom w:val="0"/>
      <w:divBdr>
        <w:top w:val="none" w:sz="0" w:space="0" w:color="auto"/>
        <w:left w:val="none" w:sz="0" w:space="0" w:color="auto"/>
        <w:bottom w:val="none" w:sz="0" w:space="0" w:color="auto"/>
        <w:right w:val="none" w:sz="0" w:space="0" w:color="auto"/>
      </w:divBdr>
      <w:divsChild>
        <w:div w:id="2047488882">
          <w:marLeft w:val="0"/>
          <w:marRight w:val="0"/>
          <w:marTop w:val="0"/>
          <w:marBottom w:val="0"/>
          <w:divBdr>
            <w:top w:val="none" w:sz="0" w:space="0" w:color="auto"/>
            <w:left w:val="none" w:sz="0" w:space="0" w:color="auto"/>
            <w:bottom w:val="none" w:sz="0" w:space="0" w:color="auto"/>
            <w:right w:val="none" w:sz="0" w:space="0" w:color="auto"/>
          </w:divBdr>
          <w:divsChild>
            <w:div w:id="2006739815">
              <w:marLeft w:val="0"/>
              <w:marRight w:val="0"/>
              <w:marTop w:val="0"/>
              <w:marBottom w:val="0"/>
              <w:divBdr>
                <w:top w:val="none" w:sz="0" w:space="0" w:color="auto"/>
                <w:left w:val="none" w:sz="0" w:space="0" w:color="auto"/>
                <w:bottom w:val="none" w:sz="0" w:space="0" w:color="auto"/>
                <w:right w:val="none" w:sz="0" w:space="0" w:color="auto"/>
              </w:divBdr>
              <w:divsChild>
                <w:div w:id="5179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60917">
      <w:bodyDiv w:val="1"/>
      <w:marLeft w:val="0"/>
      <w:marRight w:val="0"/>
      <w:marTop w:val="0"/>
      <w:marBottom w:val="0"/>
      <w:divBdr>
        <w:top w:val="none" w:sz="0" w:space="0" w:color="auto"/>
        <w:left w:val="none" w:sz="0" w:space="0" w:color="auto"/>
        <w:bottom w:val="none" w:sz="0" w:space="0" w:color="auto"/>
        <w:right w:val="none" w:sz="0" w:space="0" w:color="auto"/>
      </w:divBdr>
    </w:div>
    <w:div w:id="964115871">
      <w:bodyDiv w:val="1"/>
      <w:marLeft w:val="0"/>
      <w:marRight w:val="0"/>
      <w:marTop w:val="0"/>
      <w:marBottom w:val="0"/>
      <w:divBdr>
        <w:top w:val="none" w:sz="0" w:space="0" w:color="auto"/>
        <w:left w:val="none" w:sz="0" w:space="0" w:color="auto"/>
        <w:bottom w:val="none" w:sz="0" w:space="0" w:color="auto"/>
        <w:right w:val="none" w:sz="0" w:space="0" w:color="auto"/>
      </w:divBdr>
      <w:divsChild>
        <w:div w:id="1359500689">
          <w:marLeft w:val="0"/>
          <w:marRight w:val="0"/>
          <w:marTop w:val="0"/>
          <w:marBottom w:val="0"/>
          <w:divBdr>
            <w:top w:val="none" w:sz="0" w:space="0" w:color="auto"/>
            <w:left w:val="none" w:sz="0" w:space="0" w:color="auto"/>
            <w:bottom w:val="none" w:sz="0" w:space="0" w:color="auto"/>
            <w:right w:val="none" w:sz="0" w:space="0" w:color="auto"/>
          </w:divBdr>
          <w:divsChild>
            <w:div w:id="1742823486">
              <w:marLeft w:val="0"/>
              <w:marRight w:val="0"/>
              <w:marTop w:val="0"/>
              <w:marBottom w:val="0"/>
              <w:divBdr>
                <w:top w:val="none" w:sz="0" w:space="0" w:color="auto"/>
                <w:left w:val="none" w:sz="0" w:space="0" w:color="auto"/>
                <w:bottom w:val="none" w:sz="0" w:space="0" w:color="auto"/>
                <w:right w:val="none" w:sz="0" w:space="0" w:color="auto"/>
              </w:divBdr>
              <w:divsChild>
                <w:div w:id="107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4252">
      <w:bodyDiv w:val="1"/>
      <w:marLeft w:val="0"/>
      <w:marRight w:val="0"/>
      <w:marTop w:val="0"/>
      <w:marBottom w:val="0"/>
      <w:divBdr>
        <w:top w:val="none" w:sz="0" w:space="0" w:color="auto"/>
        <w:left w:val="none" w:sz="0" w:space="0" w:color="auto"/>
        <w:bottom w:val="none" w:sz="0" w:space="0" w:color="auto"/>
        <w:right w:val="none" w:sz="0" w:space="0" w:color="auto"/>
      </w:divBdr>
    </w:div>
    <w:div w:id="976567599">
      <w:bodyDiv w:val="1"/>
      <w:marLeft w:val="0"/>
      <w:marRight w:val="0"/>
      <w:marTop w:val="0"/>
      <w:marBottom w:val="0"/>
      <w:divBdr>
        <w:top w:val="none" w:sz="0" w:space="0" w:color="auto"/>
        <w:left w:val="none" w:sz="0" w:space="0" w:color="auto"/>
        <w:bottom w:val="none" w:sz="0" w:space="0" w:color="auto"/>
        <w:right w:val="none" w:sz="0" w:space="0" w:color="auto"/>
      </w:divBdr>
      <w:divsChild>
        <w:div w:id="384257295">
          <w:marLeft w:val="0"/>
          <w:marRight w:val="0"/>
          <w:marTop w:val="0"/>
          <w:marBottom w:val="0"/>
          <w:divBdr>
            <w:top w:val="none" w:sz="0" w:space="0" w:color="auto"/>
            <w:left w:val="none" w:sz="0" w:space="0" w:color="auto"/>
            <w:bottom w:val="none" w:sz="0" w:space="0" w:color="auto"/>
            <w:right w:val="none" w:sz="0" w:space="0" w:color="auto"/>
          </w:divBdr>
          <w:divsChild>
            <w:div w:id="624889364">
              <w:marLeft w:val="0"/>
              <w:marRight w:val="0"/>
              <w:marTop w:val="0"/>
              <w:marBottom w:val="0"/>
              <w:divBdr>
                <w:top w:val="none" w:sz="0" w:space="0" w:color="auto"/>
                <w:left w:val="none" w:sz="0" w:space="0" w:color="auto"/>
                <w:bottom w:val="none" w:sz="0" w:space="0" w:color="auto"/>
                <w:right w:val="none" w:sz="0" w:space="0" w:color="auto"/>
              </w:divBdr>
            </w:div>
            <w:div w:id="807403537">
              <w:marLeft w:val="0"/>
              <w:marRight w:val="0"/>
              <w:marTop w:val="0"/>
              <w:marBottom w:val="0"/>
              <w:divBdr>
                <w:top w:val="none" w:sz="0" w:space="0" w:color="auto"/>
                <w:left w:val="none" w:sz="0" w:space="0" w:color="auto"/>
                <w:bottom w:val="none" w:sz="0" w:space="0" w:color="auto"/>
                <w:right w:val="none" w:sz="0" w:space="0" w:color="auto"/>
              </w:divBdr>
            </w:div>
          </w:divsChild>
        </w:div>
        <w:div w:id="1492332716">
          <w:marLeft w:val="0"/>
          <w:marRight w:val="0"/>
          <w:marTop w:val="0"/>
          <w:marBottom w:val="0"/>
          <w:divBdr>
            <w:top w:val="none" w:sz="0" w:space="0" w:color="auto"/>
            <w:left w:val="none" w:sz="0" w:space="0" w:color="auto"/>
            <w:bottom w:val="none" w:sz="0" w:space="0" w:color="auto"/>
            <w:right w:val="none" w:sz="0" w:space="0" w:color="auto"/>
          </w:divBdr>
          <w:divsChild>
            <w:div w:id="214049583">
              <w:marLeft w:val="0"/>
              <w:marRight w:val="0"/>
              <w:marTop w:val="0"/>
              <w:marBottom w:val="0"/>
              <w:divBdr>
                <w:top w:val="none" w:sz="0" w:space="0" w:color="auto"/>
                <w:left w:val="none" w:sz="0" w:space="0" w:color="auto"/>
                <w:bottom w:val="none" w:sz="0" w:space="0" w:color="auto"/>
                <w:right w:val="none" w:sz="0" w:space="0" w:color="auto"/>
              </w:divBdr>
              <w:divsChild>
                <w:div w:id="1757045392">
                  <w:marLeft w:val="0"/>
                  <w:marRight w:val="0"/>
                  <w:marTop w:val="0"/>
                  <w:marBottom w:val="0"/>
                  <w:divBdr>
                    <w:top w:val="none" w:sz="0" w:space="0" w:color="auto"/>
                    <w:left w:val="none" w:sz="0" w:space="0" w:color="auto"/>
                    <w:bottom w:val="none" w:sz="0" w:space="0" w:color="auto"/>
                    <w:right w:val="none" w:sz="0" w:space="0" w:color="auto"/>
                  </w:divBdr>
                </w:div>
                <w:div w:id="399838573">
                  <w:marLeft w:val="0"/>
                  <w:marRight w:val="0"/>
                  <w:marTop w:val="0"/>
                  <w:marBottom w:val="0"/>
                  <w:divBdr>
                    <w:top w:val="none" w:sz="0" w:space="0" w:color="auto"/>
                    <w:left w:val="none" w:sz="0" w:space="0" w:color="auto"/>
                    <w:bottom w:val="none" w:sz="0" w:space="0" w:color="auto"/>
                    <w:right w:val="none" w:sz="0" w:space="0" w:color="auto"/>
                  </w:divBdr>
                </w:div>
                <w:div w:id="214392063">
                  <w:marLeft w:val="0"/>
                  <w:marRight w:val="0"/>
                  <w:marTop w:val="0"/>
                  <w:marBottom w:val="0"/>
                  <w:divBdr>
                    <w:top w:val="none" w:sz="0" w:space="0" w:color="auto"/>
                    <w:left w:val="none" w:sz="0" w:space="0" w:color="auto"/>
                    <w:bottom w:val="none" w:sz="0" w:space="0" w:color="auto"/>
                    <w:right w:val="none" w:sz="0" w:space="0" w:color="auto"/>
                  </w:divBdr>
                </w:div>
                <w:div w:id="1605461319">
                  <w:marLeft w:val="0"/>
                  <w:marRight w:val="0"/>
                  <w:marTop w:val="0"/>
                  <w:marBottom w:val="0"/>
                  <w:divBdr>
                    <w:top w:val="none" w:sz="0" w:space="0" w:color="auto"/>
                    <w:left w:val="none" w:sz="0" w:space="0" w:color="auto"/>
                    <w:bottom w:val="none" w:sz="0" w:space="0" w:color="auto"/>
                    <w:right w:val="none" w:sz="0" w:space="0" w:color="auto"/>
                  </w:divBdr>
                  <w:divsChild>
                    <w:div w:id="1791707100">
                      <w:marLeft w:val="0"/>
                      <w:marRight w:val="0"/>
                      <w:marTop w:val="0"/>
                      <w:marBottom w:val="0"/>
                      <w:divBdr>
                        <w:top w:val="none" w:sz="0" w:space="0" w:color="auto"/>
                        <w:left w:val="none" w:sz="0" w:space="0" w:color="auto"/>
                        <w:bottom w:val="none" w:sz="0" w:space="0" w:color="auto"/>
                        <w:right w:val="none" w:sz="0" w:space="0" w:color="auto"/>
                      </w:divBdr>
                      <w:divsChild>
                        <w:div w:id="20507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787429">
      <w:bodyDiv w:val="1"/>
      <w:marLeft w:val="0"/>
      <w:marRight w:val="0"/>
      <w:marTop w:val="0"/>
      <w:marBottom w:val="0"/>
      <w:divBdr>
        <w:top w:val="none" w:sz="0" w:space="0" w:color="auto"/>
        <w:left w:val="none" w:sz="0" w:space="0" w:color="auto"/>
        <w:bottom w:val="none" w:sz="0" w:space="0" w:color="auto"/>
        <w:right w:val="none" w:sz="0" w:space="0" w:color="auto"/>
      </w:divBdr>
    </w:div>
    <w:div w:id="1006248198">
      <w:bodyDiv w:val="1"/>
      <w:marLeft w:val="0"/>
      <w:marRight w:val="0"/>
      <w:marTop w:val="0"/>
      <w:marBottom w:val="0"/>
      <w:divBdr>
        <w:top w:val="none" w:sz="0" w:space="0" w:color="auto"/>
        <w:left w:val="none" w:sz="0" w:space="0" w:color="auto"/>
        <w:bottom w:val="none" w:sz="0" w:space="0" w:color="auto"/>
        <w:right w:val="none" w:sz="0" w:space="0" w:color="auto"/>
      </w:divBdr>
    </w:div>
    <w:div w:id="1006594318">
      <w:bodyDiv w:val="1"/>
      <w:marLeft w:val="0"/>
      <w:marRight w:val="0"/>
      <w:marTop w:val="0"/>
      <w:marBottom w:val="0"/>
      <w:divBdr>
        <w:top w:val="none" w:sz="0" w:space="0" w:color="auto"/>
        <w:left w:val="none" w:sz="0" w:space="0" w:color="auto"/>
        <w:bottom w:val="none" w:sz="0" w:space="0" w:color="auto"/>
        <w:right w:val="none" w:sz="0" w:space="0" w:color="auto"/>
      </w:divBdr>
    </w:div>
    <w:div w:id="1010840562">
      <w:bodyDiv w:val="1"/>
      <w:marLeft w:val="0"/>
      <w:marRight w:val="0"/>
      <w:marTop w:val="0"/>
      <w:marBottom w:val="0"/>
      <w:divBdr>
        <w:top w:val="none" w:sz="0" w:space="0" w:color="auto"/>
        <w:left w:val="none" w:sz="0" w:space="0" w:color="auto"/>
        <w:bottom w:val="none" w:sz="0" w:space="0" w:color="auto"/>
        <w:right w:val="none" w:sz="0" w:space="0" w:color="auto"/>
      </w:divBdr>
      <w:divsChild>
        <w:div w:id="1476487777">
          <w:marLeft w:val="0"/>
          <w:marRight w:val="0"/>
          <w:marTop w:val="0"/>
          <w:marBottom w:val="0"/>
          <w:divBdr>
            <w:top w:val="none" w:sz="0" w:space="0" w:color="auto"/>
            <w:left w:val="none" w:sz="0" w:space="0" w:color="auto"/>
            <w:bottom w:val="none" w:sz="0" w:space="0" w:color="auto"/>
            <w:right w:val="none" w:sz="0" w:space="0" w:color="auto"/>
          </w:divBdr>
        </w:div>
      </w:divsChild>
    </w:div>
    <w:div w:id="1038091934">
      <w:bodyDiv w:val="1"/>
      <w:marLeft w:val="0"/>
      <w:marRight w:val="0"/>
      <w:marTop w:val="0"/>
      <w:marBottom w:val="0"/>
      <w:divBdr>
        <w:top w:val="none" w:sz="0" w:space="0" w:color="auto"/>
        <w:left w:val="none" w:sz="0" w:space="0" w:color="auto"/>
        <w:bottom w:val="none" w:sz="0" w:space="0" w:color="auto"/>
        <w:right w:val="none" w:sz="0" w:space="0" w:color="auto"/>
      </w:divBdr>
    </w:div>
    <w:div w:id="1055815454">
      <w:bodyDiv w:val="1"/>
      <w:marLeft w:val="0"/>
      <w:marRight w:val="0"/>
      <w:marTop w:val="0"/>
      <w:marBottom w:val="0"/>
      <w:divBdr>
        <w:top w:val="none" w:sz="0" w:space="0" w:color="auto"/>
        <w:left w:val="none" w:sz="0" w:space="0" w:color="auto"/>
        <w:bottom w:val="none" w:sz="0" w:space="0" w:color="auto"/>
        <w:right w:val="none" w:sz="0" w:space="0" w:color="auto"/>
      </w:divBdr>
      <w:divsChild>
        <w:div w:id="982585359">
          <w:marLeft w:val="0"/>
          <w:marRight w:val="0"/>
          <w:marTop w:val="0"/>
          <w:marBottom w:val="0"/>
          <w:divBdr>
            <w:top w:val="none" w:sz="0" w:space="0" w:color="auto"/>
            <w:left w:val="none" w:sz="0" w:space="0" w:color="auto"/>
            <w:bottom w:val="none" w:sz="0" w:space="0" w:color="auto"/>
            <w:right w:val="none" w:sz="0" w:space="0" w:color="auto"/>
          </w:divBdr>
        </w:div>
        <w:div w:id="390344317">
          <w:marLeft w:val="0"/>
          <w:marRight w:val="0"/>
          <w:marTop w:val="0"/>
          <w:marBottom w:val="0"/>
          <w:divBdr>
            <w:top w:val="none" w:sz="0" w:space="0" w:color="auto"/>
            <w:left w:val="none" w:sz="0" w:space="0" w:color="auto"/>
            <w:bottom w:val="none" w:sz="0" w:space="0" w:color="auto"/>
            <w:right w:val="none" w:sz="0" w:space="0" w:color="auto"/>
          </w:divBdr>
        </w:div>
        <w:div w:id="90517190">
          <w:marLeft w:val="0"/>
          <w:marRight w:val="0"/>
          <w:marTop w:val="0"/>
          <w:marBottom w:val="0"/>
          <w:divBdr>
            <w:top w:val="none" w:sz="0" w:space="0" w:color="auto"/>
            <w:left w:val="none" w:sz="0" w:space="0" w:color="auto"/>
            <w:bottom w:val="none" w:sz="0" w:space="0" w:color="auto"/>
            <w:right w:val="none" w:sz="0" w:space="0" w:color="auto"/>
          </w:divBdr>
        </w:div>
        <w:div w:id="2095009462">
          <w:marLeft w:val="0"/>
          <w:marRight w:val="0"/>
          <w:marTop w:val="0"/>
          <w:marBottom w:val="0"/>
          <w:divBdr>
            <w:top w:val="none" w:sz="0" w:space="0" w:color="auto"/>
            <w:left w:val="none" w:sz="0" w:space="0" w:color="auto"/>
            <w:bottom w:val="none" w:sz="0" w:space="0" w:color="auto"/>
            <w:right w:val="none" w:sz="0" w:space="0" w:color="auto"/>
          </w:divBdr>
        </w:div>
        <w:div w:id="1222905834">
          <w:marLeft w:val="0"/>
          <w:marRight w:val="0"/>
          <w:marTop w:val="0"/>
          <w:marBottom w:val="0"/>
          <w:divBdr>
            <w:top w:val="none" w:sz="0" w:space="0" w:color="auto"/>
            <w:left w:val="none" w:sz="0" w:space="0" w:color="auto"/>
            <w:bottom w:val="none" w:sz="0" w:space="0" w:color="auto"/>
            <w:right w:val="none" w:sz="0" w:space="0" w:color="auto"/>
          </w:divBdr>
        </w:div>
        <w:div w:id="32510902">
          <w:marLeft w:val="0"/>
          <w:marRight w:val="0"/>
          <w:marTop w:val="0"/>
          <w:marBottom w:val="0"/>
          <w:divBdr>
            <w:top w:val="none" w:sz="0" w:space="0" w:color="auto"/>
            <w:left w:val="none" w:sz="0" w:space="0" w:color="auto"/>
            <w:bottom w:val="none" w:sz="0" w:space="0" w:color="auto"/>
            <w:right w:val="none" w:sz="0" w:space="0" w:color="auto"/>
          </w:divBdr>
        </w:div>
        <w:div w:id="1221675108">
          <w:marLeft w:val="0"/>
          <w:marRight w:val="0"/>
          <w:marTop w:val="0"/>
          <w:marBottom w:val="0"/>
          <w:divBdr>
            <w:top w:val="none" w:sz="0" w:space="0" w:color="auto"/>
            <w:left w:val="none" w:sz="0" w:space="0" w:color="auto"/>
            <w:bottom w:val="none" w:sz="0" w:space="0" w:color="auto"/>
            <w:right w:val="none" w:sz="0" w:space="0" w:color="auto"/>
          </w:divBdr>
        </w:div>
        <w:div w:id="1304194329">
          <w:marLeft w:val="0"/>
          <w:marRight w:val="0"/>
          <w:marTop w:val="0"/>
          <w:marBottom w:val="0"/>
          <w:divBdr>
            <w:top w:val="none" w:sz="0" w:space="0" w:color="auto"/>
            <w:left w:val="none" w:sz="0" w:space="0" w:color="auto"/>
            <w:bottom w:val="none" w:sz="0" w:space="0" w:color="auto"/>
            <w:right w:val="none" w:sz="0" w:space="0" w:color="auto"/>
          </w:divBdr>
        </w:div>
        <w:div w:id="1894075060">
          <w:marLeft w:val="0"/>
          <w:marRight w:val="0"/>
          <w:marTop w:val="0"/>
          <w:marBottom w:val="0"/>
          <w:divBdr>
            <w:top w:val="none" w:sz="0" w:space="0" w:color="auto"/>
            <w:left w:val="none" w:sz="0" w:space="0" w:color="auto"/>
            <w:bottom w:val="none" w:sz="0" w:space="0" w:color="auto"/>
            <w:right w:val="none" w:sz="0" w:space="0" w:color="auto"/>
          </w:divBdr>
        </w:div>
        <w:div w:id="1757629303">
          <w:marLeft w:val="0"/>
          <w:marRight w:val="0"/>
          <w:marTop w:val="0"/>
          <w:marBottom w:val="0"/>
          <w:divBdr>
            <w:top w:val="none" w:sz="0" w:space="0" w:color="auto"/>
            <w:left w:val="none" w:sz="0" w:space="0" w:color="auto"/>
            <w:bottom w:val="none" w:sz="0" w:space="0" w:color="auto"/>
            <w:right w:val="none" w:sz="0" w:space="0" w:color="auto"/>
          </w:divBdr>
        </w:div>
      </w:divsChild>
    </w:div>
    <w:div w:id="1056247542">
      <w:bodyDiv w:val="1"/>
      <w:marLeft w:val="0"/>
      <w:marRight w:val="0"/>
      <w:marTop w:val="0"/>
      <w:marBottom w:val="0"/>
      <w:divBdr>
        <w:top w:val="none" w:sz="0" w:space="0" w:color="auto"/>
        <w:left w:val="none" w:sz="0" w:space="0" w:color="auto"/>
        <w:bottom w:val="none" w:sz="0" w:space="0" w:color="auto"/>
        <w:right w:val="none" w:sz="0" w:space="0" w:color="auto"/>
      </w:divBdr>
    </w:div>
    <w:div w:id="1059480250">
      <w:bodyDiv w:val="1"/>
      <w:marLeft w:val="0"/>
      <w:marRight w:val="0"/>
      <w:marTop w:val="0"/>
      <w:marBottom w:val="0"/>
      <w:divBdr>
        <w:top w:val="none" w:sz="0" w:space="0" w:color="auto"/>
        <w:left w:val="none" w:sz="0" w:space="0" w:color="auto"/>
        <w:bottom w:val="none" w:sz="0" w:space="0" w:color="auto"/>
        <w:right w:val="none" w:sz="0" w:space="0" w:color="auto"/>
      </w:divBdr>
    </w:div>
    <w:div w:id="1066760544">
      <w:bodyDiv w:val="1"/>
      <w:marLeft w:val="0"/>
      <w:marRight w:val="0"/>
      <w:marTop w:val="0"/>
      <w:marBottom w:val="0"/>
      <w:divBdr>
        <w:top w:val="none" w:sz="0" w:space="0" w:color="auto"/>
        <w:left w:val="none" w:sz="0" w:space="0" w:color="auto"/>
        <w:bottom w:val="none" w:sz="0" w:space="0" w:color="auto"/>
        <w:right w:val="none" w:sz="0" w:space="0" w:color="auto"/>
      </w:divBdr>
    </w:div>
    <w:div w:id="1074279087">
      <w:bodyDiv w:val="1"/>
      <w:marLeft w:val="0"/>
      <w:marRight w:val="0"/>
      <w:marTop w:val="0"/>
      <w:marBottom w:val="0"/>
      <w:divBdr>
        <w:top w:val="none" w:sz="0" w:space="0" w:color="auto"/>
        <w:left w:val="none" w:sz="0" w:space="0" w:color="auto"/>
        <w:bottom w:val="none" w:sz="0" w:space="0" w:color="auto"/>
        <w:right w:val="none" w:sz="0" w:space="0" w:color="auto"/>
      </w:divBdr>
    </w:div>
    <w:div w:id="1096362104">
      <w:bodyDiv w:val="1"/>
      <w:marLeft w:val="0"/>
      <w:marRight w:val="0"/>
      <w:marTop w:val="0"/>
      <w:marBottom w:val="0"/>
      <w:divBdr>
        <w:top w:val="none" w:sz="0" w:space="0" w:color="auto"/>
        <w:left w:val="none" w:sz="0" w:space="0" w:color="auto"/>
        <w:bottom w:val="none" w:sz="0" w:space="0" w:color="auto"/>
        <w:right w:val="none" w:sz="0" w:space="0" w:color="auto"/>
      </w:divBdr>
    </w:div>
    <w:div w:id="1098449600">
      <w:bodyDiv w:val="1"/>
      <w:marLeft w:val="0"/>
      <w:marRight w:val="0"/>
      <w:marTop w:val="0"/>
      <w:marBottom w:val="0"/>
      <w:divBdr>
        <w:top w:val="none" w:sz="0" w:space="0" w:color="auto"/>
        <w:left w:val="none" w:sz="0" w:space="0" w:color="auto"/>
        <w:bottom w:val="none" w:sz="0" w:space="0" w:color="auto"/>
        <w:right w:val="none" w:sz="0" w:space="0" w:color="auto"/>
      </w:divBdr>
      <w:divsChild>
        <w:div w:id="1914703824">
          <w:marLeft w:val="0"/>
          <w:marRight w:val="0"/>
          <w:marTop w:val="0"/>
          <w:marBottom w:val="0"/>
          <w:divBdr>
            <w:top w:val="none" w:sz="0" w:space="0" w:color="auto"/>
            <w:left w:val="none" w:sz="0" w:space="0" w:color="auto"/>
            <w:bottom w:val="none" w:sz="0" w:space="0" w:color="auto"/>
            <w:right w:val="none" w:sz="0" w:space="0" w:color="auto"/>
          </w:divBdr>
          <w:divsChild>
            <w:div w:id="1772315244">
              <w:marLeft w:val="0"/>
              <w:marRight w:val="0"/>
              <w:marTop w:val="0"/>
              <w:marBottom w:val="0"/>
              <w:divBdr>
                <w:top w:val="none" w:sz="0" w:space="0" w:color="auto"/>
                <w:left w:val="none" w:sz="0" w:space="0" w:color="auto"/>
                <w:bottom w:val="none" w:sz="0" w:space="0" w:color="auto"/>
                <w:right w:val="none" w:sz="0" w:space="0" w:color="auto"/>
              </w:divBdr>
              <w:divsChild>
                <w:div w:id="14673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7772">
          <w:marLeft w:val="0"/>
          <w:marRight w:val="0"/>
          <w:marTop w:val="0"/>
          <w:marBottom w:val="0"/>
          <w:divBdr>
            <w:top w:val="none" w:sz="0" w:space="0" w:color="auto"/>
            <w:left w:val="none" w:sz="0" w:space="0" w:color="auto"/>
            <w:bottom w:val="none" w:sz="0" w:space="0" w:color="auto"/>
            <w:right w:val="none" w:sz="0" w:space="0" w:color="auto"/>
          </w:divBdr>
        </w:div>
      </w:divsChild>
    </w:div>
    <w:div w:id="1104379405">
      <w:bodyDiv w:val="1"/>
      <w:marLeft w:val="0"/>
      <w:marRight w:val="0"/>
      <w:marTop w:val="0"/>
      <w:marBottom w:val="0"/>
      <w:divBdr>
        <w:top w:val="none" w:sz="0" w:space="0" w:color="auto"/>
        <w:left w:val="none" w:sz="0" w:space="0" w:color="auto"/>
        <w:bottom w:val="none" w:sz="0" w:space="0" w:color="auto"/>
        <w:right w:val="none" w:sz="0" w:space="0" w:color="auto"/>
      </w:divBdr>
      <w:divsChild>
        <w:div w:id="1222404155">
          <w:marLeft w:val="0"/>
          <w:marRight w:val="0"/>
          <w:marTop w:val="0"/>
          <w:marBottom w:val="0"/>
          <w:divBdr>
            <w:top w:val="none" w:sz="0" w:space="0" w:color="auto"/>
            <w:left w:val="none" w:sz="0" w:space="0" w:color="auto"/>
            <w:bottom w:val="none" w:sz="0" w:space="0" w:color="auto"/>
            <w:right w:val="none" w:sz="0" w:space="0" w:color="auto"/>
          </w:divBdr>
          <w:divsChild>
            <w:div w:id="1100833364">
              <w:marLeft w:val="0"/>
              <w:marRight w:val="0"/>
              <w:marTop w:val="0"/>
              <w:marBottom w:val="0"/>
              <w:divBdr>
                <w:top w:val="none" w:sz="0" w:space="0" w:color="auto"/>
                <w:left w:val="none" w:sz="0" w:space="0" w:color="auto"/>
                <w:bottom w:val="none" w:sz="0" w:space="0" w:color="auto"/>
                <w:right w:val="none" w:sz="0" w:space="0" w:color="auto"/>
              </w:divBdr>
              <w:divsChild>
                <w:div w:id="726999551">
                  <w:marLeft w:val="0"/>
                  <w:marRight w:val="0"/>
                  <w:marTop w:val="0"/>
                  <w:marBottom w:val="0"/>
                  <w:divBdr>
                    <w:top w:val="none" w:sz="0" w:space="0" w:color="auto"/>
                    <w:left w:val="none" w:sz="0" w:space="0" w:color="auto"/>
                    <w:bottom w:val="none" w:sz="0" w:space="0" w:color="auto"/>
                    <w:right w:val="none" w:sz="0" w:space="0" w:color="auto"/>
                  </w:divBdr>
                </w:div>
                <w:div w:id="1110972687">
                  <w:marLeft w:val="0"/>
                  <w:marRight w:val="0"/>
                  <w:marTop w:val="0"/>
                  <w:marBottom w:val="0"/>
                  <w:divBdr>
                    <w:top w:val="none" w:sz="0" w:space="0" w:color="auto"/>
                    <w:left w:val="none" w:sz="0" w:space="0" w:color="auto"/>
                    <w:bottom w:val="none" w:sz="0" w:space="0" w:color="auto"/>
                    <w:right w:val="none" w:sz="0" w:space="0" w:color="auto"/>
                  </w:divBdr>
                </w:div>
                <w:div w:id="18322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46272">
      <w:bodyDiv w:val="1"/>
      <w:marLeft w:val="0"/>
      <w:marRight w:val="0"/>
      <w:marTop w:val="0"/>
      <w:marBottom w:val="0"/>
      <w:divBdr>
        <w:top w:val="none" w:sz="0" w:space="0" w:color="auto"/>
        <w:left w:val="none" w:sz="0" w:space="0" w:color="auto"/>
        <w:bottom w:val="none" w:sz="0" w:space="0" w:color="auto"/>
        <w:right w:val="none" w:sz="0" w:space="0" w:color="auto"/>
      </w:divBdr>
    </w:div>
    <w:div w:id="1108083020">
      <w:bodyDiv w:val="1"/>
      <w:marLeft w:val="0"/>
      <w:marRight w:val="0"/>
      <w:marTop w:val="0"/>
      <w:marBottom w:val="0"/>
      <w:divBdr>
        <w:top w:val="none" w:sz="0" w:space="0" w:color="auto"/>
        <w:left w:val="none" w:sz="0" w:space="0" w:color="auto"/>
        <w:bottom w:val="none" w:sz="0" w:space="0" w:color="auto"/>
        <w:right w:val="none" w:sz="0" w:space="0" w:color="auto"/>
      </w:divBdr>
    </w:div>
    <w:div w:id="1108694756">
      <w:bodyDiv w:val="1"/>
      <w:marLeft w:val="0"/>
      <w:marRight w:val="0"/>
      <w:marTop w:val="0"/>
      <w:marBottom w:val="0"/>
      <w:divBdr>
        <w:top w:val="none" w:sz="0" w:space="0" w:color="auto"/>
        <w:left w:val="none" w:sz="0" w:space="0" w:color="auto"/>
        <w:bottom w:val="none" w:sz="0" w:space="0" w:color="auto"/>
        <w:right w:val="none" w:sz="0" w:space="0" w:color="auto"/>
      </w:divBdr>
    </w:div>
    <w:div w:id="1108887849">
      <w:bodyDiv w:val="1"/>
      <w:marLeft w:val="0"/>
      <w:marRight w:val="0"/>
      <w:marTop w:val="0"/>
      <w:marBottom w:val="0"/>
      <w:divBdr>
        <w:top w:val="none" w:sz="0" w:space="0" w:color="auto"/>
        <w:left w:val="none" w:sz="0" w:space="0" w:color="auto"/>
        <w:bottom w:val="none" w:sz="0" w:space="0" w:color="auto"/>
        <w:right w:val="none" w:sz="0" w:space="0" w:color="auto"/>
      </w:divBdr>
    </w:div>
    <w:div w:id="1109160057">
      <w:bodyDiv w:val="1"/>
      <w:marLeft w:val="0"/>
      <w:marRight w:val="0"/>
      <w:marTop w:val="0"/>
      <w:marBottom w:val="0"/>
      <w:divBdr>
        <w:top w:val="none" w:sz="0" w:space="0" w:color="auto"/>
        <w:left w:val="none" w:sz="0" w:space="0" w:color="auto"/>
        <w:bottom w:val="none" w:sz="0" w:space="0" w:color="auto"/>
        <w:right w:val="none" w:sz="0" w:space="0" w:color="auto"/>
      </w:divBdr>
    </w:div>
    <w:div w:id="1115640034">
      <w:bodyDiv w:val="1"/>
      <w:marLeft w:val="0"/>
      <w:marRight w:val="0"/>
      <w:marTop w:val="0"/>
      <w:marBottom w:val="0"/>
      <w:divBdr>
        <w:top w:val="none" w:sz="0" w:space="0" w:color="auto"/>
        <w:left w:val="none" w:sz="0" w:space="0" w:color="auto"/>
        <w:bottom w:val="none" w:sz="0" w:space="0" w:color="auto"/>
        <w:right w:val="none" w:sz="0" w:space="0" w:color="auto"/>
      </w:divBdr>
    </w:div>
    <w:div w:id="1135636467">
      <w:bodyDiv w:val="1"/>
      <w:marLeft w:val="0"/>
      <w:marRight w:val="0"/>
      <w:marTop w:val="0"/>
      <w:marBottom w:val="0"/>
      <w:divBdr>
        <w:top w:val="none" w:sz="0" w:space="0" w:color="auto"/>
        <w:left w:val="none" w:sz="0" w:space="0" w:color="auto"/>
        <w:bottom w:val="none" w:sz="0" w:space="0" w:color="auto"/>
        <w:right w:val="none" w:sz="0" w:space="0" w:color="auto"/>
      </w:divBdr>
    </w:div>
    <w:div w:id="1147670486">
      <w:bodyDiv w:val="1"/>
      <w:marLeft w:val="0"/>
      <w:marRight w:val="0"/>
      <w:marTop w:val="0"/>
      <w:marBottom w:val="0"/>
      <w:divBdr>
        <w:top w:val="none" w:sz="0" w:space="0" w:color="auto"/>
        <w:left w:val="none" w:sz="0" w:space="0" w:color="auto"/>
        <w:bottom w:val="none" w:sz="0" w:space="0" w:color="auto"/>
        <w:right w:val="none" w:sz="0" w:space="0" w:color="auto"/>
      </w:divBdr>
    </w:div>
    <w:div w:id="1160579931">
      <w:bodyDiv w:val="1"/>
      <w:marLeft w:val="0"/>
      <w:marRight w:val="0"/>
      <w:marTop w:val="0"/>
      <w:marBottom w:val="0"/>
      <w:divBdr>
        <w:top w:val="none" w:sz="0" w:space="0" w:color="auto"/>
        <w:left w:val="none" w:sz="0" w:space="0" w:color="auto"/>
        <w:bottom w:val="none" w:sz="0" w:space="0" w:color="auto"/>
        <w:right w:val="none" w:sz="0" w:space="0" w:color="auto"/>
      </w:divBdr>
    </w:div>
    <w:div w:id="1163662835">
      <w:bodyDiv w:val="1"/>
      <w:marLeft w:val="0"/>
      <w:marRight w:val="0"/>
      <w:marTop w:val="0"/>
      <w:marBottom w:val="0"/>
      <w:divBdr>
        <w:top w:val="none" w:sz="0" w:space="0" w:color="auto"/>
        <w:left w:val="none" w:sz="0" w:space="0" w:color="auto"/>
        <w:bottom w:val="none" w:sz="0" w:space="0" w:color="auto"/>
        <w:right w:val="none" w:sz="0" w:space="0" w:color="auto"/>
      </w:divBdr>
    </w:div>
    <w:div w:id="1173032782">
      <w:bodyDiv w:val="1"/>
      <w:marLeft w:val="0"/>
      <w:marRight w:val="0"/>
      <w:marTop w:val="0"/>
      <w:marBottom w:val="0"/>
      <w:divBdr>
        <w:top w:val="none" w:sz="0" w:space="0" w:color="auto"/>
        <w:left w:val="none" w:sz="0" w:space="0" w:color="auto"/>
        <w:bottom w:val="none" w:sz="0" w:space="0" w:color="auto"/>
        <w:right w:val="none" w:sz="0" w:space="0" w:color="auto"/>
      </w:divBdr>
    </w:div>
    <w:div w:id="1187452324">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5">
          <w:marLeft w:val="0"/>
          <w:marRight w:val="0"/>
          <w:marTop w:val="0"/>
          <w:marBottom w:val="0"/>
          <w:divBdr>
            <w:top w:val="none" w:sz="0" w:space="0" w:color="auto"/>
            <w:left w:val="none" w:sz="0" w:space="0" w:color="auto"/>
            <w:bottom w:val="none" w:sz="0" w:space="0" w:color="auto"/>
            <w:right w:val="none" w:sz="0" w:space="0" w:color="auto"/>
          </w:divBdr>
        </w:div>
        <w:div w:id="819224721">
          <w:marLeft w:val="0"/>
          <w:marRight w:val="0"/>
          <w:marTop w:val="0"/>
          <w:marBottom w:val="0"/>
          <w:divBdr>
            <w:top w:val="none" w:sz="0" w:space="0" w:color="auto"/>
            <w:left w:val="none" w:sz="0" w:space="0" w:color="auto"/>
            <w:bottom w:val="none" w:sz="0" w:space="0" w:color="auto"/>
            <w:right w:val="none" w:sz="0" w:space="0" w:color="auto"/>
          </w:divBdr>
        </w:div>
        <w:div w:id="1208689886">
          <w:marLeft w:val="0"/>
          <w:marRight w:val="0"/>
          <w:marTop w:val="0"/>
          <w:marBottom w:val="0"/>
          <w:divBdr>
            <w:top w:val="none" w:sz="0" w:space="0" w:color="auto"/>
            <w:left w:val="none" w:sz="0" w:space="0" w:color="auto"/>
            <w:bottom w:val="none" w:sz="0" w:space="0" w:color="auto"/>
            <w:right w:val="none" w:sz="0" w:space="0" w:color="auto"/>
          </w:divBdr>
        </w:div>
        <w:div w:id="2088724172">
          <w:marLeft w:val="0"/>
          <w:marRight w:val="0"/>
          <w:marTop w:val="0"/>
          <w:marBottom w:val="0"/>
          <w:divBdr>
            <w:top w:val="none" w:sz="0" w:space="0" w:color="auto"/>
            <w:left w:val="none" w:sz="0" w:space="0" w:color="auto"/>
            <w:bottom w:val="none" w:sz="0" w:space="0" w:color="auto"/>
            <w:right w:val="none" w:sz="0" w:space="0" w:color="auto"/>
          </w:divBdr>
        </w:div>
        <w:div w:id="1262421063">
          <w:marLeft w:val="0"/>
          <w:marRight w:val="0"/>
          <w:marTop w:val="0"/>
          <w:marBottom w:val="0"/>
          <w:divBdr>
            <w:top w:val="none" w:sz="0" w:space="0" w:color="auto"/>
            <w:left w:val="none" w:sz="0" w:space="0" w:color="auto"/>
            <w:bottom w:val="none" w:sz="0" w:space="0" w:color="auto"/>
            <w:right w:val="none" w:sz="0" w:space="0" w:color="auto"/>
          </w:divBdr>
        </w:div>
        <w:div w:id="456872295">
          <w:marLeft w:val="0"/>
          <w:marRight w:val="0"/>
          <w:marTop w:val="0"/>
          <w:marBottom w:val="0"/>
          <w:divBdr>
            <w:top w:val="none" w:sz="0" w:space="0" w:color="auto"/>
            <w:left w:val="none" w:sz="0" w:space="0" w:color="auto"/>
            <w:bottom w:val="none" w:sz="0" w:space="0" w:color="auto"/>
            <w:right w:val="none" w:sz="0" w:space="0" w:color="auto"/>
          </w:divBdr>
        </w:div>
        <w:div w:id="42481851">
          <w:marLeft w:val="0"/>
          <w:marRight w:val="0"/>
          <w:marTop w:val="0"/>
          <w:marBottom w:val="0"/>
          <w:divBdr>
            <w:top w:val="none" w:sz="0" w:space="0" w:color="auto"/>
            <w:left w:val="none" w:sz="0" w:space="0" w:color="auto"/>
            <w:bottom w:val="none" w:sz="0" w:space="0" w:color="auto"/>
            <w:right w:val="none" w:sz="0" w:space="0" w:color="auto"/>
          </w:divBdr>
        </w:div>
        <w:div w:id="542787984">
          <w:marLeft w:val="0"/>
          <w:marRight w:val="0"/>
          <w:marTop w:val="0"/>
          <w:marBottom w:val="0"/>
          <w:divBdr>
            <w:top w:val="none" w:sz="0" w:space="0" w:color="auto"/>
            <w:left w:val="none" w:sz="0" w:space="0" w:color="auto"/>
            <w:bottom w:val="none" w:sz="0" w:space="0" w:color="auto"/>
            <w:right w:val="none" w:sz="0" w:space="0" w:color="auto"/>
          </w:divBdr>
          <w:divsChild>
            <w:div w:id="2024473108">
              <w:marLeft w:val="0"/>
              <w:marRight w:val="0"/>
              <w:marTop w:val="0"/>
              <w:marBottom w:val="0"/>
              <w:divBdr>
                <w:top w:val="none" w:sz="0" w:space="0" w:color="auto"/>
                <w:left w:val="none" w:sz="0" w:space="0" w:color="auto"/>
                <w:bottom w:val="none" w:sz="0" w:space="0" w:color="auto"/>
                <w:right w:val="none" w:sz="0" w:space="0" w:color="auto"/>
              </w:divBdr>
            </w:div>
            <w:div w:id="1188059592">
              <w:marLeft w:val="0"/>
              <w:marRight w:val="0"/>
              <w:marTop w:val="0"/>
              <w:marBottom w:val="0"/>
              <w:divBdr>
                <w:top w:val="none" w:sz="0" w:space="0" w:color="auto"/>
                <w:left w:val="none" w:sz="0" w:space="0" w:color="auto"/>
                <w:bottom w:val="none" w:sz="0" w:space="0" w:color="auto"/>
                <w:right w:val="none" w:sz="0" w:space="0" w:color="auto"/>
              </w:divBdr>
            </w:div>
            <w:div w:id="1567760231">
              <w:marLeft w:val="0"/>
              <w:marRight w:val="0"/>
              <w:marTop w:val="0"/>
              <w:marBottom w:val="0"/>
              <w:divBdr>
                <w:top w:val="none" w:sz="0" w:space="0" w:color="auto"/>
                <w:left w:val="none" w:sz="0" w:space="0" w:color="auto"/>
                <w:bottom w:val="none" w:sz="0" w:space="0" w:color="auto"/>
                <w:right w:val="none" w:sz="0" w:space="0" w:color="auto"/>
              </w:divBdr>
            </w:div>
            <w:div w:id="865673056">
              <w:marLeft w:val="0"/>
              <w:marRight w:val="0"/>
              <w:marTop w:val="0"/>
              <w:marBottom w:val="0"/>
              <w:divBdr>
                <w:top w:val="none" w:sz="0" w:space="0" w:color="auto"/>
                <w:left w:val="none" w:sz="0" w:space="0" w:color="auto"/>
                <w:bottom w:val="none" w:sz="0" w:space="0" w:color="auto"/>
                <w:right w:val="none" w:sz="0" w:space="0" w:color="auto"/>
              </w:divBdr>
            </w:div>
            <w:div w:id="636640274">
              <w:marLeft w:val="0"/>
              <w:marRight w:val="0"/>
              <w:marTop w:val="0"/>
              <w:marBottom w:val="0"/>
              <w:divBdr>
                <w:top w:val="none" w:sz="0" w:space="0" w:color="auto"/>
                <w:left w:val="none" w:sz="0" w:space="0" w:color="auto"/>
                <w:bottom w:val="none" w:sz="0" w:space="0" w:color="auto"/>
                <w:right w:val="none" w:sz="0" w:space="0" w:color="auto"/>
              </w:divBdr>
            </w:div>
            <w:div w:id="1218976087">
              <w:marLeft w:val="0"/>
              <w:marRight w:val="0"/>
              <w:marTop w:val="0"/>
              <w:marBottom w:val="0"/>
              <w:divBdr>
                <w:top w:val="none" w:sz="0" w:space="0" w:color="auto"/>
                <w:left w:val="none" w:sz="0" w:space="0" w:color="auto"/>
                <w:bottom w:val="none" w:sz="0" w:space="0" w:color="auto"/>
                <w:right w:val="none" w:sz="0" w:space="0" w:color="auto"/>
              </w:divBdr>
            </w:div>
            <w:div w:id="463890211">
              <w:marLeft w:val="0"/>
              <w:marRight w:val="0"/>
              <w:marTop w:val="0"/>
              <w:marBottom w:val="0"/>
              <w:divBdr>
                <w:top w:val="none" w:sz="0" w:space="0" w:color="auto"/>
                <w:left w:val="none" w:sz="0" w:space="0" w:color="auto"/>
                <w:bottom w:val="none" w:sz="0" w:space="0" w:color="auto"/>
                <w:right w:val="none" w:sz="0" w:space="0" w:color="auto"/>
              </w:divBdr>
            </w:div>
            <w:div w:id="1661351499">
              <w:marLeft w:val="0"/>
              <w:marRight w:val="0"/>
              <w:marTop w:val="0"/>
              <w:marBottom w:val="0"/>
              <w:divBdr>
                <w:top w:val="none" w:sz="0" w:space="0" w:color="auto"/>
                <w:left w:val="none" w:sz="0" w:space="0" w:color="auto"/>
                <w:bottom w:val="none" w:sz="0" w:space="0" w:color="auto"/>
                <w:right w:val="none" w:sz="0" w:space="0" w:color="auto"/>
              </w:divBdr>
            </w:div>
            <w:div w:id="85541251">
              <w:marLeft w:val="0"/>
              <w:marRight w:val="0"/>
              <w:marTop w:val="0"/>
              <w:marBottom w:val="0"/>
              <w:divBdr>
                <w:top w:val="none" w:sz="0" w:space="0" w:color="auto"/>
                <w:left w:val="none" w:sz="0" w:space="0" w:color="auto"/>
                <w:bottom w:val="none" w:sz="0" w:space="0" w:color="auto"/>
                <w:right w:val="none" w:sz="0" w:space="0" w:color="auto"/>
              </w:divBdr>
            </w:div>
            <w:div w:id="1301033619">
              <w:marLeft w:val="0"/>
              <w:marRight w:val="0"/>
              <w:marTop w:val="0"/>
              <w:marBottom w:val="0"/>
              <w:divBdr>
                <w:top w:val="none" w:sz="0" w:space="0" w:color="auto"/>
                <w:left w:val="none" w:sz="0" w:space="0" w:color="auto"/>
                <w:bottom w:val="none" w:sz="0" w:space="0" w:color="auto"/>
                <w:right w:val="none" w:sz="0" w:space="0" w:color="auto"/>
              </w:divBdr>
            </w:div>
            <w:div w:id="1485201561">
              <w:marLeft w:val="0"/>
              <w:marRight w:val="0"/>
              <w:marTop w:val="0"/>
              <w:marBottom w:val="0"/>
              <w:divBdr>
                <w:top w:val="none" w:sz="0" w:space="0" w:color="auto"/>
                <w:left w:val="none" w:sz="0" w:space="0" w:color="auto"/>
                <w:bottom w:val="none" w:sz="0" w:space="0" w:color="auto"/>
                <w:right w:val="none" w:sz="0" w:space="0" w:color="auto"/>
              </w:divBdr>
            </w:div>
            <w:div w:id="1822228577">
              <w:marLeft w:val="0"/>
              <w:marRight w:val="0"/>
              <w:marTop w:val="0"/>
              <w:marBottom w:val="0"/>
              <w:divBdr>
                <w:top w:val="none" w:sz="0" w:space="0" w:color="auto"/>
                <w:left w:val="none" w:sz="0" w:space="0" w:color="auto"/>
                <w:bottom w:val="none" w:sz="0" w:space="0" w:color="auto"/>
                <w:right w:val="none" w:sz="0" w:space="0" w:color="auto"/>
              </w:divBdr>
            </w:div>
            <w:div w:id="226454170">
              <w:marLeft w:val="0"/>
              <w:marRight w:val="0"/>
              <w:marTop w:val="0"/>
              <w:marBottom w:val="0"/>
              <w:divBdr>
                <w:top w:val="none" w:sz="0" w:space="0" w:color="auto"/>
                <w:left w:val="none" w:sz="0" w:space="0" w:color="auto"/>
                <w:bottom w:val="none" w:sz="0" w:space="0" w:color="auto"/>
                <w:right w:val="none" w:sz="0" w:space="0" w:color="auto"/>
              </w:divBdr>
            </w:div>
            <w:div w:id="755715041">
              <w:marLeft w:val="0"/>
              <w:marRight w:val="0"/>
              <w:marTop w:val="0"/>
              <w:marBottom w:val="0"/>
              <w:divBdr>
                <w:top w:val="none" w:sz="0" w:space="0" w:color="auto"/>
                <w:left w:val="none" w:sz="0" w:space="0" w:color="auto"/>
                <w:bottom w:val="none" w:sz="0" w:space="0" w:color="auto"/>
                <w:right w:val="none" w:sz="0" w:space="0" w:color="auto"/>
              </w:divBdr>
            </w:div>
            <w:div w:id="208030946">
              <w:marLeft w:val="0"/>
              <w:marRight w:val="0"/>
              <w:marTop w:val="0"/>
              <w:marBottom w:val="0"/>
              <w:divBdr>
                <w:top w:val="none" w:sz="0" w:space="0" w:color="auto"/>
                <w:left w:val="none" w:sz="0" w:space="0" w:color="auto"/>
                <w:bottom w:val="none" w:sz="0" w:space="0" w:color="auto"/>
                <w:right w:val="none" w:sz="0" w:space="0" w:color="auto"/>
              </w:divBdr>
            </w:div>
            <w:div w:id="700129556">
              <w:marLeft w:val="0"/>
              <w:marRight w:val="0"/>
              <w:marTop w:val="0"/>
              <w:marBottom w:val="0"/>
              <w:divBdr>
                <w:top w:val="none" w:sz="0" w:space="0" w:color="auto"/>
                <w:left w:val="none" w:sz="0" w:space="0" w:color="auto"/>
                <w:bottom w:val="none" w:sz="0" w:space="0" w:color="auto"/>
                <w:right w:val="none" w:sz="0" w:space="0" w:color="auto"/>
              </w:divBdr>
            </w:div>
            <w:div w:id="536285335">
              <w:marLeft w:val="0"/>
              <w:marRight w:val="0"/>
              <w:marTop w:val="0"/>
              <w:marBottom w:val="0"/>
              <w:divBdr>
                <w:top w:val="none" w:sz="0" w:space="0" w:color="auto"/>
                <w:left w:val="none" w:sz="0" w:space="0" w:color="auto"/>
                <w:bottom w:val="none" w:sz="0" w:space="0" w:color="auto"/>
                <w:right w:val="none" w:sz="0" w:space="0" w:color="auto"/>
              </w:divBdr>
            </w:div>
            <w:div w:id="1882745135">
              <w:marLeft w:val="0"/>
              <w:marRight w:val="0"/>
              <w:marTop w:val="0"/>
              <w:marBottom w:val="0"/>
              <w:divBdr>
                <w:top w:val="none" w:sz="0" w:space="0" w:color="auto"/>
                <w:left w:val="none" w:sz="0" w:space="0" w:color="auto"/>
                <w:bottom w:val="none" w:sz="0" w:space="0" w:color="auto"/>
                <w:right w:val="none" w:sz="0" w:space="0" w:color="auto"/>
              </w:divBdr>
            </w:div>
            <w:div w:id="1738279790">
              <w:marLeft w:val="0"/>
              <w:marRight w:val="0"/>
              <w:marTop w:val="0"/>
              <w:marBottom w:val="0"/>
              <w:divBdr>
                <w:top w:val="none" w:sz="0" w:space="0" w:color="auto"/>
                <w:left w:val="none" w:sz="0" w:space="0" w:color="auto"/>
                <w:bottom w:val="none" w:sz="0" w:space="0" w:color="auto"/>
                <w:right w:val="none" w:sz="0" w:space="0" w:color="auto"/>
              </w:divBdr>
            </w:div>
            <w:div w:id="49811233">
              <w:marLeft w:val="0"/>
              <w:marRight w:val="0"/>
              <w:marTop w:val="0"/>
              <w:marBottom w:val="0"/>
              <w:divBdr>
                <w:top w:val="none" w:sz="0" w:space="0" w:color="auto"/>
                <w:left w:val="none" w:sz="0" w:space="0" w:color="auto"/>
                <w:bottom w:val="none" w:sz="0" w:space="0" w:color="auto"/>
                <w:right w:val="none" w:sz="0" w:space="0" w:color="auto"/>
              </w:divBdr>
            </w:div>
            <w:div w:id="17432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939">
      <w:bodyDiv w:val="1"/>
      <w:marLeft w:val="0"/>
      <w:marRight w:val="0"/>
      <w:marTop w:val="0"/>
      <w:marBottom w:val="0"/>
      <w:divBdr>
        <w:top w:val="none" w:sz="0" w:space="0" w:color="auto"/>
        <w:left w:val="none" w:sz="0" w:space="0" w:color="auto"/>
        <w:bottom w:val="none" w:sz="0" w:space="0" w:color="auto"/>
        <w:right w:val="none" w:sz="0" w:space="0" w:color="auto"/>
      </w:divBdr>
    </w:div>
    <w:div w:id="1192114538">
      <w:bodyDiv w:val="1"/>
      <w:marLeft w:val="0"/>
      <w:marRight w:val="0"/>
      <w:marTop w:val="0"/>
      <w:marBottom w:val="0"/>
      <w:divBdr>
        <w:top w:val="none" w:sz="0" w:space="0" w:color="auto"/>
        <w:left w:val="none" w:sz="0" w:space="0" w:color="auto"/>
        <w:bottom w:val="none" w:sz="0" w:space="0" w:color="auto"/>
        <w:right w:val="none" w:sz="0" w:space="0" w:color="auto"/>
      </w:divBdr>
    </w:div>
    <w:div w:id="1200515420">
      <w:bodyDiv w:val="1"/>
      <w:marLeft w:val="0"/>
      <w:marRight w:val="0"/>
      <w:marTop w:val="0"/>
      <w:marBottom w:val="0"/>
      <w:divBdr>
        <w:top w:val="none" w:sz="0" w:space="0" w:color="auto"/>
        <w:left w:val="none" w:sz="0" w:space="0" w:color="auto"/>
        <w:bottom w:val="none" w:sz="0" w:space="0" w:color="auto"/>
        <w:right w:val="none" w:sz="0" w:space="0" w:color="auto"/>
      </w:divBdr>
    </w:div>
    <w:div w:id="1202324660">
      <w:bodyDiv w:val="1"/>
      <w:marLeft w:val="0"/>
      <w:marRight w:val="0"/>
      <w:marTop w:val="0"/>
      <w:marBottom w:val="0"/>
      <w:divBdr>
        <w:top w:val="none" w:sz="0" w:space="0" w:color="auto"/>
        <w:left w:val="none" w:sz="0" w:space="0" w:color="auto"/>
        <w:bottom w:val="none" w:sz="0" w:space="0" w:color="auto"/>
        <w:right w:val="none" w:sz="0" w:space="0" w:color="auto"/>
      </w:divBdr>
    </w:div>
    <w:div w:id="1205563473">
      <w:bodyDiv w:val="1"/>
      <w:marLeft w:val="0"/>
      <w:marRight w:val="0"/>
      <w:marTop w:val="0"/>
      <w:marBottom w:val="0"/>
      <w:divBdr>
        <w:top w:val="none" w:sz="0" w:space="0" w:color="auto"/>
        <w:left w:val="none" w:sz="0" w:space="0" w:color="auto"/>
        <w:bottom w:val="none" w:sz="0" w:space="0" w:color="auto"/>
        <w:right w:val="none" w:sz="0" w:space="0" w:color="auto"/>
      </w:divBdr>
    </w:div>
    <w:div w:id="1205824913">
      <w:bodyDiv w:val="1"/>
      <w:marLeft w:val="0"/>
      <w:marRight w:val="0"/>
      <w:marTop w:val="0"/>
      <w:marBottom w:val="0"/>
      <w:divBdr>
        <w:top w:val="none" w:sz="0" w:space="0" w:color="auto"/>
        <w:left w:val="none" w:sz="0" w:space="0" w:color="auto"/>
        <w:bottom w:val="none" w:sz="0" w:space="0" w:color="auto"/>
        <w:right w:val="none" w:sz="0" w:space="0" w:color="auto"/>
      </w:divBdr>
      <w:divsChild>
        <w:div w:id="1271861401">
          <w:marLeft w:val="0"/>
          <w:marRight w:val="0"/>
          <w:marTop w:val="0"/>
          <w:marBottom w:val="0"/>
          <w:divBdr>
            <w:top w:val="none" w:sz="0" w:space="0" w:color="auto"/>
            <w:left w:val="none" w:sz="0" w:space="0" w:color="auto"/>
            <w:bottom w:val="none" w:sz="0" w:space="0" w:color="auto"/>
            <w:right w:val="none" w:sz="0" w:space="0" w:color="auto"/>
          </w:divBdr>
          <w:divsChild>
            <w:div w:id="1366053397">
              <w:blockQuote w:val="1"/>
              <w:marLeft w:val="720"/>
              <w:marRight w:val="720"/>
              <w:marTop w:val="100"/>
              <w:marBottom w:val="100"/>
              <w:divBdr>
                <w:top w:val="none" w:sz="0" w:space="0" w:color="auto"/>
                <w:left w:val="none" w:sz="0" w:space="0" w:color="auto"/>
                <w:bottom w:val="none" w:sz="0" w:space="0" w:color="auto"/>
                <w:right w:val="none" w:sz="0" w:space="0" w:color="auto"/>
              </w:divBdr>
            </w:div>
            <w:div w:id="433742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6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948">
      <w:bodyDiv w:val="1"/>
      <w:marLeft w:val="0"/>
      <w:marRight w:val="0"/>
      <w:marTop w:val="0"/>
      <w:marBottom w:val="0"/>
      <w:divBdr>
        <w:top w:val="none" w:sz="0" w:space="0" w:color="auto"/>
        <w:left w:val="none" w:sz="0" w:space="0" w:color="auto"/>
        <w:bottom w:val="none" w:sz="0" w:space="0" w:color="auto"/>
        <w:right w:val="none" w:sz="0" w:space="0" w:color="auto"/>
      </w:divBdr>
      <w:divsChild>
        <w:div w:id="1607229875">
          <w:marLeft w:val="0"/>
          <w:marRight w:val="0"/>
          <w:marTop w:val="0"/>
          <w:marBottom w:val="0"/>
          <w:divBdr>
            <w:top w:val="none" w:sz="0" w:space="0" w:color="auto"/>
            <w:left w:val="none" w:sz="0" w:space="0" w:color="auto"/>
            <w:bottom w:val="none" w:sz="0" w:space="0" w:color="auto"/>
            <w:right w:val="none" w:sz="0" w:space="0" w:color="auto"/>
          </w:divBdr>
          <w:divsChild>
            <w:div w:id="2067871780">
              <w:marLeft w:val="0"/>
              <w:marRight w:val="0"/>
              <w:marTop w:val="0"/>
              <w:marBottom w:val="0"/>
              <w:divBdr>
                <w:top w:val="none" w:sz="0" w:space="0" w:color="auto"/>
                <w:left w:val="none" w:sz="0" w:space="0" w:color="auto"/>
                <w:bottom w:val="none" w:sz="0" w:space="0" w:color="auto"/>
                <w:right w:val="none" w:sz="0" w:space="0" w:color="auto"/>
              </w:divBdr>
              <w:divsChild>
                <w:div w:id="1756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498">
      <w:bodyDiv w:val="1"/>
      <w:marLeft w:val="0"/>
      <w:marRight w:val="0"/>
      <w:marTop w:val="0"/>
      <w:marBottom w:val="0"/>
      <w:divBdr>
        <w:top w:val="none" w:sz="0" w:space="0" w:color="auto"/>
        <w:left w:val="none" w:sz="0" w:space="0" w:color="auto"/>
        <w:bottom w:val="none" w:sz="0" w:space="0" w:color="auto"/>
        <w:right w:val="none" w:sz="0" w:space="0" w:color="auto"/>
      </w:divBdr>
    </w:div>
    <w:div w:id="1212768190">
      <w:bodyDiv w:val="1"/>
      <w:marLeft w:val="0"/>
      <w:marRight w:val="0"/>
      <w:marTop w:val="0"/>
      <w:marBottom w:val="0"/>
      <w:divBdr>
        <w:top w:val="none" w:sz="0" w:space="0" w:color="auto"/>
        <w:left w:val="none" w:sz="0" w:space="0" w:color="auto"/>
        <w:bottom w:val="none" w:sz="0" w:space="0" w:color="auto"/>
        <w:right w:val="none" w:sz="0" w:space="0" w:color="auto"/>
      </w:divBdr>
    </w:div>
    <w:div w:id="1215503544">
      <w:bodyDiv w:val="1"/>
      <w:marLeft w:val="0"/>
      <w:marRight w:val="0"/>
      <w:marTop w:val="0"/>
      <w:marBottom w:val="0"/>
      <w:divBdr>
        <w:top w:val="none" w:sz="0" w:space="0" w:color="auto"/>
        <w:left w:val="none" w:sz="0" w:space="0" w:color="auto"/>
        <w:bottom w:val="none" w:sz="0" w:space="0" w:color="auto"/>
        <w:right w:val="none" w:sz="0" w:space="0" w:color="auto"/>
      </w:divBdr>
    </w:div>
    <w:div w:id="1220172102">
      <w:bodyDiv w:val="1"/>
      <w:marLeft w:val="0"/>
      <w:marRight w:val="0"/>
      <w:marTop w:val="0"/>
      <w:marBottom w:val="0"/>
      <w:divBdr>
        <w:top w:val="none" w:sz="0" w:space="0" w:color="auto"/>
        <w:left w:val="none" w:sz="0" w:space="0" w:color="auto"/>
        <w:bottom w:val="none" w:sz="0" w:space="0" w:color="auto"/>
        <w:right w:val="none" w:sz="0" w:space="0" w:color="auto"/>
      </w:divBdr>
    </w:div>
    <w:div w:id="1231230743">
      <w:bodyDiv w:val="1"/>
      <w:marLeft w:val="0"/>
      <w:marRight w:val="0"/>
      <w:marTop w:val="0"/>
      <w:marBottom w:val="0"/>
      <w:divBdr>
        <w:top w:val="none" w:sz="0" w:space="0" w:color="auto"/>
        <w:left w:val="none" w:sz="0" w:space="0" w:color="auto"/>
        <w:bottom w:val="none" w:sz="0" w:space="0" w:color="auto"/>
        <w:right w:val="none" w:sz="0" w:space="0" w:color="auto"/>
      </w:divBdr>
    </w:div>
    <w:div w:id="1231618853">
      <w:bodyDiv w:val="1"/>
      <w:marLeft w:val="0"/>
      <w:marRight w:val="0"/>
      <w:marTop w:val="0"/>
      <w:marBottom w:val="0"/>
      <w:divBdr>
        <w:top w:val="none" w:sz="0" w:space="0" w:color="auto"/>
        <w:left w:val="none" w:sz="0" w:space="0" w:color="auto"/>
        <w:bottom w:val="none" w:sz="0" w:space="0" w:color="auto"/>
        <w:right w:val="none" w:sz="0" w:space="0" w:color="auto"/>
      </w:divBdr>
      <w:divsChild>
        <w:div w:id="1888947813">
          <w:marLeft w:val="0"/>
          <w:marRight w:val="0"/>
          <w:marTop w:val="0"/>
          <w:marBottom w:val="0"/>
          <w:divBdr>
            <w:top w:val="none" w:sz="0" w:space="0" w:color="auto"/>
            <w:left w:val="none" w:sz="0" w:space="0" w:color="auto"/>
            <w:bottom w:val="none" w:sz="0" w:space="0" w:color="auto"/>
            <w:right w:val="none" w:sz="0" w:space="0" w:color="auto"/>
          </w:divBdr>
          <w:divsChild>
            <w:div w:id="31345392">
              <w:marLeft w:val="0"/>
              <w:marRight w:val="0"/>
              <w:marTop w:val="0"/>
              <w:marBottom w:val="0"/>
              <w:divBdr>
                <w:top w:val="none" w:sz="0" w:space="0" w:color="auto"/>
                <w:left w:val="none" w:sz="0" w:space="0" w:color="auto"/>
                <w:bottom w:val="none" w:sz="0" w:space="0" w:color="auto"/>
                <w:right w:val="none" w:sz="0" w:space="0" w:color="auto"/>
              </w:divBdr>
              <w:divsChild>
                <w:div w:id="1651907059">
                  <w:marLeft w:val="0"/>
                  <w:marRight w:val="0"/>
                  <w:marTop w:val="0"/>
                  <w:marBottom w:val="0"/>
                  <w:divBdr>
                    <w:top w:val="none" w:sz="0" w:space="0" w:color="auto"/>
                    <w:left w:val="none" w:sz="0" w:space="0" w:color="auto"/>
                    <w:bottom w:val="none" w:sz="0" w:space="0" w:color="auto"/>
                    <w:right w:val="none" w:sz="0" w:space="0" w:color="auto"/>
                  </w:divBdr>
                  <w:divsChild>
                    <w:div w:id="20862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8909">
      <w:bodyDiv w:val="1"/>
      <w:marLeft w:val="0"/>
      <w:marRight w:val="0"/>
      <w:marTop w:val="0"/>
      <w:marBottom w:val="0"/>
      <w:divBdr>
        <w:top w:val="none" w:sz="0" w:space="0" w:color="auto"/>
        <w:left w:val="none" w:sz="0" w:space="0" w:color="auto"/>
        <w:bottom w:val="none" w:sz="0" w:space="0" w:color="auto"/>
        <w:right w:val="none" w:sz="0" w:space="0" w:color="auto"/>
      </w:divBdr>
    </w:div>
    <w:div w:id="1254052295">
      <w:bodyDiv w:val="1"/>
      <w:marLeft w:val="0"/>
      <w:marRight w:val="0"/>
      <w:marTop w:val="0"/>
      <w:marBottom w:val="0"/>
      <w:divBdr>
        <w:top w:val="none" w:sz="0" w:space="0" w:color="auto"/>
        <w:left w:val="none" w:sz="0" w:space="0" w:color="auto"/>
        <w:bottom w:val="none" w:sz="0" w:space="0" w:color="auto"/>
        <w:right w:val="none" w:sz="0" w:space="0" w:color="auto"/>
      </w:divBdr>
    </w:div>
    <w:div w:id="1254896354">
      <w:bodyDiv w:val="1"/>
      <w:marLeft w:val="0"/>
      <w:marRight w:val="0"/>
      <w:marTop w:val="0"/>
      <w:marBottom w:val="0"/>
      <w:divBdr>
        <w:top w:val="none" w:sz="0" w:space="0" w:color="auto"/>
        <w:left w:val="none" w:sz="0" w:space="0" w:color="auto"/>
        <w:bottom w:val="none" w:sz="0" w:space="0" w:color="auto"/>
        <w:right w:val="none" w:sz="0" w:space="0" w:color="auto"/>
      </w:divBdr>
    </w:div>
    <w:div w:id="1278220348">
      <w:bodyDiv w:val="1"/>
      <w:marLeft w:val="0"/>
      <w:marRight w:val="0"/>
      <w:marTop w:val="0"/>
      <w:marBottom w:val="0"/>
      <w:divBdr>
        <w:top w:val="none" w:sz="0" w:space="0" w:color="auto"/>
        <w:left w:val="none" w:sz="0" w:space="0" w:color="auto"/>
        <w:bottom w:val="none" w:sz="0" w:space="0" w:color="auto"/>
        <w:right w:val="none" w:sz="0" w:space="0" w:color="auto"/>
      </w:divBdr>
    </w:div>
    <w:div w:id="1288511650">
      <w:bodyDiv w:val="1"/>
      <w:marLeft w:val="0"/>
      <w:marRight w:val="0"/>
      <w:marTop w:val="0"/>
      <w:marBottom w:val="0"/>
      <w:divBdr>
        <w:top w:val="none" w:sz="0" w:space="0" w:color="auto"/>
        <w:left w:val="none" w:sz="0" w:space="0" w:color="auto"/>
        <w:bottom w:val="none" w:sz="0" w:space="0" w:color="auto"/>
        <w:right w:val="none" w:sz="0" w:space="0" w:color="auto"/>
      </w:divBdr>
      <w:divsChild>
        <w:div w:id="1169634830">
          <w:marLeft w:val="0"/>
          <w:marRight w:val="0"/>
          <w:marTop w:val="0"/>
          <w:marBottom w:val="0"/>
          <w:divBdr>
            <w:top w:val="none" w:sz="0" w:space="0" w:color="auto"/>
            <w:left w:val="none" w:sz="0" w:space="0" w:color="auto"/>
            <w:bottom w:val="none" w:sz="0" w:space="0" w:color="auto"/>
            <w:right w:val="none" w:sz="0" w:space="0" w:color="auto"/>
          </w:divBdr>
          <w:divsChild>
            <w:div w:id="114257583">
              <w:marLeft w:val="0"/>
              <w:marRight w:val="0"/>
              <w:marTop w:val="0"/>
              <w:marBottom w:val="0"/>
              <w:divBdr>
                <w:top w:val="none" w:sz="0" w:space="0" w:color="auto"/>
                <w:left w:val="none" w:sz="0" w:space="0" w:color="auto"/>
                <w:bottom w:val="none" w:sz="0" w:space="0" w:color="auto"/>
                <w:right w:val="none" w:sz="0" w:space="0" w:color="auto"/>
              </w:divBdr>
              <w:divsChild>
                <w:div w:id="14383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869708">
      <w:bodyDiv w:val="1"/>
      <w:marLeft w:val="0"/>
      <w:marRight w:val="0"/>
      <w:marTop w:val="0"/>
      <w:marBottom w:val="0"/>
      <w:divBdr>
        <w:top w:val="none" w:sz="0" w:space="0" w:color="auto"/>
        <w:left w:val="none" w:sz="0" w:space="0" w:color="auto"/>
        <w:bottom w:val="none" w:sz="0" w:space="0" w:color="auto"/>
        <w:right w:val="none" w:sz="0" w:space="0" w:color="auto"/>
      </w:divBdr>
      <w:divsChild>
        <w:div w:id="2123960791">
          <w:marLeft w:val="0"/>
          <w:marRight w:val="0"/>
          <w:marTop w:val="0"/>
          <w:marBottom w:val="0"/>
          <w:divBdr>
            <w:top w:val="none" w:sz="0" w:space="0" w:color="auto"/>
            <w:left w:val="none" w:sz="0" w:space="0" w:color="auto"/>
            <w:bottom w:val="none" w:sz="0" w:space="0" w:color="auto"/>
            <w:right w:val="none" w:sz="0" w:space="0" w:color="auto"/>
          </w:divBdr>
        </w:div>
        <w:div w:id="1695418848">
          <w:marLeft w:val="0"/>
          <w:marRight w:val="0"/>
          <w:marTop w:val="0"/>
          <w:marBottom w:val="0"/>
          <w:divBdr>
            <w:top w:val="none" w:sz="0" w:space="0" w:color="auto"/>
            <w:left w:val="none" w:sz="0" w:space="0" w:color="auto"/>
            <w:bottom w:val="none" w:sz="0" w:space="0" w:color="auto"/>
            <w:right w:val="none" w:sz="0" w:space="0" w:color="auto"/>
          </w:divBdr>
        </w:div>
        <w:div w:id="1848519522">
          <w:marLeft w:val="0"/>
          <w:marRight w:val="0"/>
          <w:marTop w:val="0"/>
          <w:marBottom w:val="0"/>
          <w:divBdr>
            <w:top w:val="none" w:sz="0" w:space="0" w:color="auto"/>
            <w:left w:val="none" w:sz="0" w:space="0" w:color="auto"/>
            <w:bottom w:val="none" w:sz="0" w:space="0" w:color="auto"/>
            <w:right w:val="none" w:sz="0" w:space="0" w:color="auto"/>
          </w:divBdr>
        </w:div>
        <w:div w:id="1934976137">
          <w:marLeft w:val="0"/>
          <w:marRight w:val="0"/>
          <w:marTop w:val="0"/>
          <w:marBottom w:val="0"/>
          <w:divBdr>
            <w:top w:val="none" w:sz="0" w:space="0" w:color="auto"/>
            <w:left w:val="none" w:sz="0" w:space="0" w:color="auto"/>
            <w:bottom w:val="none" w:sz="0" w:space="0" w:color="auto"/>
            <w:right w:val="none" w:sz="0" w:space="0" w:color="auto"/>
          </w:divBdr>
        </w:div>
        <w:div w:id="1970817300">
          <w:marLeft w:val="0"/>
          <w:marRight w:val="0"/>
          <w:marTop w:val="0"/>
          <w:marBottom w:val="0"/>
          <w:divBdr>
            <w:top w:val="none" w:sz="0" w:space="0" w:color="auto"/>
            <w:left w:val="none" w:sz="0" w:space="0" w:color="auto"/>
            <w:bottom w:val="none" w:sz="0" w:space="0" w:color="auto"/>
            <w:right w:val="none" w:sz="0" w:space="0" w:color="auto"/>
          </w:divBdr>
        </w:div>
        <w:div w:id="257177408">
          <w:marLeft w:val="0"/>
          <w:marRight w:val="0"/>
          <w:marTop w:val="0"/>
          <w:marBottom w:val="0"/>
          <w:divBdr>
            <w:top w:val="none" w:sz="0" w:space="0" w:color="auto"/>
            <w:left w:val="none" w:sz="0" w:space="0" w:color="auto"/>
            <w:bottom w:val="none" w:sz="0" w:space="0" w:color="auto"/>
            <w:right w:val="none" w:sz="0" w:space="0" w:color="auto"/>
          </w:divBdr>
        </w:div>
        <w:div w:id="612710430">
          <w:marLeft w:val="0"/>
          <w:marRight w:val="0"/>
          <w:marTop w:val="0"/>
          <w:marBottom w:val="0"/>
          <w:divBdr>
            <w:top w:val="none" w:sz="0" w:space="0" w:color="auto"/>
            <w:left w:val="none" w:sz="0" w:space="0" w:color="auto"/>
            <w:bottom w:val="none" w:sz="0" w:space="0" w:color="auto"/>
            <w:right w:val="none" w:sz="0" w:space="0" w:color="auto"/>
          </w:divBdr>
        </w:div>
        <w:div w:id="1716584960">
          <w:marLeft w:val="0"/>
          <w:marRight w:val="0"/>
          <w:marTop w:val="0"/>
          <w:marBottom w:val="0"/>
          <w:divBdr>
            <w:top w:val="none" w:sz="0" w:space="0" w:color="auto"/>
            <w:left w:val="none" w:sz="0" w:space="0" w:color="auto"/>
            <w:bottom w:val="none" w:sz="0" w:space="0" w:color="auto"/>
            <w:right w:val="none" w:sz="0" w:space="0" w:color="auto"/>
          </w:divBdr>
        </w:div>
        <w:div w:id="924190805">
          <w:marLeft w:val="0"/>
          <w:marRight w:val="0"/>
          <w:marTop w:val="0"/>
          <w:marBottom w:val="0"/>
          <w:divBdr>
            <w:top w:val="none" w:sz="0" w:space="0" w:color="auto"/>
            <w:left w:val="none" w:sz="0" w:space="0" w:color="auto"/>
            <w:bottom w:val="none" w:sz="0" w:space="0" w:color="auto"/>
            <w:right w:val="none" w:sz="0" w:space="0" w:color="auto"/>
          </w:divBdr>
        </w:div>
        <w:div w:id="911819098">
          <w:marLeft w:val="0"/>
          <w:marRight w:val="0"/>
          <w:marTop w:val="0"/>
          <w:marBottom w:val="0"/>
          <w:divBdr>
            <w:top w:val="none" w:sz="0" w:space="0" w:color="auto"/>
            <w:left w:val="none" w:sz="0" w:space="0" w:color="auto"/>
            <w:bottom w:val="none" w:sz="0" w:space="0" w:color="auto"/>
            <w:right w:val="none" w:sz="0" w:space="0" w:color="auto"/>
          </w:divBdr>
        </w:div>
        <w:div w:id="1114135889">
          <w:marLeft w:val="0"/>
          <w:marRight w:val="0"/>
          <w:marTop w:val="0"/>
          <w:marBottom w:val="0"/>
          <w:divBdr>
            <w:top w:val="none" w:sz="0" w:space="0" w:color="auto"/>
            <w:left w:val="none" w:sz="0" w:space="0" w:color="auto"/>
            <w:bottom w:val="none" w:sz="0" w:space="0" w:color="auto"/>
            <w:right w:val="none" w:sz="0" w:space="0" w:color="auto"/>
          </w:divBdr>
        </w:div>
        <w:div w:id="389816216">
          <w:marLeft w:val="0"/>
          <w:marRight w:val="0"/>
          <w:marTop w:val="0"/>
          <w:marBottom w:val="0"/>
          <w:divBdr>
            <w:top w:val="none" w:sz="0" w:space="0" w:color="auto"/>
            <w:left w:val="none" w:sz="0" w:space="0" w:color="auto"/>
            <w:bottom w:val="none" w:sz="0" w:space="0" w:color="auto"/>
            <w:right w:val="none" w:sz="0" w:space="0" w:color="auto"/>
          </w:divBdr>
        </w:div>
        <w:div w:id="370808428">
          <w:marLeft w:val="0"/>
          <w:marRight w:val="0"/>
          <w:marTop w:val="0"/>
          <w:marBottom w:val="0"/>
          <w:divBdr>
            <w:top w:val="none" w:sz="0" w:space="0" w:color="auto"/>
            <w:left w:val="none" w:sz="0" w:space="0" w:color="auto"/>
            <w:bottom w:val="none" w:sz="0" w:space="0" w:color="auto"/>
            <w:right w:val="none" w:sz="0" w:space="0" w:color="auto"/>
          </w:divBdr>
        </w:div>
        <w:div w:id="1181318606">
          <w:marLeft w:val="0"/>
          <w:marRight w:val="0"/>
          <w:marTop w:val="0"/>
          <w:marBottom w:val="0"/>
          <w:divBdr>
            <w:top w:val="none" w:sz="0" w:space="0" w:color="auto"/>
            <w:left w:val="none" w:sz="0" w:space="0" w:color="auto"/>
            <w:bottom w:val="none" w:sz="0" w:space="0" w:color="auto"/>
            <w:right w:val="none" w:sz="0" w:space="0" w:color="auto"/>
          </w:divBdr>
        </w:div>
        <w:div w:id="2089305409">
          <w:marLeft w:val="0"/>
          <w:marRight w:val="0"/>
          <w:marTop w:val="0"/>
          <w:marBottom w:val="0"/>
          <w:divBdr>
            <w:top w:val="none" w:sz="0" w:space="0" w:color="auto"/>
            <w:left w:val="none" w:sz="0" w:space="0" w:color="auto"/>
            <w:bottom w:val="none" w:sz="0" w:space="0" w:color="auto"/>
            <w:right w:val="none" w:sz="0" w:space="0" w:color="auto"/>
          </w:divBdr>
        </w:div>
        <w:div w:id="249894592">
          <w:marLeft w:val="0"/>
          <w:marRight w:val="0"/>
          <w:marTop w:val="0"/>
          <w:marBottom w:val="0"/>
          <w:divBdr>
            <w:top w:val="none" w:sz="0" w:space="0" w:color="auto"/>
            <w:left w:val="none" w:sz="0" w:space="0" w:color="auto"/>
            <w:bottom w:val="none" w:sz="0" w:space="0" w:color="auto"/>
            <w:right w:val="none" w:sz="0" w:space="0" w:color="auto"/>
          </w:divBdr>
          <w:divsChild>
            <w:div w:id="1511020110">
              <w:marLeft w:val="0"/>
              <w:marRight w:val="0"/>
              <w:marTop w:val="0"/>
              <w:marBottom w:val="0"/>
              <w:divBdr>
                <w:top w:val="none" w:sz="0" w:space="0" w:color="auto"/>
                <w:left w:val="none" w:sz="0" w:space="0" w:color="auto"/>
                <w:bottom w:val="none" w:sz="0" w:space="0" w:color="auto"/>
                <w:right w:val="none" w:sz="0" w:space="0" w:color="auto"/>
              </w:divBdr>
            </w:div>
          </w:divsChild>
        </w:div>
        <w:div w:id="1131483340">
          <w:marLeft w:val="0"/>
          <w:marRight w:val="0"/>
          <w:marTop w:val="0"/>
          <w:marBottom w:val="0"/>
          <w:divBdr>
            <w:top w:val="none" w:sz="0" w:space="0" w:color="auto"/>
            <w:left w:val="none" w:sz="0" w:space="0" w:color="auto"/>
            <w:bottom w:val="none" w:sz="0" w:space="0" w:color="auto"/>
            <w:right w:val="none" w:sz="0" w:space="0" w:color="auto"/>
          </w:divBdr>
        </w:div>
        <w:div w:id="1673945975">
          <w:marLeft w:val="0"/>
          <w:marRight w:val="0"/>
          <w:marTop w:val="0"/>
          <w:marBottom w:val="0"/>
          <w:divBdr>
            <w:top w:val="none" w:sz="0" w:space="0" w:color="auto"/>
            <w:left w:val="none" w:sz="0" w:space="0" w:color="auto"/>
            <w:bottom w:val="none" w:sz="0" w:space="0" w:color="auto"/>
            <w:right w:val="none" w:sz="0" w:space="0" w:color="auto"/>
          </w:divBdr>
        </w:div>
        <w:div w:id="1681201379">
          <w:marLeft w:val="0"/>
          <w:marRight w:val="0"/>
          <w:marTop w:val="0"/>
          <w:marBottom w:val="0"/>
          <w:divBdr>
            <w:top w:val="none" w:sz="0" w:space="0" w:color="auto"/>
            <w:left w:val="none" w:sz="0" w:space="0" w:color="auto"/>
            <w:bottom w:val="none" w:sz="0" w:space="0" w:color="auto"/>
            <w:right w:val="none" w:sz="0" w:space="0" w:color="auto"/>
          </w:divBdr>
        </w:div>
        <w:div w:id="1420323764">
          <w:marLeft w:val="0"/>
          <w:marRight w:val="0"/>
          <w:marTop w:val="0"/>
          <w:marBottom w:val="0"/>
          <w:divBdr>
            <w:top w:val="none" w:sz="0" w:space="0" w:color="auto"/>
            <w:left w:val="none" w:sz="0" w:space="0" w:color="auto"/>
            <w:bottom w:val="none" w:sz="0" w:space="0" w:color="auto"/>
            <w:right w:val="none" w:sz="0" w:space="0" w:color="auto"/>
          </w:divBdr>
        </w:div>
        <w:div w:id="1852261591">
          <w:marLeft w:val="0"/>
          <w:marRight w:val="0"/>
          <w:marTop w:val="0"/>
          <w:marBottom w:val="0"/>
          <w:divBdr>
            <w:top w:val="none" w:sz="0" w:space="0" w:color="auto"/>
            <w:left w:val="none" w:sz="0" w:space="0" w:color="auto"/>
            <w:bottom w:val="none" w:sz="0" w:space="0" w:color="auto"/>
            <w:right w:val="none" w:sz="0" w:space="0" w:color="auto"/>
          </w:divBdr>
        </w:div>
        <w:div w:id="165755419">
          <w:marLeft w:val="0"/>
          <w:marRight w:val="0"/>
          <w:marTop w:val="0"/>
          <w:marBottom w:val="0"/>
          <w:divBdr>
            <w:top w:val="none" w:sz="0" w:space="0" w:color="auto"/>
            <w:left w:val="none" w:sz="0" w:space="0" w:color="auto"/>
            <w:bottom w:val="none" w:sz="0" w:space="0" w:color="auto"/>
            <w:right w:val="none" w:sz="0" w:space="0" w:color="auto"/>
          </w:divBdr>
        </w:div>
        <w:div w:id="986207975">
          <w:marLeft w:val="0"/>
          <w:marRight w:val="0"/>
          <w:marTop w:val="0"/>
          <w:marBottom w:val="0"/>
          <w:divBdr>
            <w:top w:val="none" w:sz="0" w:space="0" w:color="auto"/>
            <w:left w:val="none" w:sz="0" w:space="0" w:color="auto"/>
            <w:bottom w:val="none" w:sz="0" w:space="0" w:color="auto"/>
            <w:right w:val="none" w:sz="0" w:space="0" w:color="auto"/>
          </w:divBdr>
        </w:div>
        <w:div w:id="1970017052">
          <w:marLeft w:val="0"/>
          <w:marRight w:val="0"/>
          <w:marTop w:val="0"/>
          <w:marBottom w:val="0"/>
          <w:divBdr>
            <w:top w:val="none" w:sz="0" w:space="0" w:color="auto"/>
            <w:left w:val="none" w:sz="0" w:space="0" w:color="auto"/>
            <w:bottom w:val="none" w:sz="0" w:space="0" w:color="auto"/>
            <w:right w:val="none" w:sz="0" w:space="0" w:color="auto"/>
          </w:divBdr>
        </w:div>
        <w:div w:id="474300975">
          <w:marLeft w:val="0"/>
          <w:marRight w:val="0"/>
          <w:marTop w:val="0"/>
          <w:marBottom w:val="0"/>
          <w:divBdr>
            <w:top w:val="none" w:sz="0" w:space="0" w:color="auto"/>
            <w:left w:val="none" w:sz="0" w:space="0" w:color="auto"/>
            <w:bottom w:val="none" w:sz="0" w:space="0" w:color="auto"/>
            <w:right w:val="none" w:sz="0" w:space="0" w:color="auto"/>
          </w:divBdr>
        </w:div>
        <w:div w:id="406073430">
          <w:marLeft w:val="0"/>
          <w:marRight w:val="0"/>
          <w:marTop w:val="0"/>
          <w:marBottom w:val="0"/>
          <w:divBdr>
            <w:top w:val="none" w:sz="0" w:space="0" w:color="auto"/>
            <w:left w:val="none" w:sz="0" w:space="0" w:color="auto"/>
            <w:bottom w:val="none" w:sz="0" w:space="0" w:color="auto"/>
            <w:right w:val="none" w:sz="0" w:space="0" w:color="auto"/>
          </w:divBdr>
        </w:div>
        <w:div w:id="1756246244">
          <w:marLeft w:val="0"/>
          <w:marRight w:val="0"/>
          <w:marTop w:val="0"/>
          <w:marBottom w:val="0"/>
          <w:divBdr>
            <w:top w:val="none" w:sz="0" w:space="0" w:color="auto"/>
            <w:left w:val="none" w:sz="0" w:space="0" w:color="auto"/>
            <w:bottom w:val="none" w:sz="0" w:space="0" w:color="auto"/>
            <w:right w:val="none" w:sz="0" w:space="0" w:color="auto"/>
          </w:divBdr>
        </w:div>
        <w:div w:id="730422832">
          <w:marLeft w:val="0"/>
          <w:marRight w:val="0"/>
          <w:marTop w:val="0"/>
          <w:marBottom w:val="0"/>
          <w:divBdr>
            <w:top w:val="none" w:sz="0" w:space="0" w:color="auto"/>
            <w:left w:val="none" w:sz="0" w:space="0" w:color="auto"/>
            <w:bottom w:val="none" w:sz="0" w:space="0" w:color="auto"/>
            <w:right w:val="none" w:sz="0" w:space="0" w:color="auto"/>
          </w:divBdr>
        </w:div>
        <w:div w:id="1935046162">
          <w:marLeft w:val="0"/>
          <w:marRight w:val="0"/>
          <w:marTop w:val="0"/>
          <w:marBottom w:val="0"/>
          <w:divBdr>
            <w:top w:val="none" w:sz="0" w:space="0" w:color="auto"/>
            <w:left w:val="none" w:sz="0" w:space="0" w:color="auto"/>
            <w:bottom w:val="none" w:sz="0" w:space="0" w:color="auto"/>
            <w:right w:val="none" w:sz="0" w:space="0" w:color="auto"/>
          </w:divBdr>
        </w:div>
      </w:divsChild>
    </w:div>
    <w:div w:id="1304698934">
      <w:bodyDiv w:val="1"/>
      <w:marLeft w:val="0"/>
      <w:marRight w:val="0"/>
      <w:marTop w:val="0"/>
      <w:marBottom w:val="0"/>
      <w:divBdr>
        <w:top w:val="none" w:sz="0" w:space="0" w:color="auto"/>
        <w:left w:val="none" w:sz="0" w:space="0" w:color="auto"/>
        <w:bottom w:val="none" w:sz="0" w:space="0" w:color="auto"/>
        <w:right w:val="none" w:sz="0" w:space="0" w:color="auto"/>
      </w:divBdr>
    </w:div>
    <w:div w:id="1328552421">
      <w:bodyDiv w:val="1"/>
      <w:marLeft w:val="0"/>
      <w:marRight w:val="0"/>
      <w:marTop w:val="0"/>
      <w:marBottom w:val="0"/>
      <w:divBdr>
        <w:top w:val="none" w:sz="0" w:space="0" w:color="auto"/>
        <w:left w:val="none" w:sz="0" w:space="0" w:color="auto"/>
        <w:bottom w:val="none" w:sz="0" w:space="0" w:color="auto"/>
        <w:right w:val="none" w:sz="0" w:space="0" w:color="auto"/>
      </w:divBdr>
    </w:div>
    <w:div w:id="1330907478">
      <w:bodyDiv w:val="1"/>
      <w:marLeft w:val="0"/>
      <w:marRight w:val="0"/>
      <w:marTop w:val="0"/>
      <w:marBottom w:val="0"/>
      <w:divBdr>
        <w:top w:val="none" w:sz="0" w:space="0" w:color="auto"/>
        <w:left w:val="none" w:sz="0" w:space="0" w:color="auto"/>
        <w:bottom w:val="none" w:sz="0" w:space="0" w:color="auto"/>
        <w:right w:val="none" w:sz="0" w:space="0" w:color="auto"/>
      </w:divBdr>
      <w:divsChild>
        <w:div w:id="430662345">
          <w:marLeft w:val="0"/>
          <w:marRight w:val="0"/>
          <w:marTop w:val="0"/>
          <w:marBottom w:val="0"/>
          <w:divBdr>
            <w:top w:val="none" w:sz="0" w:space="0" w:color="auto"/>
            <w:left w:val="none" w:sz="0" w:space="0" w:color="auto"/>
            <w:bottom w:val="none" w:sz="0" w:space="0" w:color="auto"/>
            <w:right w:val="none" w:sz="0" w:space="0" w:color="auto"/>
          </w:divBdr>
          <w:divsChild>
            <w:div w:id="727338951">
              <w:marLeft w:val="0"/>
              <w:marRight w:val="0"/>
              <w:marTop w:val="0"/>
              <w:marBottom w:val="0"/>
              <w:divBdr>
                <w:top w:val="none" w:sz="0" w:space="0" w:color="auto"/>
                <w:left w:val="none" w:sz="0" w:space="0" w:color="auto"/>
                <w:bottom w:val="none" w:sz="0" w:space="0" w:color="auto"/>
                <w:right w:val="none" w:sz="0" w:space="0" w:color="auto"/>
              </w:divBdr>
              <w:divsChild>
                <w:div w:id="13541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7534">
      <w:bodyDiv w:val="1"/>
      <w:marLeft w:val="0"/>
      <w:marRight w:val="0"/>
      <w:marTop w:val="0"/>
      <w:marBottom w:val="0"/>
      <w:divBdr>
        <w:top w:val="none" w:sz="0" w:space="0" w:color="auto"/>
        <w:left w:val="none" w:sz="0" w:space="0" w:color="auto"/>
        <w:bottom w:val="none" w:sz="0" w:space="0" w:color="auto"/>
        <w:right w:val="none" w:sz="0" w:space="0" w:color="auto"/>
      </w:divBdr>
    </w:div>
    <w:div w:id="1364476281">
      <w:bodyDiv w:val="1"/>
      <w:marLeft w:val="0"/>
      <w:marRight w:val="0"/>
      <w:marTop w:val="0"/>
      <w:marBottom w:val="0"/>
      <w:divBdr>
        <w:top w:val="none" w:sz="0" w:space="0" w:color="auto"/>
        <w:left w:val="none" w:sz="0" w:space="0" w:color="auto"/>
        <w:bottom w:val="none" w:sz="0" w:space="0" w:color="auto"/>
        <w:right w:val="none" w:sz="0" w:space="0" w:color="auto"/>
      </w:divBdr>
      <w:divsChild>
        <w:div w:id="454833104">
          <w:marLeft w:val="0"/>
          <w:marRight w:val="0"/>
          <w:marTop w:val="0"/>
          <w:marBottom w:val="0"/>
          <w:divBdr>
            <w:top w:val="none" w:sz="0" w:space="0" w:color="auto"/>
            <w:left w:val="none" w:sz="0" w:space="0" w:color="auto"/>
            <w:bottom w:val="none" w:sz="0" w:space="0" w:color="auto"/>
            <w:right w:val="none" w:sz="0" w:space="0" w:color="auto"/>
          </w:divBdr>
          <w:divsChild>
            <w:div w:id="131020157">
              <w:marLeft w:val="0"/>
              <w:marRight w:val="0"/>
              <w:marTop w:val="0"/>
              <w:marBottom w:val="0"/>
              <w:divBdr>
                <w:top w:val="none" w:sz="0" w:space="0" w:color="auto"/>
                <w:left w:val="none" w:sz="0" w:space="0" w:color="auto"/>
                <w:bottom w:val="none" w:sz="0" w:space="0" w:color="auto"/>
                <w:right w:val="none" w:sz="0" w:space="0" w:color="auto"/>
              </w:divBdr>
              <w:divsChild>
                <w:div w:id="3432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143">
      <w:bodyDiv w:val="1"/>
      <w:marLeft w:val="0"/>
      <w:marRight w:val="0"/>
      <w:marTop w:val="0"/>
      <w:marBottom w:val="0"/>
      <w:divBdr>
        <w:top w:val="none" w:sz="0" w:space="0" w:color="auto"/>
        <w:left w:val="none" w:sz="0" w:space="0" w:color="auto"/>
        <w:bottom w:val="none" w:sz="0" w:space="0" w:color="auto"/>
        <w:right w:val="none" w:sz="0" w:space="0" w:color="auto"/>
      </w:divBdr>
    </w:div>
    <w:div w:id="1387411496">
      <w:bodyDiv w:val="1"/>
      <w:marLeft w:val="0"/>
      <w:marRight w:val="0"/>
      <w:marTop w:val="0"/>
      <w:marBottom w:val="0"/>
      <w:divBdr>
        <w:top w:val="none" w:sz="0" w:space="0" w:color="auto"/>
        <w:left w:val="none" w:sz="0" w:space="0" w:color="auto"/>
        <w:bottom w:val="none" w:sz="0" w:space="0" w:color="auto"/>
        <w:right w:val="none" w:sz="0" w:space="0" w:color="auto"/>
      </w:divBdr>
    </w:div>
    <w:div w:id="1388990257">
      <w:bodyDiv w:val="1"/>
      <w:marLeft w:val="0"/>
      <w:marRight w:val="0"/>
      <w:marTop w:val="0"/>
      <w:marBottom w:val="0"/>
      <w:divBdr>
        <w:top w:val="none" w:sz="0" w:space="0" w:color="auto"/>
        <w:left w:val="none" w:sz="0" w:space="0" w:color="auto"/>
        <w:bottom w:val="none" w:sz="0" w:space="0" w:color="auto"/>
        <w:right w:val="none" w:sz="0" w:space="0" w:color="auto"/>
      </w:divBdr>
    </w:div>
    <w:div w:id="1414080832">
      <w:bodyDiv w:val="1"/>
      <w:marLeft w:val="0"/>
      <w:marRight w:val="0"/>
      <w:marTop w:val="0"/>
      <w:marBottom w:val="0"/>
      <w:divBdr>
        <w:top w:val="none" w:sz="0" w:space="0" w:color="auto"/>
        <w:left w:val="none" w:sz="0" w:space="0" w:color="auto"/>
        <w:bottom w:val="none" w:sz="0" w:space="0" w:color="auto"/>
        <w:right w:val="none" w:sz="0" w:space="0" w:color="auto"/>
      </w:divBdr>
      <w:divsChild>
        <w:div w:id="725566187">
          <w:marLeft w:val="0"/>
          <w:marRight w:val="0"/>
          <w:marTop w:val="0"/>
          <w:marBottom w:val="0"/>
          <w:divBdr>
            <w:top w:val="none" w:sz="0" w:space="0" w:color="auto"/>
            <w:left w:val="none" w:sz="0" w:space="0" w:color="auto"/>
            <w:bottom w:val="none" w:sz="0" w:space="0" w:color="auto"/>
            <w:right w:val="none" w:sz="0" w:space="0" w:color="auto"/>
          </w:divBdr>
        </w:div>
        <w:div w:id="1419794144">
          <w:marLeft w:val="0"/>
          <w:marRight w:val="0"/>
          <w:marTop w:val="0"/>
          <w:marBottom w:val="0"/>
          <w:divBdr>
            <w:top w:val="none" w:sz="0" w:space="0" w:color="auto"/>
            <w:left w:val="none" w:sz="0" w:space="0" w:color="auto"/>
            <w:bottom w:val="none" w:sz="0" w:space="0" w:color="auto"/>
            <w:right w:val="none" w:sz="0" w:space="0" w:color="auto"/>
          </w:divBdr>
        </w:div>
        <w:div w:id="1863858405">
          <w:marLeft w:val="0"/>
          <w:marRight w:val="0"/>
          <w:marTop w:val="0"/>
          <w:marBottom w:val="0"/>
          <w:divBdr>
            <w:top w:val="none" w:sz="0" w:space="0" w:color="auto"/>
            <w:left w:val="none" w:sz="0" w:space="0" w:color="auto"/>
            <w:bottom w:val="none" w:sz="0" w:space="0" w:color="auto"/>
            <w:right w:val="none" w:sz="0" w:space="0" w:color="auto"/>
          </w:divBdr>
        </w:div>
      </w:divsChild>
    </w:div>
    <w:div w:id="1446147855">
      <w:bodyDiv w:val="1"/>
      <w:marLeft w:val="0"/>
      <w:marRight w:val="0"/>
      <w:marTop w:val="0"/>
      <w:marBottom w:val="0"/>
      <w:divBdr>
        <w:top w:val="none" w:sz="0" w:space="0" w:color="auto"/>
        <w:left w:val="none" w:sz="0" w:space="0" w:color="auto"/>
        <w:bottom w:val="none" w:sz="0" w:space="0" w:color="auto"/>
        <w:right w:val="none" w:sz="0" w:space="0" w:color="auto"/>
      </w:divBdr>
    </w:div>
    <w:div w:id="1457138543">
      <w:bodyDiv w:val="1"/>
      <w:marLeft w:val="0"/>
      <w:marRight w:val="0"/>
      <w:marTop w:val="0"/>
      <w:marBottom w:val="0"/>
      <w:divBdr>
        <w:top w:val="none" w:sz="0" w:space="0" w:color="auto"/>
        <w:left w:val="none" w:sz="0" w:space="0" w:color="auto"/>
        <w:bottom w:val="none" w:sz="0" w:space="0" w:color="auto"/>
        <w:right w:val="none" w:sz="0" w:space="0" w:color="auto"/>
      </w:divBdr>
    </w:div>
    <w:div w:id="1460732365">
      <w:bodyDiv w:val="1"/>
      <w:marLeft w:val="0"/>
      <w:marRight w:val="0"/>
      <w:marTop w:val="0"/>
      <w:marBottom w:val="0"/>
      <w:divBdr>
        <w:top w:val="none" w:sz="0" w:space="0" w:color="auto"/>
        <w:left w:val="none" w:sz="0" w:space="0" w:color="auto"/>
        <w:bottom w:val="none" w:sz="0" w:space="0" w:color="auto"/>
        <w:right w:val="none" w:sz="0" w:space="0" w:color="auto"/>
      </w:divBdr>
    </w:div>
    <w:div w:id="1478373359">
      <w:bodyDiv w:val="1"/>
      <w:marLeft w:val="0"/>
      <w:marRight w:val="0"/>
      <w:marTop w:val="0"/>
      <w:marBottom w:val="0"/>
      <w:divBdr>
        <w:top w:val="none" w:sz="0" w:space="0" w:color="auto"/>
        <w:left w:val="none" w:sz="0" w:space="0" w:color="auto"/>
        <w:bottom w:val="none" w:sz="0" w:space="0" w:color="auto"/>
        <w:right w:val="none" w:sz="0" w:space="0" w:color="auto"/>
      </w:divBdr>
    </w:div>
    <w:div w:id="1483500826">
      <w:bodyDiv w:val="1"/>
      <w:marLeft w:val="0"/>
      <w:marRight w:val="0"/>
      <w:marTop w:val="0"/>
      <w:marBottom w:val="0"/>
      <w:divBdr>
        <w:top w:val="none" w:sz="0" w:space="0" w:color="auto"/>
        <w:left w:val="none" w:sz="0" w:space="0" w:color="auto"/>
        <w:bottom w:val="none" w:sz="0" w:space="0" w:color="auto"/>
        <w:right w:val="none" w:sz="0" w:space="0" w:color="auto"/>
      </w:divBdr>
    </w:div>
    <w:div w:id="1488015942">
      <w:bodyDiv w:val="1"/>
      <w:marLeft w:val="0"/>
      <w:marRight w:val="0"/>
      <w:marTop w:val="0"/>
      <w:marBottom w:val="0"/>
      <w:divBdr>
        <w:top w:val="none" w:sz="0" w:space="0" w:color="auto"/>
        <w:left w:val="none" w:sz="0" w:space="0" w:color="auto"/>
        <w:bottom w:val="none" w:sz="0" w:space="0" w:color="auto"/>
        <w:right w:val="none" w:sz="0" w:space="0" w:color="auto"/>
      </w:divBdr>
      <w:divsChild>
        <w:div w:id="190801837">
          <w:marLeft w:val="0"/>
          <w:marRight w:val="0"/>
          <w:marTop w:val="0"/>
          <w:marBottom w:val="0"/>
          <w:divBdr>
            <w:top w:val="none" w:sz="0" w:space="0" w:color="auto"/>
            <w:left w:val="none" w:sz="0" w:space="0" w:color="auto"/>
            <w:bottom w:val="none" w:sz="0" w:space="0" w:color="auto"/>
            <w:right w:val="none" w:sz="0" w:space="0" w:color="auto"/>
          </w:divBdr>
        </w:div>
        <w:div w:id="2014338487">
          <w:marLeft w:val="0"/>
          <w:marRight w:val="0"/>
          <w:marTop w:val="0"/>
          <w:marBottom w:val="300"/>
          <w:divBdr>
            <w:top w:val="none" w:sz="0" w:space="0" w:color="auto"/>
            <w:left w:val="none" w:sz="0" w:space="0" w:color="auto"/>
            <w:bottom w:val="none" w:sz="0" w:space="0" w:color="auto"/>
            <w:right w:val="none" w:sz="0" w:space="0" w:color="auto"/>
          </w:divBdr>
        </w:div>
        <w:div w:id="33308875">
          <w:marLeft w:val="0"/>
          <w:marRight w:val="0"/>
          <w:marTop w:val="0"/>
          <w:marBottom w:val="0"/>
          <w:divBdr>
            <w:top w:val="none" w:sz="0" w:space="0" w:color="auto"/>
            <w:left w:val="none" w:sz="0" w:space="0" w:color="auto"/>
            <w:bottom w:val="none" w:sz="0" w:space="0" w:color="auto"/>
            <w:right w:val="none" w:sz="0" w:space="0" w:color="auto"/>
          </w:divBdr>
          <w:divsChild>
            <w:div w:id="87622539">
              <w:marLeft w:val="0"/>
              <w:marRight w:val="0"/>
              <w:marTop w:val="0"/>
              <w:marBottom w:val="0"/>
              <w:divBdr>
                <w:top w:val="none" w:sz="0" w:space="0" w:color="auto"/>
                <w:left w:val="none" w:sz="0" w:space="0" w:color="auto"/>
                <w:bottom w:val="none" w:sz="0" w:space="0" w:color="auto"/>
                <w:right w:val="none" w:sz="0" w:space="0" w:color="auto"/>
              </w:divBdr>
              <w:divsChild>
                <w:div w:id="15919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3792">
      <w:bodyDiv w:val="1"/>
      <w:marLeft w:val="0"/>
      <w:marRight w:val="0"/>
      <w:marTop w:val="0"/>
      <w:marBottom w:val="0"/>
      <w:divBdr>
        <w:top w:val="none" w:sz="0" w:space="0" w:color="auto"/>
        <w:left w:val="none" w:sz="0" w:space="0" w:color="auto"/>
        <w:bottom w:val="none" w:sz="0" w:space="0" w:color="auto"/>
        <w:right w:val="none" w:sz="0" w:space="0" w:color="auto"/>
      </w:divBdr>
    </w:div>
    <w:div w:id="1520973677">
      <w:bodyDiv w:val="1"/>
      <w:marLeft w:val="0"/>
      <w:marRight w:val="0"/>
      <w:marTop w:val="0"/>
      <w:marBottom w:val="0"/>
      <w:divBdr>
        <w:top w:val="none" w:sz="0" w:space="0" w:color="auto"/>
        <w:left w:val="none" w:sz="0" w:space="0" w:color="auto"/>
        <w:bottom w:val="none" w:sz="0" w:space="0" w:color="auto"/>
        <w:right w:val="none" w:sz="0" w:space="0" w:color="auto"/>
      </w:divBdr>
    </w:div>
    <w:div w:id="1522160069">
      <w:bodyDiv w:val="1"/>
      <w:marLeft w:val="0"/>
      <w:marRight w:val="0"/>
      <w:marTop w:val="0"/>
      <w:marBottom w:val="0"/>
      <w:divBdr>
        <w:top w:val="none" w:sz="0" w:space="0" w:color="auto"/>
        <w:left w:val="none" w:sz="0" w:space="0" w:color="auto"/>
        <w:bottom w:val="none" w:sz="0" w:space="0" w:color="auto"/>
        <w:right w:val="none" w:sz="0" w:space="0" w:color="auto"/>
      </w:divBdr>
      <w:divsChild>
        <w:div w:id="1756827962">
          <w:marLeft w:val="0"/>
          <w:marRight w:val="0"/>
          <w:marTop w:val="0"/>
          <w:marBottom w:val="0"/>
          <w:divBdr>
            <w:top w:val="none" w:sz="0" w:space="0" w:color="auto"/>
            <w:left w:val="none" w:sz="0" w:space="0" w:color="auto"/>
            <w:bottom w:val="none" w:sz="0" w:space="0" w:color="auto"/>
            <w:right w:val="none" w:sz="0" w:space="0" w:color="auto"/>
          </w:divBdr>
        </w:div>
        <w:div w:id="1845126985">
          <w:marLeft w:val="0"/>
          <w:marRight w:val="0"/>
          <w:marTop w:val="0"/>
          <w:marBottom w:val="0"/>
          <w:divBdr>
            <w:top w:val="none" w:sz="0" w:space="0" w:color="auto"/>
            <w:left w:val="none" w:sz="0" w:space="0" w:color="auto"/>
            <w:bottom w:val="none" w:sz="0" w:space="0" w:color="auto"/>
            <w:right w:val="none" w:sz="0" w:space="0" w:color="auto"/>
          </w:divBdr>
        </w:div>
        <w:div w:id="2011368648">
          <w:marLeft w:val="0"/>
          <w:marRight w:val="0"/>
          <w:marTop w:val="0"/>
          <w:marBottom w:val="0"/>
          <w:divBdr>
            <w:top w:val="none" w:sz="0" w:space="0" w:color="auto"/>
            <w:left w:val="none" w:sz="0" w:space="0" w:color="auto"/>
            <w:bottom w:val="none" w:sz="0" w:space="0" w:color="auto"/>
            <w:right w:val="none" w:sz="0" w:space="0" w:color="auto"/>
          </w:divBdr>
        </w:div>
        <w:div w:id="1353455854">
          <w:marLeft w:val="0"/>
          <w:marRight w:val="0"/>
          <w:marTop w:val="0"/>
          <w:marBottom w:val="0"/>
          <w:divBdr>
            <w:top w:val="none" w:sz="0" w:space="0" w:color="auto"/>
            <w:left w:val="none" w:sz="0" w:space="0" w:color="auto"/>
            <w:bottom w:val="none" w:sz="0" w:space="0" w:color="auto"/>
            <w:right w:val="none" w:sz="0" w:space="0" w:color="auto"/>
          </w:divBdr>
        </w:div>
        <w:div w:id="2024092111">
          <w:marLeft w:val="0"/>
          <w:marRight w:val="0"/>
          <w:marTop w:val="0"/>
          <w:marBottom w:val="0"/>
          <w:divBdr>
            <w:top w:val="none" w:sz="0" w:space="0" w:color="auto"/>
            <w:left w:val="none" w:sz="0" w:space="0" w:color="auto"/>
            <w:bottom w:val="none" w:sz="0" w:space="0" w:color="auto"/>
            <w:right w:val="none" w:sz="0" w:space="0" w:color="auto"/>
          </w:divBdr>
        </w:div>
        <w:div w:id="1740787017">
          <w:marLeft w:val="0"/>
          <w:marRight w:val="0"/>
          <w:marTop w:val="0"/>
          <w:marBottom w:val="0"/>
          <w:divBdr>
            <w:top w:val="none" w:sz="0" w:space="0" w:color="auto"/>
            <w:left w:val="none" w:sz="0" w:space="0" w:color="auto"/>
            <w:bottom w:val="none" w:sz="0" w:space="0" w:color="auto"/>
            <w:right w:val="none" w:sz="0" w:space="0" w:color="auto"/>
          </w:divBdr>
        </w:div>
        <w:div w:id="391121460">
          <w:marLeft w:val="0"/>
          <w:marRight w:val="0"/>
          <w:marTop w:val="0"/>
          <w:marBottom w:val="0"/>
          <w:divBdr>
            <w:top w:val="none" w:sz="0" w:space="0" w:color="auto"/>
            <w:left w:val="none" w:sz="0" w:space="0" w:color="auto"/>
            <w:bottom w:val="none" w:sz="0" w:space="0" w:color="auto"/>
            <w:right w:val="none" w:sz="0" w:space="0" w:color="auto"/>
          </w:divBdr>
        </w:div>
        <w:div w:id="1957977756">
          <w:marLeft w:val="0"/>
          <w:marRight w:val="0"/>
          <w:marTop w:val="0"/>
          <w:marBottom w:val="0"/>
          <w:divBdr>
            <w:top w:val="none" w:sz="0" w:space="0" w:color="auto"/>
            <w:left w:val="none" w:sz="0" w:space="0" w:color="auto"/>
            <w:bottom w:val="none" w:sz="0" w:space="0" w:color="auto"/>
            <w:right w:val="none" w:sz="0" w:space="0" w:color="auto"/>
          </w:divBdr>
        </w:div>
        <w:div w:id="837693836">
          <w:marLeft w:val="0"/>
          <w:marRight w:val="0"/>
          <w:marTop w:val="0"/>
          <w:marBottom w:val="0"/>
          <w:divBdr>
            <w:top w:val="none" w:sz="0" w:space="0" w:color="auto"/>
            <w:left w:val="none" w:sz="0" w:space="0" w:color="auto"/>
            <w:bottom w:val="none" w:sz="0" w:space="0" w:color="auto"/>
            <w:right w:val="none" w:sz="0" w:space="0" w:color="auto"/>
          </w:divBdr>
        </w:div>
        <w:div w:id="1377511656">
          <w:marLeft w:val="0"/>
          <w:marRight w:val="0"/>
          <w:marTop w:val="0"/>
          <w:marBottom w:val="0"/>
          <w:divBdr>
            <w:top w:val="none" w:sz="0" w:space="0" w:color="auto"/>
            <w:left w:val="none" w:sz="0" w:space="0" w:color="auto"/>
            <w:bottom w:val="none" w:sz="0" w:space="0" w:color="auto"/>
            <w:right w:val="none" w:sz="0" w:space="0" w:color="auto"/>
          </w:divBdr>
        </w:div>
        <w:div w:id="1458841792">
          <w:marLeft w:val="0"/>
          <w:marRight w:val="0"/>
          <w:marTop w:val="0"/>
          <w:marBottom w:val="0"/>
          <w:divBdr>
            <w:top w:val="none" w:sz="0" w:space="0" w:color="auto"/>
            <w:left w:val="none" w:sz="0" w:space="0" w:color="auto"/>
            <w:bottom w:val="none" w:sz="0" w:space="0" w:color="auto"/>
            <w:right w:val="none" w:sz="0" w:space="0" w:color="auto"/>
          </w:divBdr>
        </w:div>
        <w:div w:id="1677229528">
          <w:marLeft w:val="0"/>
          <w:marRight w:val="0"/>
          <w:marTop w:val="0"/>
          <w:marBottom w:val="0"/>
          <w:divBdr>
            <w:top w:val="none" w:sz="0" w:space="0" w:color="auto"/>
            <w:left w:val="none" w:sz="0" w:space="0" w:color="auto"/>
            <w:bottom w:val="none" w:sz="0" w:space="0" w:color="auto"/>
            <w:right w:val="none" w:sz="0" w:space="0" w:color="auto"/>
          </w:divBdr>
        </w:div>
        <w:div w:id="1950894438">
          <w:marLeft w:val="0"/>
          <w:marRight w:val="0"/>
          <w:marTop w:val="0"/>
          <w:marBottom w:val="0"/>
          <w:divBdr>
            <w:top w:val="none" w:sz="0" w:space="0" w:color="auto"/>
            <w:left w:val="none" w:sz="0" w:space="0" w:color="auto"/>
            <w:bottom w:val="none" w:sz="0" w:space="0" w:color="auto"/>
            <w:right w:val="none" w:sz="0" w:space="0" w:color="auto"/>
          </w:divBdr>
        </w:div>
        <w:div w:id="1843425354">
          <w:marLeft w:val="0"/>
          <w:marRight w:val="0"/>
          <w:marTop w:val="0"/>
          <w:marBottom w:val="0"/>
          <w:divBdr>
            <w:top w:val="none" w:sz="0" w:space="0" w:color="auto"/>
            <w:left w:val="none" w:sz="0" w:space="0" w:color="auto"/>
            <w:bottom w:val="none" w:sz="0" w:space="0" w:color="auto"/>
            <w:right w:val="none" w:sz="0" w:space="0" w:color="auto"/>
          </w:divBdr>
        </w:div>
        <w:div w:id="2121870721">
          <w:marLeft w:val="0"/>
          <w:marRight w:val="0"/>
          <w:marTop w:val="0"/>
          <w:marBottom w:val="0"/>
          <w:divBdr>
            <w:top w:val="none" w:sz="0" w:space="0" w:color="auto"/>
            <w:left w:val="none" w:sz="0" w:space="0" w:color="auto"/>
            <w:bottom w:val="none" w:sz="0" w:space="0" w:color="auto"/>
            <w:right w:val="none" w:sz="0" w:space="0" w:color="auto"/>
          </w:divBdr>
        </w:div>
        <w:div w:id="952633328">
          <w:marLeft w:val="0"/>
          <w:marRight w:val="0"/>
          <w:marTop w:val="0"/>
          <w:marBottom w:val="0"/>
          <w:divBdr>
            <w:top w:val="none" w:sz="0" w:space="0" w:color="auto"/>
            <w:left w:val="none" w:sz="0" w:space="0" w:color="auto"/>
            <w:bottom w:val="none" w:sz="0" w:space="0" w:color="auto"/>
            <w:right w:val="none" w:sz="0" w:space="0" w:color="auto"/>
          </w:divBdr>
        </w:div>
        <w:div w:id="299656608">
          <w:marLeft w:val="0"/>
          <w:marRight w:val="0"/>
          <w:marTop w:val="0"/>
          <w:marBottom w:val="0"/>
          <w:divBdr>
            <w:top w:val="none" w:sz="0" w:space="0" w:color="auto"/>
            <w:left w:val="none" w:sz="0" w:space="0" w:color="auto"/>
            <w:bottom w:val="none" w:sz="0" w:space="0" w:color="auto"/>
            <w:right w:val="none" w:sz="0" w:space="0" w:color="auto"/>
          </w:divBdr>
        </w:div>
        <w:div w:id="1494684428">
          <w:marLeft w:val="0"/>
          <w:marRight w:val="0"/>
          <w:marTop w:val="0"/>
          <w:marBottom w:val="0"/>
          <w:divBdr>
            <w:top w:val="none" w:sz="0" w:space="0" w:color="auto"/>
            <w:left w:val="none" w:sz="0" w:space="0" w:color="auto"/>
            <w:bottom w:val="none" w:sz="0" w:space="0" w:color="auto"/>
            <w:right w:val="none" w:sz="0" w:space="0" w:color="auto"/>
          </w:divBdr>
        </w:div>
        <w:div w:id="1093553230">
          <w:marLeft w:val="0"/>
          <w:marRight w:val="0"/>
          <w:marTop w:val="0"/>
          <w:marBottom w:val="0"/>
          <w:divBdr>
            <w:top w:val="none" w:sz="0" w:space="0" w:color="auto"/>
            <w:left w:val="none" w:sz="0" w:space="0" w:color="auto"/>
            <w:bottom w:val="none" w:sz="0" w:space="0" w:color="auto"/>
            <w:right w:val="none" w:sz="0" w:space="0" w:color="auto"/>
          </w:divBdr>
        </w:div>
      </w:divsChild>
    </w:div>
    <w:div w:id="1530604964">
      <w:bodyDiv w:val="1"/>
      <w:marLeft w:val="0"/>
      <w:marRight w:val="0"/>
      <w:marTop w:val="0"/>
      <w:marBottom w:val="0"/>
      <w:divBdr>
        <w:top w:val="none" w:sz="0" w:space="0" w:color="auto"/>
        <w:left w:val="none" w:sz="0" w:space="0" w:color="auto"/>
        <w:bottom w:val="none" w:sz="0" w:space="0" w:color="auto"/>
        <w:right w:val="none" w:sz="0" w:space="0" w:color="auto"/>
      </w:divBdr>
      <w:divsChild>
        <w:div w:id="279999051">
          <w:marLeft w:val="0"/>
          <w:marRight w:val="0"/>
          <w:marTop w:val="0"/>
          <w:marBottom w:val="0"/>
          <w:divBdr>
            <w:top w:val="none" w:sz="0" w:space="0" w:color="auto"/>
            <w:left w:val="none" w:sz="0" w:space="0" w:color="auto"/>
            <w:bottom w:val="none" w:sz="0" w:space="0" w:color="auto"/>
            <w:right w:val="none" w:sz="0" w:space="0" w:color="auto"/>
          </w:divBdr>
          <w:divsChild>
            <w:div w:id="426730784">
              <w:marLeft w:val="0"/>
              <w:marRight w:val="0"/>
              <w:marTop w:val="0"/>
              <w:marBottom w:val="0"/>
              <w:divBdr>
                <w:top w:val="none" w:sz="0" w:space="0" w:color="auto"/>
                <w:left w:val="none" w:sz="0" w:space="0" w:color="auto"/>
                <w:bottom w:val="none" w:sz="0" w:space="0" w:color="auto"/>
                <w:right w:val="none" w:sz="0" w:space="0" w:color="auto"/>
              </w:divBdr>
              <w:divsChild>
                <w:div w:id="18184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39635">
      <w:bodyDiv w:val="1"/>
      <w:marLeft w:val="0"/>
      <w:marRight w:val="0"/>
      <w:marTop w:val="0"/>
      <w:marBottom w:val="0"/>
      <w:divBdr>
        <w:top w:val="none" w:sz="0" w:space="0" w:color="auto"/>
        <w:left w:val="none" w:sz="0" w:space="0" w:color="auto"/>
        <w:bottom w:val="none" w:sz="0" w:space="0" w:color="auto"/>
        <w:right w:val="none" w:sz="0" w:space="0" w:color="auto"/>
      </w:divBdr>
    </w:div>
    <w:div w:id="1547831341">
      <w:bodyDiv w:val="1"/>
      <w:marLeft w:val="0"/>
      <w:marRight w:val="0"/>
      <w:marTop w:val="0"/>
      <w:marBottom w:val="0"/>
      <w:divBdr>
        <w:top w:val="none" w:sz="0" w:space="0" w:color="auto"/>
        <w:left w:val="none" w:sz="0" w:space="0" w:color="auto"/>
        <w:bottom w:val="none" w:sz="0" w:space="0" w:color="auto"/>
        <w:right w:val="none" w:sz="0" w:space="0" w:color="auto"/>
      </w:divBdr>
    </w:div>
    <w:div w:id="1555042263">
      <w:bodyDiv w:val="1"/>
      <w:marLeft w:val="0"/>
      <w:marRight w:val="0"/>
      <w:marTop w:val="0"/>
      <w:marBottom w:val="0"/>
      <w:divBdr>
        <w:top w:val="none" w:sz="0" w:space="0" w:color="auto"/>
        <w:left w:val="none" w:sz="0" w:space="0" w:color="auto"/>
        <w:bottom w:val="none" w:sz="0" w:space="0" w:color="auto"/>
        <w:right w:val="none" w:sz="0" w:space="0" w:color="auto"/>
      </w:divBdr>
    </w:div>
    <w:div w:id="1563952718">
      <w:bodyDiv w:val="1"/>
      <w:marLeft w:val="0"/>
      <w:marRight w:val="0"/>
      <w:marTop w:val="0"/>
      <w:marBottom w:val="0"/>
      <w:divBdr>
        <w:top w:val="none" w:sz="0" w:space="0" w:color="auto"/>
        <w:left w:val="none" w:sz="0" w:space="0" w:color="auto"/>
        <w:bottom w:val="none" w:sz="0" w:space="0" w:color="auto"/>
        <w:right w:val="none" w:sz="0" w:space="0" w:color="auto"/>
      </w:divBdr>
      <w:divsChild>
        <w:div w:id="1685864311">
          <w:marLeft w:val="0"/>
          <w:marRight w:val="0"/>
          <w:marTop w:val="0"/>
          <w:marBottom w:val="0"/>
          <w:divBdr>
            <w:top w:val="none" w:sz="0" w:space="0" w:color="auto"/>
            <w:left w:val="none" w:sz="0" w:space="0" w:color="auto"/>
            <w:bottom w:val="none" w:sz="0" w:space="0" w:color="auto"/>
            <w:right w:val="none" w:sz="0" w:space="0" w:color="auto"/>
          </w:divBdr>
          <w:divsChild>
            <w:div w:id="1807242061">
              <w:marLeft w:val="0"/>
              <w:marRight w:val="0"/>
              <w:marTop w:val="0"/>
              <w:marBottom w:val="0"/>
              <w:divBdr>
                <w:top w:val="none" w:sz="0" w:space="0" w:color="auto"/>
                <w:left w:val="none" w:sz="0" w:space="0" w:color="auto"/>
                <w:bottom w:val="none" w:sz="0" w:space="0" w:color="auto"/>
                <w:right w:val="none" w:sz="0" w:space="0" w:color="auto"/>
              </w:divBdr>
              <w:divsChild>
                <w:div w:id="15069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2371">
      <w:bodyDiv w:val="1"/>
      <w:marLeft w:val="0"/>
      <w:marRight w:val="0"/>
      <w:marTop w:val="0"/>
      <w:marBottom w:val="0"/>
      <w:divBdr>
        <w:top w:val="none" w:sz="0" w:space="0" w:color="auto"/>
        <w:left w:val="none" w:sz="0" w:space="0" w:color="auto"/>
        <w:bottom w:val="none" w:sz="0" w:space="0" w:color="auto"/>
        <w:right w:val="none" w:sz="0" w:space="0" w:color="auto"/>
      </w:divBdr>
    </w:div>
    <w:div w:id="1575361774">
      <w:bodyDiv w:val="1"/>
      <w:marLeft w:val="0"/>
      <w:marRight w:val="0"/>
      <w:marTop w:val="0"/>
      <w:marBottom w:val="0"/>
      <w:divBdr>
        <w:top w:val="none" w:sz="0" w:space="0" w:color="auto"/>
        <w:left w:val="none" w:sz="0" w:space="0" w:color="auto"/>
        <w:bottom w:val="none" w:sz="0" w:space="0" w:color="auto"/>
        <w:right w:val="none" w:sz="0" w:space="0" w:color="auto"/>
      </w:divBdr>
    </w:div>
    <w:div w:id="1577397658">
      <w:bodyDiv w:val="1"/>
      <w:marLeft w:val="0"/>
      <w:marRight w:val="0"/>
      <w:marTop w:val="0"/>
      <w:marBottom w:val="0"/>
      <w:divBdr>
        <w:top w:val="none" w:sz="0" w:space="0" w:color="auto"/>
        <w:left w:val="none" w:sz="0" w:space="0" w:color="auto"/>
        <w:bottom w:val="none" w:sz="0" w:space="0" w:color="auto"/>
        <w:right w:val="none" w:sz="0" w:space="0" w:color="auto"/>
      </w:divBdr>
    </w:div>
    <w:div w:id="1577520258">
      <w:bodyDiv w:val="1"/>
      <w:marLeft w:val="0"/>
      <w:marRight w:val="0"/>
      <w:marTop w:val="0"/>
      <w:marBottom w:val="0"/>
      <w:divBdr>
        <w:top w:val="none" w:sz="0" w:space="0" w:color="auto"/>
        <w:left w:val="none" w:sz="0" w:space="0" w:color="auto"/>
        <w:bottom w:val="none" w:sz="0" w:space="0" w:color="auto"/>
        <w:right w:val="none" w:sz="0" w:space="0" w:color="auto"/>
      </w:divBdr>
      <w:divsChild>
        <w:div w:id="2044400897">
          <w:marLeft w:val="0"/>
          <w:marRight w:val="0"/>
          <w:marTop w:val="0"/>
          <w:marBottom w:val="0"/>
          <w:divBdr>
            <w:top w:val="none" w:sz="0" w:space="0" w:color="auto"/>
            <w:left w:val="none" w:sz="0" w:space="0" w:color="auto"/>
            <w:bottom w:val="none" w:sz="0" w:space="0" w:color="auto"/>
            <w:right w:val="none" w:sz="0" w:space="0" w:color="auto"/>
          </w:divBdr>
        </w:div>
      </w:divsChild>
    </w:div>
    <w:div w:id="1592161801">
      <w:bodyDiv w:val="1"/>
      <w:marLeft w:val="0"/>
      <w:marRight w:val="0"/>
      <w:marTop w:val="0"/>
      <w:marBottom w:val="0"/>
      <w:divBdr>
        <w:top w:val="none" w:sz="0" w:space="0" w:color="auto"/>
        <w:left w:val="none" w:sz="0" w:space="0" w:color="auto"/>
        <w:bottom w:val="none" w:sz="0" w:space="0" w:color="auto"/>
        <w:right w:val="none" w:sz="0" w:space="0" w:color="auto"/>
      </w:divBdr>
    </w:div>
    <w:div w:id="1593126605">
      <w:bodyDiv w:val="1"/>
      <w:marLeft w:val="0"/>
      <w:marRight w:val="0"/>
      <w:marTop w:val="0"/>
      <w:marBottom w:val="0"/>
      <w:divBdr>
        <w:top w:val="none" w:sz="0" w:space="0" w:color="auto"/>
        <w:left w:val="none" w:sz="0" w:space="0" w:color="auto"/>
        <w:bottom w:val="none" w:sz="0" w:space="0" w:color="auto"/>
        <w:right w:val="none" w:sz="0" w:space="0" w:color="auto"/>
      </w:divBdr>
    </w:div>
    <w:div w:id="1595818013">
      <w:bodyDiv w:val="1"/>
      <w:marLeft w:val="0"/>
      <w:marRight w:val="0"/>
      <w:marTop w:val="0"/>
      <w:marBottom w:val="0"/>
      <w:divBdr>
        <w:top w:val="none" w:sz="0" w:space="0" w:color="auto"/>
        <w:left w:val="none" w:sz="0" w:space="0" w:color="auto"/>
        <w:bottom w:val="none" w:sz="0" w:space="0" w:color="auto"/>
        <w:right w:val="none" w:sz="0" w:space="0" w:color="auto"/>
      </w:divBdr>
      <w:divsChild>
        <w:div w:id="1850438069">
          <w:marLeft w:val="0"/>
          <w:marRight w:val="0"/>
          <w:marTop w:val="0"/>
          <w:marBottom w:val="0"/>
          <w:divBdr>
            <w:top w:val="none" w:sz="0" w:space="0" w:color="auto"/>
            <w:left w:val="none" w:sz="0" w:space="0" w:color="auto"/>
            <w:bottom w:val="none" w:sz="0" w:space="0" w:color="auto"/>
            <w:right w:val="none" w:sz="0" w:space="0" w:color="auto"/>
          </w:divBdr>
          <w:divsChild>
            <w:div w:id="7912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5920">
      <w:bodyDiv w:val="1"/>
      <w:marLeft w:val="0"/>
      <w:marRight w:val="0"/>
      <w:marTop w:val="0"/>
      <w:marBottom w:val="0"/>
      <w:divBdr>
        <w:top w:val="none" w:sz="0" w:space="0" w:color="auto"/>
        <w:left w:val="none" w:sz="0" w:space="0" w:color="auto"/>
        <w:bottom w:val="none" w:sz="0" w:space="0" w:color="auto"/>
        <w:right w:val="none" w:sz="0" w:space="0" w:color="auto"/>
      </w:divBdr>
    </w:div>
    <w:div w:id="1597405031">
      <w:bodyDiv w:val="1"/>
      <w:marLeft w:val="0"/>
      <w:marRight w:val="0"/>
      <w:marTop w:val="0"/>
      <w:marBottom w:val="0"/>
      <w:divBdr>
        <w:top w:val="none" w:sz="0" w:space="0" w:color="auto"/>
        <w:left w:val="none" w:sz="0" w:space="0" w:color="auto"/>
        <w:bottom w:val="none" w:sz="0" w:space="0" w:color="auto"/>
        <w:right w:val="none" w:sz="0" w:space="0" w:color="auto"/>
      </w:divBdr>
      <w:divsChild>
        <w:div w:id="1406684648">
          <w:marLeft w:val="0"/>
          <w:marRight w:val="0"/>
          <w:marTop w:val="0"/>
          <w:marBottom w:val="0"/>
          <w:divBdr>
            <w:top w:val="none" w:sz="0" w:space="0" w:color="auto"/>
            <w:left w:val="none" w:sz="0" w:space="0" w:color="auto"/>
            <w:bottom w:val="none" w:sz="0" w:space="0" w:color="auto"/>
            <w:right w:val="none" w:sz="0" w:space="0" w:color="auto"/>
          </w:divBdr>
          <w:divsChild>
            <w:div w:id="1367292821">
              <w:marLeft w:val="0"/>
              <w:marRight w:val="0"/>
              <w:marTop w:val="0"/>
              <w:marBottom w:val="0"/>
              <w:divBdr>
                <w:top w:val="none" w:sz="0" w:space="0" w:color="auto"/>
                <w:left w:val="none" w:sz="0" w:space="0" w:color="auto"/>
                <w:bottom w:val="none" w:sz="0" w:space="0" w:color="auto"/>
                <w:right w:val="none" w:sz="0" w:space="0" w:color="auto"/>
              </w:divBdr>
              <w:divsChild>
                <w:div w:id="3423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9109">
      <w:bodyDiv w:val="1"/>
      <w:marLeft w:val="0"/>
      <w:marRight w:val="0"/>
      <w:marTop w:val="0"/>
      <w:marBottom w:val="0"/>
      <w:divBdr>
        <w:top w:val="none" w:sz="0" w:space="0" w:color="auto"/>
        <w:left w:val="none" w:sz="0" w:space="0" w:color="auto"/>
        <w:bottom w:val="none" w:sz="0" w:space="0" w:color="auto"/>
        <w:right w:val="none" w:sz="0" w:space="0" w:color="auto"/>
      </w:divBdr>
    </w:div>
    <w:div w:id="1617788003">
      <w:bodyDiv w:val="1"/>
      <w:marLeft w:val="0"/>
      <w:marRight w:val="0"/>
      <w:marTop w:val="0"/>
      <w:marBottom w:val="0"/>
      <w:divBdr>
        <w:top w:val="none" w:sz="0" w:space="0" w:color="auto"/>
        <w:left w:val="none" w:sz="0" w:space="0" w:color="auto"/>
        <w:bottom w:val="none" w:sz="0" w:space="0" w:color="auto"/>
        <w:right w:val="none" w:sz="0" w:space="0" w:color="auto"/>
      </w:divBdr>
    </w:div>
    <w:div w:id="1627740960">
      <w:bodyDiv w:val="1"/>
      <w:marLeft w:val="0"/>
      <w:marRight w:val="0"/>
      <w:marTop w:val="0"/>
      <w:marBottom w:val="0"/>
      <w:divBdr>
        <w:top w:val="none" w:sz="0" w:space="0" w:color="auto"/>
        <w:left w:val="none" w:sz="0" w:space="0" w:color="auto"/>
        <w:bottom w:val="none" w:sz="0" w:space="0" w:color="auto"/>
        <w:right w:val="none" w:sz="0" w:space="0" w:color="auto"/>
      </w:divBdr>
    </w:div>
    <w:div w:id="1628972945">
      <w:bodyDiv w:val="1"/>
      <w:marLeft w:val="0"/>
      <w:marRight w:val="0"/>
      <w:marTop w:val="0"/>
      <w:marBottom w:val="0"/>
      <w:divBdr>
        <w:top w:val="none" w:sz="0" w:space="0" w:color="auto"/>
        <w:left w:val="none" w:sz="0" w:space="0" w:color="auto"/>
        <w:bottom w:val="none" w:sz="0" w:space="0" w:color="auto"/>
        <w:right w:val="none" w:sz="0" w:space="0" w:color="auto"/>
      </w:divBdr>
    </w:div>
    <w:div w:id="1629624133">
      <w:bodyDiv w:val="1"/>
      <w:marLeft w:val="0"/>
      <w:marRight w:val="0"/>
      <w:marTop w:val="0"/>
      <w:marBottom w:val="0"/>
      <w:divBdr>
        <w:top w:val="none" w:sz="0" w:space="0" w:color="auto"/>
        <w:left w:val="none" w:sz="0" w:space="0" w:color="auto"/>
        <w:bottom w:val="none" w:sz="0" w:space="0" w:color="auto"/>
        <w:right w:val="none" w:sz="0" w:space="0" w:color="auto"/>
      </w:divBdr>
      <w:divsChild>
        <w:div w:id="66727952">
          <w:marLeft w:val="0"/>
          <w:marRight w:val="0"/>
          <w:marTop w:val="0"/>
          <w:marBottom w:val="0"/>
          <w:divBdr>
            <w:top w:val="none" w:sz="0" w:space="0" w:color="auto"/>
            <w:left w:val="none" w:sz="0" w:space="0" w:color="auto"/>
            <w:bottom w:val="none" w:sz="0" w:space="0" w:color="auto"/>
            <w:right w:val="none" w:sz="0" w:space="0" w:color="auto"/>
          </w:divBdr>
          <w:divsChild>
            <w:div w:id="1741950850">
              <w:marLeft w:val="0"/>
              <w:marRight w:val="0"/>
              <w:marTop w:val="0"/>
              <w:marBottom w:val="0"/>
              <w:divBdr>
                <w:top w:val="none" w:sz="0" w:space="0" w:color="auto"/>
                <w:left w:val="none" w:sz="0" w:space="0" w:color="auto"/>
                <w:bottom w:val="none" w:sz="0" w:space="0" w:color="auto"/>
                <w:right w:val="none" w:sz="0" w:space="0" w:color="auto"/>
              </w:divBdr>
              <w:divsChild>
                <w:div w:id="1794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5753">
      <w:bodyDiv w:val="1"/>
      <w:marLeft w:val="0"/>
      <w:marRight w:val="0"/>
      <w:marTop w:val="0"/>
      <w:marBottom w:val="0"/>
      <w:divBdr>
        <w:top w:val="none" w:sz="0" w:space="0" w:color="auto"/>
        <w:left w:val="none" w:sz="0" w:space="0" w:color="auto"/>
        <w:bottom w:val="none" w:sz="0" w:space="0" w:color="auto"/>
        <w:right w:val="none" w:sz="0" w:space="0" w:color="auto"/>
      </w:divBdr>
    </w:div>
    <w:div w:id="1634141516">
      <w:bodyDiv w:val="1"/>
      <w:marLeft w:val="0"/>
      <w:marRight w:val="0"/>
      <w:marTop w:val="0"/>
      <w:marBottom w:val="0"/>
      <w:divBdr>
        <w:top w:val="none" w:sz="0" w:space="0" w:color="auto"/>
        <w:left w:val="none" w:sz="0" w:space="0" w:color="auto"/>
        <w:bottom w:val="none" w:sz="0" w:space="0" w:color="auto"/>
        <w:right w:val="none" w:sz="0" w:space="0" w:color="auto"/>
      </w:divBdr>
    </w:div>
    <w:div w:id="1635596045">
      <w:bodyDiv w:val="1"/>
      <w:marLeft w:val="0"/>
      <w:marRight w:val="0"/>
      <w:marTop w:val="0"/>
      <w:marBottom w:val="0"/>
      <w:divBdr>
        <w:top w:val="none" w:sz="0" w:space="0" w:color="auto"/>
        <w:left w:val="none" w:sz="0" w:space="0" w:color="auto"/>
        <w:bottom w:val="none" w:sz="0" w:space="0" w:color="auto"/>
        <w:right w:val="none" w:sz="0" w:space="0" w:color="auto"/>
      </w:divBdr>
    </w:div>
    <w:div w:id="1649044393">
      <w:bodyDiv w:val="1"/>
      <w:marLeft w:val="0"/>
      <w:marRight w:val="0"/>
      <w:marTop w:val="0"/>
      <w:marBottom w:val="0"/>
      <w:divBdr>
        <w:top w:val="none" w:sz="0" w:space="0" w:color="auto"/>
        <w:left w:val="none" w:sz="0" w:space="0" w:color="auto"/>
        <w:bottom w:val="none" w:sz="0" w:space="0" w:color="auto"/>
        <w:right w:val="none" w:sz="0" w:space="0" w:color="auto"/>
      </w:divBdr>
    </w:div>
    <w:div w:id="1654526671">
      <w:bodyDiv w:val="1"/>
      <w:marLeft w:val="0"/>
      <w:marRight w:val="0"/>
      <w:marTop w:val="0"/>
      <w:marBottom w:val="0"/>
      <w:divBdr>
        <w:top w:val="none" w:sz="0" w:space="0" w:color="auto"/>
        <w:left w:val="none" w:sz="0" w:space="0" w:color="auto"/>
        <w:bottom w:val="none" w:sz="0" w:space="0" w:color="auto"/>
        <w:right w:val="none" w:sz="0" w:space="0" w:color="auto"/>
      </w:divBdr>
    </w:div>
    <w:div w:id="1656648188">
      <w:bodyDiv w:val="1"/>
      <w:marLeft w:val="0"/>
      <w:marRight w:val="0"/>
      <w:marTop w:val="0"/>
      <w:marBottom w:val="0"/>
      <w:divBdr>
        <w:top w:val="none" w:sz="0" w:space="0" w:color="auto"/>
        <w:left w:val="none" w:sz="0" w:space="0" w:color="auto"/>
        <w:bottom w:val="none" w:sz="0" w:space="0" w:color="auto"/>
        <w:right w:val="none" w:sz="0" w:space="0" w:color="auto"/>
      </w:divBdr>
    </w:div>
    <w:div w:id="1657563958">
      <w:bodyDiv w:val="1"/>
      <w:marLeft w:val="0"/>
      <w:marRight w:val="0"/>
      <w:marTop w:val="0"/>
      <w:marBottom w:val="0"/>
      <w:divBdr>
        <w:top w:val="none" w:sz="0" w:space="0" w:color="auto"/>
        <w:left w:val="none" w:sz="0" w:space="0" w:color="auto"/>
        <w:bottom w:val="none" w:sz="0" w:space="0" w:color="auto"/>
        <w:right w:val="none" w:sz="0" w:space="0" w:color="auto"/>
      </w:divBdr>
      <w:divsChild>
        <w:div w:id="1155410639">
          <w:marLeft w:val="0"/>
          <w:marRight w:val="0"/>
          <w:marTop w:val="0"/>
          <w:marBottom w:val="0"/>
          <w:divBdr>
            <w:top w:val="none" w:sz="0" w:space="0" w:color="auto"/>
            <w:left w:val="none" w:sz="0" w:space="0" w:color="auto"/>
            <w:bottom w:val="none" w:sz="0" w:space="0" w:color="auto"/>
            <w:right w:val="none" w:sz="0" w:space="0" w:color="auto"/>
          </w:divBdr>
        </w:div>
      </w:divsChild>
    </w:div>
    <w:div w:id="1660689863">
      <w:bodyDiv w:val="1"/>
      <w:marLeft w:val="0"/>
      <w:marRight w:val="0"/>
      <w:marTop w:val="0"/>
      <w:marBottom w:val="0"/>
      <w:divBdr>
        <w:top w:val="none" w:sz="0" w:space="0" w:color="auto"/>
        <w:left w:val="none" w:sz="0" w:space="0" w:color="auto"/>
        <w:bottom w:val="none" w:sz="0" w:space="0" w:color="auto"/>
        <w:right w:val="none" w:sz="0" w:space="0" w:color="auto"/>
      </w:divBdr>
      <w:divsChild>
        <w:div w:id="1186406357">
          <w:marLeft w:val="0"/>
          <w:marRight w:val="0"/>
          <w:marTop w:val="0"/>
          <w:marBottom w:val="0"/>
          <w:divBdr>
            <w:top w:val="none" w:sz="0" w:space="0" w:color="auto"/>
            <w:left w:val="none" w:sz="0" w:space="0" w:color="auto"/>
            <w:bottom w:val="none" w:sz="0" w:space="0" w:color="auto"/>
            <w:right w:val="none" w:sz="0" w:space="0" w:color="auto"/>
          </w:divBdr>
        </w:div>
        <w:div w:id="1036656591">
          <w:marLeft w:val="0"/>
          <w:marRight w:val="0"/>
          <w:marTop w:val="0"/>
          <w:marBottom w:val="0"/>
          <w:divBdr>
            <w:top w:val="none" w:sz="0" w:space="0" w:color="auto"/>
            <w:left w:val="none" w:sz="0" w:space="0" w:color="auto"/>
            <w:bottom w:val="none" w:sz="0" w:space="0" w:color="auto"/>
            <w:right w:val="none" w:sz="0" w:space="0" w:color="auto"/>
          </w:divBdr>
        </w:div>
        <w:div w:id="1631129830">
          <w:marLeft w:val="0"/>
          <w:marRight w:val="0"/>
          <w:marTop w:val="0"/>
          <w:marBottom w:val="0"/>
          <w:divBdr>
            <w:top w:val="none" w:sz="0" w:space="0" w:color="auto"/>
            <w:left w:val="none" w:sz="0" w:space="0" w:color="auto"/>
            <w:bottom w:val="none" w:sz="0" w:space="0" w:color="auto"/>
            <w:right w:val="none" w:sz="0" w:space="0" w:color="auto"/>
          </w:divBdr>
        </w:div>
        <w:div w:id="1624381742">
          <w:marLeft w:val="0"/>
          <w:marRight w:val="0"/>
          <w:marTop w:val="0"/>
          <w:marBottom w:val="0"/>
          <w:divBdr>
            <w:top w:val="none" w:sz="0" w:space="0" w:color="auto"/>
            <w:left w:val="none" w:sz="0" w:space="0" w:color="auto"/>
            <w:bottom w:val="none" w:sz="0" w:space="0" w:color="auto"/>
            <w:right w:val="none" w:sz="0" w:space="0" w:color="auto"/>
          </w:divBdr>
        </w:div>
        <w:div w:id="390345122">
          <w:marLeft w:val="0"/>
          <w:marRight w:val="0"/>
          <w:marTop w:val="0"/>
          <w:marBottom w:val="0"/>
          <w:divBdr>
            <w:top w:val="none" w:sz="0" w:space="0" w:color="auto"/>
            <w:left w:val="none" w:sz="0" w:space="0" w:color="auto"/>
            <w:bottom w:val="none" w:sz="0" w:space="0" w:color="auto"/>
            <w:right w:val="none" w:sz="0" w:space="0" w:color="auto"/>
          </w:divBdr>
        </w:div>
        <w:div w:id="713121422">
          <w:marLeft w:val="0"/>
          <w:marRight w:val="0"/>
          <w:marTop w:val="0"/>
          <w:marBottom w:val="0"/>
          <w:divBdr>
            <w:top w:val="none" w:sz="0" w:space="0" w:color="auto"/>
            <w:left w:val="none" w:sz="0" w:space="0" w:color="auto"/>
            <w:bottom w:val="none" w:sz="0" w:space="0" w:color="auto"/>
            <w:right w:val="none" w:sz="0" w:space="0" w:color="auto"/>
          </w:divBdr>
        </w:div>
        <w:div w:id="112798094">
          <w:marLeft w:val="0"/>
          <w:marRight w:val="0"/>
          <w:marTop w:val="0"/>
          <w:marBottom w:val="0"/>
          <w:divBdr>
            <w:top w:val="none" w:sz="0" w:space="0" w:color="auto"/>
            <w:left w:val="none" w:sz="0" w:space="0" w:color="auto"/>
            <w:bottom w:val="none" w:sz="0" w:space="0" w:color="auto"/>
            <w:right w:val="none" w:sz="0" w:space="0" w:color="auto"/>
          </w:divBdr>
        </w:div>
        <w:div w:id="1335381631">
          <w:marLeft w:val="0"/>
          <w:marRight w:val="0"/>
          <w:marTop w:val="0"/>
          <w:marBottom w:val="0"/>
          <w:divBdr>
            <w:top w:val="none" w:sz="0" w:space="0" w:color="auto"/>
            <w:left w:val="none" w:sz="0" w:space="0" w:color="auto"/>
            <w:bottom w:val="none" w:sz="0" w:space="0" w:color="auto"/>
            <w:right w:val="none" w:sz="0" w:space="0" w:color="auto"/>
          </w:divBdr>
        </w:div>
        <w:div w:id="246573505">
          <w:marLeft w:val="0"/>
          <w:marRight w:val="0"/>
          <w:marTop w:val="0"/>
          <w:marBottom w:val="0"/>
          <w:divBdr>
            <w:top w:val="none" w:sz="0" w:space="0" w:color="auto"/>
            <w:left w:val="none" w:sz="0" w:space="0" w:color="auto"/>
            <w:bottom w:val="none" w:sz="0" w:space="0" w:color="auto"/>
            <w:right w:val="none" w:sz="0" w:space="0" w:color="auto"/>
          </w:divBdr>
        </w:div>
        <w:div w:id="654721625">
          <w:marLeft w:val="0"/>
          <w:marRight w:val="0"/>
          <w:marTop w:val="0"/>
          <w:marBottom w:val="0"/>
          <w:divBdr>
            <w:top w:val="none" w:sz="0" w:space="0" w:color="auto"/>
            <w:left w:val="none" w:sz="0" w:space="0" w:color="auto"/>
            <w:bottom w:val="none" w:sz="0" w:space="0" w:color="auto"/>
            <w:right w:val="none" w:sz="0" w:space="0" w:color="auto"/>
          </w:divBdr>
        </w:div>
        <w:div w:id="1738894810">
          <w:marLeft w:val="0"/>
          <w:marRight w:val="0"/>
          <w:marTop w:val="0"/>
          <w:marBottom w:val="0"/>
          <w:divBdr>
            <w:top w:val="none" w:sz="0" w:space="0" w:color="auto"/>
            <w:left w:val="none" w:sz="0" w:space="0" w:color="auto"/>
            <w:bottom w:val="none" w:sz="0" w:space="0" w:color="auto"/>
            <w:right w:val="none" w:sz="0" w:space="0" w:color="auto"/>
          </w:divBdr>
        </w:div>
        <w:div w:id="1567107632">
          <w:marLeft w:val="0"/>
          <w:marRight w:val="0"/>
          <w:marTop w:val="0"/>
          <w:marBottom w:val="0"/>
          <w:divBdr>
            <w:top w:val="none" w:sz="0" w:space="0" w:color="auto"/>
            <w:left w:val="none" w:sz="0" w:space="0" w:color="auto"/>
            <w:bottom w:val="none" w:sz="0" w:space="0" w:color="auto"/>
            <w:right w:val="none" w:sz="0" w:space="0" w:color="auto"/>
          </w:divBdr>
        </w:div>
        <w:div w:id="86119730">
          <w:marLeft w:val="0"/>
          <w:marRight w:val="0"/>
          <w:marTop w:val="0"/>
          <w:marBottom w:val="0"/>
          <w:divBdr>
            <w:top w:val="none" w:sz="0" w:space="0" w:color="auto"/>
            <w:left w:val="none" w:sz="0" w:space="0" w:color="auto"/>
            <w:bottom w:val="none" w:sz="0" w:space="0" w:color="auto"/>
            <w:right w:val="none" w:sz="0" w:space="0" w:color="auto"/>
          </w:divBdr>
        </w:div>
        <w:div w:id="810026338">
          <w:marLeft w:val="0"/>
          <w:marRight w:val="0"/>
          <w:marTop w:val="0"/>
          <w:marBottom w:val="0"/>
          <w:divBdr>
            <w:top w:val="none" w:sz="0" w:space="0" w:color="auto"/>
            <w:left w:val="none" w:sz="0" w:space="0" w:color="auto"/>
            <w:bottom w:val="none" w:sz="0" w:space="0" w:color="auto"/>
            <w:right w:val="none" w:sz="0" w:space="0" w:color="auto"/>
          </w:divBdr>
        </w:div>
        <w:div w:id="159201141">
          <w:marLeft w:val="0"/>
          <w:marRight w:val="0"/>
          <w:marTop w:val="0"/>
          <w:marBottom w:val="0"/>
          <w:divBdr>
            <w:top w:val="none" w:sz="0" w:space="0" w:color="auto"/>
            <w:left w:val="none" w:sz="0" w:space="0" w:color="auto"/>
            <w:bottom w:val="none" w:sz="0" w:space="0" w:color="auto"/>
            <w:right w:val="none" w:sz="0" w:space="0" w:color="auto"/>
          </w:divBdr>
        </w:div>
        <w:div w:id="420295218">
          <w:marLeft w:val="0"/>
          <w:marRight w:val="0"/>
          <w:marTop w:val="0"/>
          <w:marBottom w:val="0"/>
          <w:divBdr>
            <w:top w:val="none" w:sz="0" w:space="0" w:color="auto"/>
            <w:left w:val="none" w:sz="0" w:space="0" w:color="auto"/>
            <w:bottom w:val="none" w:sz="0" w:space="0" w:color="auto"/>
            <w:right w:val="none" w:sz="0" w:space="0" w:color="auto"/>
          </w:divBdr>
        </w:div>
        <w:div w:id="1270091017">
          <w:marLeft w:val="0"/>
          <w:marRight w:val="0"/>
          <w:marTop w:val="0"/>
          <w:marBottom w:val="0"/>
          <w:divBdr>
            <w:top w:val="none" w:sz="0" w:space="0" w:color="auto"/>
            <w:left w:val="none" w:sz="0" w:space="0" w:color="auto"/>
            <w:bottom w:val="none" w:sz="0" w:space="0" w:color="auto"/>
            <w:right w:val="none" w:sz="0" w:space="0" w:color="auto"/>
          </w:divBdr>
        </w:div>
        <w:div w:id="476456237">
          <w:marLeft w:val="0"/>
          <w:marRight w:val="0"/>
          <w:marTop w:val="0"/>
          <w:marBottom w:val="0"/>
          <w:divBdr>
            <w:top w:val="none" w:sz="0" w:space="0" w:color="auto"/>
            <w:left w:val="none" w:sz="0" w:space="0" w:color="auto"/>
            <w:bottom w:val="none" w:sz="0" w:space="0" w:color="auto"/>
            <w:right w:val="none" w:sz="0" w:space="0" w:color="auto"/>
          </w:divBdr>
        </w:div>
        <w:div w:id="959578802">
          <w:marLeft w:val="0"/>
          <w:marRight w:val="0"/>
          <w:marTop w:val="0"/>
          <w:marBottom w:val="0"/>
          <w:divBdr>
            <w:top w:val="none" w:sz="0" w:space="0" w:color="auto"/>
            <w:left w:val="none" w:sz="0" w:space="0" w:color="auto"/>
            <w:bottom w:val="none" w:sz="0" w:space="0" w:color="auto"/>
            <w:right w:val="none" w:sz="0" w:space="0" w:color="auto"/>
          </w:divBdr>
        </w:div>
        <w:div w:id="1635715342">
          <w:marLeft w:val="0"/>
          <w:marRight w:val="0"/>
          <w:marTop w:val="0"/>
          <w:marBottom w:val="0"/>
          <w:divBdr>
            <w:top w:val="none" w:sz="0" w:space="0" w:color="auto"/>
            <w:left w:val="none" w:sz="0" w:space="0" w:color="auto"/>
            <w:bottom w:val="none" w:sz="0" w:space="0" w:color="auto"/>
            <w:right w:val="none" w:sz="0" w:space="0" w:color="auto"/>
          </w:divBdr>
        </w:div>
        <w:div w:id="1490828423">
          <w:marLeft w:val="0"/>
          <w:marRight w:val="0"/>
          <w:marTop w:val="0"/>
          <w:marBottom w:val="0"/>
          <w:divBdr>
            <w:top w:val="none" w:sz="0" w:space="0" w:color="auto"/>
            <w:left w:val="none" w:sz="0" w:space="0" w:color="auto"/>
            <w:bottom w:val="none" w:sz="0" w:space="0" w:color="auto"/>
            <w:right w:val="none" w:sz="0" w:space="0" w:color="auto"/>
          </w:divBdr>
        </w:div>
        <w:div w:id="592979623">
          <w:marLeft w:val="0"/>
          <w:marRight w:val="0"/>
          <w:marTop w:val="0"/>
          <w:marBottom w:val="0"/>
          <w:divBdr>
            <w:top w:val="none" w:sz="0" w:space="0" w:color="auto"/>
            <w:left w:val="none" w:sz="0" w:space="0" w:color="auto"/>
            <w:bottom w:val="none" w:sz="0" w:space="0" w:color="auto"/>
            <w:right w:val="none" w:sz="0" w:space="0" w:color="auto"/>
          </w:divBdr>
        </w:div>
        <w:div w:id="1968387701">
          <w:marLeft w:val="0"/>
          <w:marRight w:val="0"/>
          <w:marTop w:val="0"/>
          <w:marBottom w:val="0"/>
          <w:divBdr>
            <w:top w:val="none" w:sz="0" w:space="0" w:color="auto"/>
            <w:left w:val="none" w:sz="0" w:space="0" w:color="auto"/>
            <w:bottom w:val="none" w:sz="0" w:space="0" w:color="auto"/>
            <w:right w:val="none" w:sz="0" w:space="0" w:color="auto"/>
          </w:divBdr>
        </w:div>
        <w:div w:id="1201821691">
          <w:marLeft w:val="0"/>
          <w:marRight w:val="0"/>
          <w:marTop w:val="0"/>
          <w:marBottom w:val="0"/>
          <w:divBdr>
            <w:top w:val="none" w:sz="0" w:space="0" w:color="auto"/>
            <w:left w:val="none" w:sz="0" w:space="0" w:color="auto"/>
            <w:bottom w:val="none" w:sz="0" w:space="0" w:color="auto"/>
            <w:right w:val="none" w:sz="0" w:space="0" w:color="auto"/>
          </w:divBdr>
        </w:div>
        <w:div w:id="1413159334">
          <w:marLeft w:val="0"/>
          <w:marRight w:val="0"/>
          <w:marTop w:val="0"/>
          <w:marBottom w:val="0"/>
          <w:divBdr>
            <w:top w:val="none" w:sz="0" w:space="0" w:color="auto"/>
            <w:left w:val="none" w:sz="0" w:space="0" w:color="auto"/>
            <w:bottom w:val="none" w:sz="0" w:space="0" w:color="auto"/>
            <w:right w:val="none" w:sz="0" w:space="0" w:color="auto"/>
          </w:divBdr>
        </w:div>
        <w:div w:id="50464161">
          <w:marLeft w:val="0"/>
          <w:marRight w:val="0"/>
          <w:marTop w:val="0"/>
          <w:marBottom w:val="0"/>
          <w:divBdr>
            <w:top w:val="none" w:sz="0" w:space="0" w:color="auto"/>
            <w:left w:val="none" w:sz="0" w:space="0" w:color="auto"/>
            <w:bottom w:val="none" w:sz="0" w:space="0" w:color="auto"/>
            <w:right w:val="none" w:sz="0" w:space="0" w:color="auto"/>
          </w:divBdr>
        </w:div>
        <w:div w:id="2055764647">
          <w:marLeft w:val="0"/>
          <w:marRight w:val="0"/>
          <w:marTop w:val="0"/>
          <w:marBottom w:val="0"/>
          <w:divBdr>
            <w:top w:val="none" w:sz="0" w:space="0" w:color="auto"/>
            <w:left w:val="none" w:sz="0" w:space="0" w:color="auto"/>
            <w:bottom w:val="none" w:sz="0" w:space="0" w:color="auto"/>
            <w:right w:val="none" w:sz="0" w:space="0" w:color="auto"/>
          </w:divBdr>
        </w:div>
        <w:div w:id="310522323">
          <w:marLeft w:val="0"/>
          <w:marRight w:val="0"/>
          <w:marTop w:val="0"/>
          <w:marBottom w:val="0"/>
          <w:divBdr>
            <w:top w:val="none" w:sz="0" w:space="0" w:color="auto"/>
            <w:left w:val="none" w:sz="0" w:space="0" w:color="auto"/>
            <w:bottom w:val="none" w:sz="0" w:space="0" w:color="auto"/>
            <w:right w:val="none" w:sz="0" w:space="0" w:color="auto"/>
          </w:divBdr>
        </w:div>
        <w:div w:id="130903444">
          <w:marLeft w:val="0"/>
          <w:marRight w:val="0"/>
          <w:marTop w:val="0"/>
          <w:marBottom w:val="0"/>
          <w:divBdr>
            <w:top w:val="none" w:sz="0" w:space="0" w:color="auto"/>
            <w:left w:val="none" w:sz="0" w:space="0" w:color="auto"/>
            <w:bottom w:val="none" w:sz="0" w:space="0" w:color="auto"/>
            <w:right w:val="none" w:sz="0" w:space="0" w:color="auto"/>
          </w:divBdr>
        </w:div>
        <w:div w:id="1998726346">
          <w:marLeft w:val="0"/>
          <w:marRight w:val="0"/>
          <w:marTop w:val="0"/>
          <w:marBottom w:val="0"/>
          <w:divBdr>
            <w:top w:val="none" w:sz="0" w:space="0" w:color="auto"/>
            <w:left w:val="none" w:sz="0" w:space="0" w:color="auto"/>
            <w:bottom w:val="none" w:sz="0" w:space="0" w:color="auto"/>
            <w:right w:val="none" w:sz="0" w:space="0" w:color="auto"/>
          </w:divBdr>
        </w:div>
        <w:div w:id="1814714885">
          <w:marLeft w:val="0"/>
          <w:marRight w:val="0"/>
          <w:marTop w:val="0"/>
          <w:marBottom w:val="0"/>
          <w:divBdr>
            <w:top w:val="none" w:sz="0" w:space="0" w:color="auto"/>
            <w:left w:val="none" w:sz="0" w:space="0" w:color="auto"/>
            <w:bottom w:val="none" w:sz="0" w:space="0" w:color="auto"/>
            <w:right w:val="none" w:sz="0" w:space="0" w:color="auto"/>
          </w:divBdr>
        </w:div>
        <w:div w:id="240607756">
          <w:marLeft w:val="0"/>
          <w:marRight w:val="0"/>
          <w:marTop w:val="0"/>
          <w:marBottom w:val="0"/>
          <w:divBdr>
            <w:top w:val="none" w:sz="0" w:space="0" w:color="auto"/>
            <w:left w:val="none" w:sz="0" w:space="0" w:color="auto"/>
            <w:bottom w:val="none" w:sz="0" w:space="0" w:color="auto"/>
            <w:right w:val="none" w:sz="0" w:space="0" w:color="auto"/>
          </w:divBdr>
        </w:div>
        <w:div w:id="435755829">
          <w:marLeft w:val="0"/>
          <w:marRight w:val="0"/>
          <w:marTop w:val="0"/>
          <w:marBottom w:val="0"/>
          <w:divBdr>
            <w:top w:val="none" w:sz="0" w:space="0" w:color="auto"/>
            <w:left w:val="none" w:sz="0" w:space="0" w:color="auto"/>
            <w:bottom w:val="none" w:sz="0" w:space="0" w:color="auto"/>
            <w:right w:val="none" w:sz="0" w:space="0" w:color="auto"/>
          </w:divBdr>
        </w:div>
        <w:div w:id="1276402811">
          <w:marLeft w:val="0"/>
          <w:marRight w:val="0"/>
          <w:marTop w:val="0"/>
          <w:marBottom w:val="0"/>
          <w:divBdr>
            <w:top w:val="none" w:sz="0" w:space="0" w:color="auto"/>
            <w:left w:val="none" w:sz="0" w:space="0" w:color="auto"/>
            <w:bottom w:val="none" w:sz="0" w:space="0" w:color="auto"/>
            <w:right w:val="none" w:sz="0" w:space="0" w:color="auto"/>
          </w:divBdr>
        </w:div>
        <w:div w:id="1862937013">
          <w:marLeft w:val="0"/>
          <w:marRight w:val="0"/>
          <w:marTop w:val="0"/>
          <w:marBottom w:val="0"/>
          <w:divBdr>
            <w:top w:val="none" w:sz="0" w:space="0" w:color="auto"/>
            <w:left w:val="none" w:sz="0" w:space="0" w:color="auto"/>
            <w:bottom w:val="none" w:sz="0" w:space="0" w:color="auto"/>
            <w:right w:val="none" w:sz="0" w:space="0" w:color="auto"/>
          </w:divBdr>
        </w:div>
        <w:div w:id="545407553">
          <w:marLeft w:val="0"/>
          <w:marRight w:val="0"/>
          <w:marTop w:val="0"/>
          <w:marBottom w:val="0"/>
          <w:divBdr>
            <w:top w:val="none" w:sz="0" w:space="0" w:color="auto"/>
            <w:left w:val="none" w:sz="0" w:space="0" w:color="auto"/>
            <w:bottom w:val="none" w:sz="0" w:space="0" w:color="auto"/>
            <w:right w:val="none" w:sz="0" w:space="0" w:color="auto"/>
          </w:divBdr>
        </w:div>
        <w:div w:id="1319188628">
          <w:marLeft w:val="0"/>
          <w:marRight w:val="0"/>
          <w:marTop w:val="0"/>
          <w:marBottom w:val="0"/>
          <w:divBdr>
            <w:top w:val="none" w:sz="0" w:space="0" w:color="auto"/>
            <w:left w:val="none" w:sz="0" w:space="0" w:color="auto"/>
            <w:bottom w:val="none" w:sz="0" w:space="0" w:color="auto"/>
            <w:right w:val="none" w:sz="0" w:space="0" w:color="auto"/>
          </w:divBdr>
        </w:div>
        <w:div w:id="588928439">
          <w:marLeft w:val="0"/>
          <w:marRight w:val="0"/>
          <w:marTop w:val="0"/>
          <w:marBottom w:val="0"/>
          <w:divBdr>
            <w:top w:val="none" w:sz="0" w:space="0" w:color="auto"/>
            <w:left w:val="none" w:sz="0" w:space="0" w:color="auto"/>
            <w:bottom w:val="none" w:sz="0" w:space="0" w:color="auto"/>
            <w:right w:val="none" w:sz="0" w:space="0" w:color="auto"/>
          </w:divBdr>
        </w:div>
        <w:div w:id="2105101365">
          <w:marLeft w:val="0"/>
          <w:marRight w:val="0"/>
          <w:marTop w:val="0"/>
          <w:marBottom w:val="0"/>
          <w:divBdr>
            <w:top w:val="none" w:sz="0" w:space="0" w:color="auto"/>
            <w:left w:val="none" w:sz="0" w:space="0" w:color="auto"/>
            <w:bottom w:val="none" w:sz="0" w:space="0" w:color="auto"/>
            <w:right w:val="none" w:sz="0" w:space="0" w:color="auto"/>
          </w:divBdr>
        </w:div>
        <w:div w:id="1051543144">
          <w:marLeft w:val="0"/>
          <w:marRight w:val="0"/>
          <w:marTop w:val="0"/>
          <w:marBottom w:val="0"/>
          <w:divBdr>
            <w:top w:val="none" w:sz="0" w:space="0" w:color="auto"/>
            <w:left w:val="none" w:sz="0" w:space="0" w:color="auto"/>
            <w:bottom w:val="none" w:sz="0" w:space="0" w:color="auto"/>
            <w:right w:val="none" w:sz="0" w:space="0" w:color="auto"/>
          </w:divBdr>
        </w:div>
        <w:div w:id="385570448">
          <w:marLeft w:val="0"/>
          <w:marRight w:val="0"/>
          <w:marTop w:val="0"/>
          <w:marBottom w:val="0"/>
          <w:divBdr>
            <w:top w:val="none" w:sz="0" w:space="0" w:color="auto"/>
            <w:left w:val="none" w:sz="0" w:space="0" w:color="auto"/>
            <w:bottom w:val="none" w:sz="0" w:space="0" w:color="auto"/>
            <w:right w:val="none" w:sz="0" w:space="0" w:color="auto"/>
          </w:divBdr>
        </w:div>
        <w:div w:id="111369508">
          <w:marLeft w:val="0"/>
          <w:marRight w:val="0"/>
          <w:marTop w:val="0"/>
          <w:marBottom w:val="0"/>
          <w:divBdr>
            <w:top w:val="none" w:sz="0" w:space="0" w:color="auto"/>
            <w:left w:val="none" w:sz="0" w:space="0" w:color="auto"/>
            <w:bottom w:val="none" w:sz="0" w:space="0" w:color="auto"/>
            <w:right w:val="none" w:sz="0" w:space="0" w:color="auto"/>
          </w:divBdr>
        </w:div>
      </w:divsChild>
    </w:div>
    <w:div w:id="1662347717">
      <w:bodyDiv w:val="1"/>
      <w:marLeft w:val="0"/>
      <w:marRight w:val="0"/>
      <w:marTop w:val="0"/>
      <w:marBottom w:val="0"/>
      <w:divBdr>
        <w:top w:val="none" w:sz="0" w:space="0" w:color="auto"/>
        <w:left w:val="none" w:sz="0" w:space="0" w:color="auto"/>
        <w:bottom w:val="none" w:sz="0" w:space="0" w:color="auto"/>
        <w:right w:val="none" w:sz="0" w:space="0" w:color="auto"/>
      </w:divBdr>
      <w:divsChild>
        <w:div w:id="1825006705">
          <w:marLeft w:val="0"/>
          <w:marRight w:val="0"/>
          <w:marTop w:val="0"/>
          <w:marBottom w:val="0"/>
          <w:divBdr>
            <w:top w:val="none" w:sz="0" w:space="0" w:color="auto"/>
            <w:left w:val="none" w:sz="0" w:space="0" w:color="auto"/>
            <w:bottom w:val="none" w:sz="0" w:space="0" w:color="auto"/>
            <w:right w:val="none" w:sz="0" w:space="0" w:color="auto"/>
          </w:divBdr>
          <w:divsChild>
            <w:div w:id="728377843">
              <w:marLeft w:val="0"/>
              <w:marRight w:val="0"/>
              <w:marTop w:val="0"/>
              <w:marBottom w:val="0"/>
              <w:divBdr>
                <w:top w:val="none" w:sz="0" w:space="0" w:color="auto"/>
                <w:left w:val="none" w:sz="0" w:space="0" w:color="auto"/>
                <w:bottom w:val="none" w:sz="0" w:space="0" w:color="auto"/>
                <w:right w:val="none" w:sz="0" w:space="0" w:color="auto"/>
              </w:divBdr>
              <w:divsChild>
                <w:div w:id="6442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6156">
      <w:bodyDiv w:val="1"/>
      <w:marLeft w:val="0"/>
      <w:marRight w:val="0"/>
      <w:marTop w:val="0"/>
      <w:marBottom w:val="0"/>
      <w:divBdr>
        <w:top w:val="none" w:sz="0" w:space="0" w:color="auto"/>
        <w:left w:val="none" w:sz="0" w:space="0" w:color="auto"/>
        <w:bottom w:val="none" w:sz="0" w:space="0" w:color="auto"/>
        <w:right w:val="none" w:sz="0" w:space="0" w:color="auto"/>
      </w:divBdr>
    </w:div>
    <w:div w:id="1680690720">
      <w:bodyDiv w:val="1"/>
      <w:marLeft w:val="0"/>
      <w:marRight w:val="0"/>
      <w:marTop w:val="0"/>
      <w:marBottom w:val="0"/>
      <w:divBdr>
        <w:top w:val="none" w:sz="0" w:space="0" w:color="auto"/>
        <w:left w:val="none" w:sz="0" w:space="0" w:color="auto"/>
        <w:bottom w:val="none" w:sz="0" w:space="0" w:color="auto"/>
        <w:right w:val="none" w:sz="0" w:space="0" w:color="auto"/>
      </w:divBdr>
      <w:divsChild>
        <w:div w:id="271672423">
          <w:marLeft w:val="0"/>
          <w:marRight w:val="0"/>
          <w:marTop w:val="0"/>
          <w:marBottom w:val="0"/>
          <w:divBdr>
            <w:top w:val="none" w:sz="0" w:space="0" w:color="auto"/>
            <w:left w:val="none" w:sz="0" w:space="0" w:color="auto"/>
            <w:bottom w:val="none" w:sz="0" w:space="0" w:color="auto"/>
            <w:right w:val="none" w:sz="0" w:space="0" w:color="auto"/>
          </w:divBdr>
        </w:div>
      </w:divsChild>
    </w:div>
    <w:div w:id="1697534900">
      <w:bodyDiv w:val="1"/>
      <w:marLeft w:val="0"/>
      <w:marRight w:val="0"/>
      <w:marTop w:val="0"/>
      <w:marBottom w:val="0"/>
      <w:divBdr>
        <w:top w:val="none" w:sz="0" w:space="0" w:color="auto"/>
        <w:left w:val="none" w:sz="0" w:space="0" w:color="auto"/>
        <w:bottom w:val="none" w:sz="0" w:space="0" w:color="auto"/>
        <w:right w:val="none" w:sz="0" w:space="0" w:color="auto"/>
      </w:divBdr>
      <w:divsChild>
        <w:div w:id="1728072028">
          <w:marLeft w:val="0"/>
          <w:marRight w:val="0"/>
          <w:marTop w:val="0"/>
          <w:marBottom w:val="0"/>
          <w:divBdr>
            <w:top w:val="none" w:sz="0" w:space="0" w:color="auto"/>
            <w:left w:val="none" w:sz="0" w:space="0" w:color="auto"/>
            <w:bottom w:val="none" w:sz="0" w:space="0" w:color="auto"/>
            <w:right w:val="none" w:sz="0" w:space="0" w:color="auto"/>
          </w:divBdr>
        </w:div>
        <w:div w:id="1371880568">
          <w:marLeft w:val="0"/>
          <w:marRight w:val="0"/>
          <w:marTop w:val="0"/>
          <w:marBottom w:val="0"/>
          <w:divBdr>
            <w:top w:val="none" w:sz="0" w:space="0" w:color="auto"/>
            <w:left w:val="none" w:sz="0" w:space="0" w:color="auto"/>
            <w:bottom w:val="none" w:sz="0" w:space="0" w:color="auto"/>
            <w:right w:val="none" w:sz="0" w:space="0" w:color="auto"/>
          </w:divBdr>
          <w:divsChild>
            <w:div w:id="16333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2089">
      <w:bodyDiv w:val="1"/>
      <w:marLeft w:val="0"/>
      <w:marRight w:val="0"/>
      <w:marTop w:val="0"/>
      <w:marBottom w:val="0"/>
      <w:divBdr>
        <w:top w:val="none" w:sz="0" w:space="0" w:color="auto"/>
        <w:left w:val="none" w:sz="0" w:space="0" w:color="auto"/>
        <w:bottom w:val="none" w:sz="0" w:space="0" w:color="auto"/>
        <w:right w:val="none" w:sz="0" w:space="0" w:color="auto"/>
      </w:divBdr>
      <w:divsChild>
        <w:div w:id="1894124068">
          <w:marLeft w:val="0"/>
          <w:marRight w:val="0"/>
          <w:marTop w:val="0"/>
          <w:marBottom w:val="0"/>
          <w:divBdr>
            <w:top w:val="none" w:sz="0" w:space="0" w:color="auto"/>
            <w:left w:val="none" w:sz="0" w:space="0" w:color="auto"/>
            <w:bottom w:val="none" w:sz="0" w:space="0" w:color="auto"/>
            <w:right w:val="none" w:sz="0" w:space="0" w:color="auto"/>
          </w:divBdr>
          <w:divsChild>
            <w:div w:id="287470333">
              <w:marLeft w:val="0"/>
              <w:marRight w:val="0"/>
              <w:marTop w:val="0"/>
              <w:marBottom w:val="0"/>
              <w:divBdr>
                <w:top w:val="none" w:sz="0" w:space="0" w:color="auto"/>
                <w:left w:val="none" w:sz="0" w:space="0" w:color="auto"/>
                <w:bottom w:val="none" w:sz="0" w:space="0" w:color="auto"/>
                <w:right w:val="none" w:sz="0" w:space="0" w:color="auto"/>
              </w:divBdr>
              <w:divsChild>
                <w:div w:id="2951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89793">
          <w:marLeft w:val="0"/>
          <w:marRight w:val="0"/>
          <w:marTop w:val="0"/>
          <w:marBottom w:val="0"/>
          <w:divBdr>
            <w:top w:val="none" w:sz="0" w:space="0" w:color="auto"/>
            <w:left w:val="none" w:sz="0" w:space="0" w:color="auto"/>
            <w:bottom w:val="none" w:sz="0" w:space="0" w:color="auto"/>
            <w:right w:val="none" w:sz="0" w:space="0" w:color="auto"/>
          </w:divBdr>
          <w:divsChild>
            <w:div w:id="154228807">
              <w:marLeft w:val="0"/>
              <w:marRight w:val="0"/>
              <w:marTop w:val="0"/>
              <w:marBottom w:val="0"/>
              <w:divBdr>
                <w:top w:val="none" w:sz="0" w:space="0" w:color="auto"/>
                <w:left w:val="none" w:sz="0" w:space="0" w:color="auto"/>
                <w:bottom w:val="none" w:sz="0" w:space="0" w:color="auto"/>
                <w:right w:val="none" w:sz="0" w:space="0" w:color="auto"/>
              </w:divBdr>
              <w:divsChild>
                <w:div w:id="541022721">
                  <w:marLeft w:val="0"/>
                  <w:marRight w:val="0"/>
                  <w:marTop w:val="0"/>
                  <w:marBottom w:val="0"/>
                  <w:divBdr>
                    <w:top w:val="none" w:sz="0" w:space="0" w:color="auto"/>
                    <w:left w:val="none" w:sz="0" w:space="0" w:color="auto"/>
                    <w:bottom w:val="none" w:sz="0" w:space="0" w:color="auto"/>
                    <w:right w:val="none" w:sz="0" w:space="0" w:color="auto"/>
                  </w:divBdr>
                  <w:divsChild>
                    <w:div w:id="193275924">
                      <w:marLeft w:val="0"/>
                      <w:marRight w:val="0"/>
                      <w:marTop w:val="0"/>
                      <w:marBottom w:val="0"/>
                      <w:divBdr>
                        <w:top w:val="none" w:sz="0" w:space="0" w:color="auto"/>
                        <w:left w:val="none" w:sz="0" w:space="0" w:color="auto"/>
                        <w:bottom w:val="none" w:sz="0" w:space="0" w:color="auto"/>
                        <w:right w:val="none" w:sz="0" w:space="0" w:color="auto"/>
                      </w:divBdr>
                      <w:divsChild>
                        <w:div w:id="605426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13118095">
      <w:bodyDiv w:val="1"/>
      <w:marLeft w:val="0"/>
      <w:marRight w:val="0"/>
      <w:marTop w:val="0"/>
      <w:marBottom w:val="0"/>
      <w:divBdr>
        <w:top w:val="none" w:sz="0" w:space="0" w:color="auto"/>
        <w:left w:val="none" w:sz="0" w:space="0" w:color="auto"/>
        <w:bottom w:val="none" w:sz="0" w:space="0" w:color="auto"/>
        <w:right w:val="none" w:sz="0" w:space="0" w:color="auto"/>
      </w:divBdr>
    </w:div>
    <w:div w:id="1717394756">
      <w:bodyDiv w:val="1"/>
      <w:marLeft w:val="0"/>
      <w:marRight w:val="0"/>
      <w:marTop w:val="0"/>
      <w:marBottom w:val="0"/>
      <w:divBdr>
        <w:top w:val="none" w:sz="0" w:space="0" w:color="auto"/>
        <w:left w:val="none" w:sz="0" w:space="0" w:color="auto"/>
        <w:bottom w:val="none" w:sz="0" w:space="0" w:color="auto"/>
        <w:right w:val="none" w:sz="0" w:space="0" w:color="auto"/>
      </w:divBdr>
    </w:div>
    <w:div w:id="1719820547">
      <w:bodyDiv w:val="1"/>
      <w:marLeft w:val="0"/>
      <w:marRight w:val="0"/>
      <w:marTop w:val="0"/>
      <w:marBottom w:val="0"/>
      <w:divBdr>
        <w:top w:val="none" w:sz="0" w:space="0" w:color="auto"/>
        <w:left w:val="none" w:sz="0" w:space="0" w:color="auto"/>
        <w:bottom w:val="none" w:sz="0" w:space="0" w:color="auto"/>
        <w:right w:val="none" w:sz="0" w:space="0" w:color="auto"/>
      </w:divBdr>
    </w:div>
    <w:div w:id="1723290659">
      <w:bodyDiv w:val="1"/>
      <w:marLeft w:val="0"/>
      <w:marRight w:val="0"/>
      <w:marTop w:val="0"/>
      <w:marBottom w:val="0"/>
      <w:divBdr>
        <w:top w:val="none" w:sz="0" w:space="0" w:color="auto"/>
        <w:left w:val="none" w:sz="0" w:space="0" w:color="auto"/>
        <w:bottom w:val="none" w:sz="0" w:space="0" w:color="auto"/>
        <w:right w:val="none" w:sz="0" w:space="0" w:color="auto"/>
      </w:divBdr>
      <w:divsChild>
        <w:div w:id="895363094">
          <w:marLeft w:val="0"/>
          <w:marRight w:val="0"/>
          <w:marTop w:val="0"/>
          <w:marBottom w:val="0"/>
          <w:divBdr>
            <w:top w:val="none" w:sz="0" w:space="0" w:color="auto"/>
            <w:left w:val="none" w:sz="0" w:space="0" w:color="auto"/>
            <w:bottom w:val="none" w:sz="0" w:space="0" w:color="auto"/>
            <w:right w:val="none" w:sz="0" w:space="0" w:color="auto"/>
          </w:divBdr>
          <w:divsChild>
            <w:div w:id="1047802391">
              <w:marLeft w:val="0"/>
              <w:marRight w:val="0"/>
              <w:marTop w:val="0"/>
              <w:marBottom w:val="0"/>
              <w:divBdr>
                <w:top w:val="none" w:sz="0" w:space="0" w:color="auto"/>
                <w:left w:val="none" w:sz="0" w:space="0" w:color="auto"/>
                <w:bottom w:val="none" w:sz="0" w:space="0" w:color="auto"/>
                <w:right w:val="none" w:sz="0" w:space="0" w:color="auto"/>
              </w:divBdr>
              <w:divsChild>
                <w:div w:id="14388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6798">
      <w:bodyDiv w:val="1"/>
      <w:marLeft w:val="0"/>
      <w:marRight w:val="0"/>
      <w:marTop w:val="0"/>
      <w:marBottom w:val="0"/>
      <w:divBdr>
        <w:top w:val="none" w:sz="0" w:space="0" w:color="auto"/>
        <w:left w:val="none" w:sz="0" w:space="0" w:color="auto"/>
        <w:bottom w:val="none" w:sz="0" w:space="0" w:color="auto"/>
        <w:right w:val="none" w:sz="0" w:space="0" w:color="auto"/>
      </w:divBdr>
    </w:div>
    <w:div w:id="1735081355">
      <w:bodyDiv w:val="1"/>
      <w:marLeft w:val="0"/>
      <w:marRight w:val="0"/>
      <w:marTop w:val="0"/>
      <w:marBottom w:val="0"/>
      <w:divBdr>
        <w:top w:val="none" w:sz="0" w:space="0" w:color="auto"/>
        <w:left w:val="none" w:sz="0" w:space="0" w:color="auto"/>
        <w:bottom w:val="none" w:sz="0" w:space="0" w:color="auto"/>
        <w:right w:val="none" w:sz="0" w:space="0" w:color="auto"/>
      </w:divBdr>
    </w:div>
    <w:div w:id="1737700456">
      <w:bodyDiv w:val="1"/>
      <w:marLeft w:val="0"/>
      <w:marRight w:val="0"/>
      <w:marTop w:val="0"/>
      <w:marBottom w:val="0"/>
      <w:divBdr>
        <w:top w:val="none" w:sz="0" w:space="0" w:color="auto"/>
        <w:left w:val="none" w:sz="0" w:space="0" w:color="auto"/>
        <w:bottom w:val="none" w:sz="0" w:space="0" w:color="auto"/>
        <w:right w:val="none" w:sz="0" w:space="0" w:color="auto"/>
      </w:divBdr>
    </w:div>
    <w:div w:id="1738015290">
      <w:bodyDiv w:val="1"/>
      <w:marLeft w:val="0"/>
      <w:marRight w:val="0"/>
      <w:marTop w:val="0"/>
      <w:marBottom w:val="0"/>
      <w:divBdr>
        <w:top w:val="none" w:sz="0" w:space="0" w:color="auto"/>
        <w:left w:val="none" w:sz="0" w:space="0" w:color="auto"/>
        <w:bottom w:val="none" w:sz="0" w:space="0" w:color="auto"/>
        <w:right w:val="none" w:sz="0" w:space="0" w:color="auto"/>
      </w:divBdr>
    </w:div>
    <w:div w:id="1748073814">
      <w:bodyDiv w:val="1"/>
      <w:marLeft w:val="0"/>
      <w:marRight w:val="0"/>
      <w:marTop w:val="0"/>
      <w:marBottom w:val="0"/>
      <w:divBdr>
        <w:top w:val="none" w:sz="0" w:space="0" w:color="auto"/>
        <w:left w:val="none" w:sz="0" w:space="0" w:color="auto"/>
        <w:bottom w:val="none" w:sz="0" w:space="0" w:color="auto"/>
        <w:right w:val="none" w:sz="0" w:space="0" w:color="auto"/>
      </w:divBdr>
    </w:div>
    <w:div w:id="1758940141">
      <w:bodyDiv w:val="1"/>
      <w:marLeft w:val="0"/>
      <w:marRight w:val="0"/>
      <w:marTop w:val="0"/>
      <w:marBottom w:val="0"/>
      <w:divBdr>
        <w:top w:val="none" w:sz="0" w:space="0" w:color="auto"/>
        <w:left w:val="none" w:sz="0" w:space="0" w:color="auto"/>
        <w:bottom w:val="none" w:sz="0" w:space="0" w:color="auto"/>
        <w:right w:val="none" w:sz="0" w:space="0" w:color="auto"/>
      </w:divBdr>
    </w:div>
    <w:div w:id="1769546223">
      <w:bodyDiv w:val="1"/>
      <w:marLeft w:val="0"/>
      <w:marRight w:val="0"/>
      <w:marTop w:val="0"/>
      <w:marBottom w:val="0"/>
      <w:divBdr>
        <w:top w:val="none" w:sz="0" w:space="0" w:color="auto"/>
        <w:left w:val="none" w:sz="0" w:space="0" w:color="auto"/>
        <w:bottom w:val="none" w:sz="0" w:space="0" w:color="auto"/>
        <w:right w:val="none" w:sz="0" w:space="0" w:color="auto"/>
      </w:divBdr>
    </w:div>
    <w:div w:id="1777481323">
      <w:bodyDiv w:val="1"/>
      <w:marLeft w:val="0"/>
      <w:marRight w:val="0"/>
      <w:marTop w:val="0"/>
      <w:marBottom w:val="0"/>
      <w:divBdr>
        <w:top w:val="none" w:sz="0" w:space="0" w:color="auto"/>
        <w:left w:val="none" w:sz="0" w:space="0" w:color="auto"/>
        <w:bottom w:val="none" w:sz="0" w:space="0" w:color="auto"/>
        <w:right w:val="none" w:sz="0" w:space="0" w:color="auto"/>
      </w:divBdr>
    </w:div>
    <w:div w:id="1782216671">
      <w:bodyDiv w:val="1"/>
      <w:marLeft w:val="0"/>
      <w:marRight w:val="0"/>
      <w:marTop w:val="0"/>
      <w:marBottom w:val="0"/>
      <w:divBdr>
        <w:top w:val="none" w:sz="0" w:space="0" w:color="auto"/>
        <w:left w:val="none" w:sz="0" w:space="0" w:color="auto"/>
        <w:bottom w:val="none" w:sz="0" w:space="0" w:color="auto"/>
        <w:right w:val="none" w:sz="0" w:space="0" w:color="auto"/>
      </w:divBdr>
    </w:div>
    <w:div w:id="1822504076">
      <w:bodyDiv w:val="1"/>
      <w:marLeft w:val="0"/>
      <w:marRight w:val="0"/>
      <w:marTop w:val="0"/>
      <w:marBottom w:val="0"/>
      <w:divBdr>
        <w:top w:val="none" w:sz="0" w:space="0" w:color="auto"/>
        <w:left w:val="none" w:sz="0" w:space="0" w:color="auto"/>
        <w:bottom w:val="none" w:sz="0" w:space="0" w:color="auto"/>
        <w:right w:val="none" w:sz="0" w:space="0" w:color="auto"/>
      </w:divBdr>
      <w:divsChild>
        <w:div w:id="707492219">
          <w:marLeft w:val="0"/>
          <w:marRight w:val="0"/>
          <w:marTop w:val="0"/>
          <w:marBottom w:val="0"/>
          <w:divBdr>
            <w:top w:val="none" w:sz="0" w:space="0" w:color="auto"/>
            <w:left w:val="none" w:sz="0" w:space="0" w:color="auto"/>
            <w:bottom w:val="none" w:sz="0" w:space="0" w:color="auto"/>
            <w:right w:val="none" w:sz="0" w:space="0" w:color="auto"/>
          </w:divBdr>
        </w:div>
        <w:div w:id="49698985">
          <w:marLeft w:val="0"/>
          <w:marRight w:val="0"/>
          <w:marTop w:val="0"/>
          <w:marBottom w:val="0"/>
          <w:divBdr>
            <w:top w:val="none" w:sz="0" w:space="0" w:color="auto"/>
            <w:left w:val="none" w:sz="0" w:space="0" w:color="auto"/>
            <w:bottom w:val="none" w:sz="0" w:space="0" w:color="auto"/>
            <w:right w:val="none" w:sz="0" w:space="0" w:color="auto"/>
          </w:divBdr>
          <w:divsChild>
            <w:div w:id="3623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9625">
      <w:bodyDiv w:val="1"/>
      <w:marLeft w:val="0"/>
      <w:marRight w:val="0"/>
      <w:marTop w:val="0"/>
      <w:marBottom w:val="0"/>
      <w:divBdr>
        <w:top w:val="none" w:sz="0" w:space="0" w:color="auto"/>
        <w:left w:val="none" w:sz="0" w:space="0" w:color="auto"/>
        <w:bottom w:val="none" w:sz="0" w:space="0" w:color="auto"/>
        <w:right w:val="none" w:sz="0" w:space="0" w:color="auto"/>
      </w:divBdr>
    </w:div>
    <w:div w:id="1824271726">
      <w:bodyDiv w:val="1"/>
      <w:marLeft w:val="0"/>
      <w:marRight w:val="0"/>
      <w:marTop w:val="0"/>
      <w:marBottom w:val="0"/>
      <w:divBdr>
        <w:top w:val="none" w:sz="0" w:space="0" w:color="auto"/>
        <w:left w:val="none" w:sz="0" w:space="0" w:color="auto"/>
        <w:bottom w:val="none" w:sz="0" w:space="0" w:color="auto"/>
        <w:right w:val="none" w:sz="0" w:space="0" w:color="auto"/>
      </w:divBdr>
    </w:div>
    <w:div w:id="1828548326">
      <w:bodyDiv w:val="1"/>
      <w:marLeft w:val="0"/>
      <w:marRight w:val="0"/>
      <w:marTop w:val="0"/>
      <w:marBottom w:val="0"/>
      <w:divBdr>
        <w:top w:val="none" w:sz="0" w:space="0" w:color="auto"/>
        <w:left w:val="none" w:sz="0" w:space="0" w:color="auto"/>
        <w:bottom w:val="none" w:sz="0" w:space="0" w:color="auto"/>
        <w:right w:val="none" w:sz="0" w:space="0" w:color="auto"/>
      </w:divBdr>
    </w:div>
    <w:div w:id="1830096101">
      <w:bodyDiv w:val="1"/>
      <w:marLeft w:val="0"/>
      <w:marRight w:val="0"/>
      <w:marTop w:val="0"/>
      <w:marBottom w:val="0"/>
      <w:divBdr>
        <w:top w:val="none" w:sz="0" w:space="0" w:color="auto"/>
        <w:left w:val="none" w:sz="0" w:space="0" w:color="auto"/>
        <w:bottom w:val="none" w:sz="0" w:space="0" w:color="auto"/>
        <w:right w:val="none" w:sz="0" w:space="0" w:color="auto"/>
      </w:divBdr>
      <w:divsChild>
        <w:div w:id="747655230">
          <w:marLeft w:val="0"/>
          <w:marRight w:val="0"/>
          <w:marTop w:val="0"/>
          <w:marBottom w:val="0"/>
          <w:divBdr>
            <w:top w:val="none" w:sz="0" w:space="0" w:color="auto"/>
            <w:left w:val="none" w:sz="0" w:space="0" w:color="auto"/>
            <w:bottom w:val="none" w:sz="0" w:space="0" w:color="auto"/>
            <w:right w:val="none" w:sz="0" w:space="0" w:color="auto"/>
          </w:divBdr>
          <w:divsChild>
            <w:div w:id="1438406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22130">
                  <w:marLeft w:val="0"/>
                  <w:marRight w:val="0"/>
                  <w:marTop w:val="0"/>
                  <w:marBottom w:val="0"/>
                  <w:divBdr>
                    <w:top w:val="none" w:sz="0" w:space="0" w:color="auto"/>
                    <w:left w:val="none" w:sz="0" w:space="0" w:color="auto"/>
                    <w:bottom w:val="none" w:sz="0" w:space="0" w:color="auto"/>
                    <w:right w:val="none" w:sz="0" w:space="0" w:color="auto"/>
                  </w:divBdr>
                  <w:divsChild>
                    <w:div w:id="256907288">
                      <w:marLeft w:val="0"/>
                      <w:marRight w:val="0"/>
                      <w:marTop w:val="0"/>
                      <w:marBottom w:val="0"/>
                      <w:divBdr>
                        <w:top w:val="none" w:sz="0" w:space="0" w:color="auto"/>
                        <w:left w:val="none" w:sz="0" w:space="0" w:color="auto"/>
                        <w:bottom w:val="none" w:sz="0" w:space="0" w:color="auto"/>
                        <w:right w:val="none" w:sz="0" w:space="0" w:color="auto"/>
                      </w:divBdr>
                      <w:divsChild>
                        <w:div w:id="18177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405">
          <w:marLeft w:val="0"/>
          <w:marRight w:val="0"/>
          <w:marTop w:val="0"/>
          <w:marBottom w:val="0"/>
          <w:divBdr>
            <w:top w:val="none" w:sz="0" w:space="0" w:color="auto"/>
            <w:left w:val="none" w:sz="0" w:space="0" w:color="auto"/>
            <w:bottom w:val="none" w:sz="0" w:space="0" w:color="auto"/>
            <w:right w:val="none" w:sz="0" w:space="0" w:color="auto"/>
          </w:divBdr>
        </w:div>
        <w:div w:id="1135947351">
          <w:marLeft w:val="0"/>
          <w:marRight w:val="0"/>
          <w:marTop w:val="0"/>
          <w:marBottom w:val="0"/>
          <w:divBdr>
            <w:top w:val="none" w:sz="0" w:space="0" w:color="auto"/>
            <w:left w:val="none" w:sz="0" w:space="0" w:color="auto"/>
            <w:bottom w:val="none" w:sz="0" w:space="0" w:color="auto"/>
            <w:right w:val="none" w:sz="0" w:space="0" w:color="auto"/>
          </w:divBdr>
        </w:div>
        <w:div w:id="1358190991">
          <w:marLeft w:val="0"/>
          <w:marRight w:val="0"/>
          <w:marTop w:val="0"/>
          <w:marBottom w:val="0"/>
          <w:divBdr>
            <w:top w:val="none" w:sz="0" w:space="0" w:color="auto"/>
            <w:left w:val="none" w:sz="0" w:space="0" w:color="auto"/>
            <w:bottom w:val="none" w:sz="0" w:space="0" w:color="auto"/>
            <w:right w:val="none" w:sz="0" w:space="0" w:color="auto"/>
          </w:divBdr>
        </w:div>
        <w:div w:id="1507204409">
          <w:marLeft w:val="0"/>
          <w:marRight w:val="0"/>
          <w:marTop w:val="0"/>
          <w:marBottom w:val="0"/>
          <w:divBdr>
            <w:top w:val="none" w:sz="0" w:space="0" w:color="auto"/>
            <w:left w:val="none" w:sz="0" w:space="0" w:color="auto"/>
            <w:bottom w:val="none" w:sz="0" w:space="0" w:color="auto"/>
            <w:right w:val="none" w:sz="0" w:space="0" w:color="auto"/>
          </w:divBdr>
        </w:div>
        <w:div w:id="327441950">
          <w:marLeft w:val="0"/>
          <w:marRight w:val="0"/>
          <w:marTop w:val="0"/>
          <w:marBottom w:val="0"/>
          <w:divBdr>
            <w:top w:val="none" w:sz="0" w:space="0" w:color="auto"/>
            <w:left w:val="none" w:sz="0" w:space="0" w:color="auto"/>
            <w:bottom w:val="none" w:sz="0" w:space="0" w:color="auto"/>
            <w:right w:val="none" w:sz="0" w:space="0" w:color="auto"/>
          </w:divBdr>
        </w:div>
        <w:div w:id="1426339750">
          <w:marLeft w:val="0"/>
          <w:marRight w:val="0"/>
          <w:marTop w:val="0"/>
          <w:marBottom w:val="0"/>
          <w:divBdr>
            <w:top w:val="none" w:sz="0" w:space="0" w:color="auto"/>
            <w:left w:val="none" w:sz="0" w:space="0" w:color="auto"/>
            <w:bottom w:val="none" w:sz="0" w:space="0" w:color="auto"/>
            <w:right w:val="none" w:sz="0" w:space="0" w:color="auto"/>
          </w:divBdr>
        </w:div>
        <w:div w:id="20936018">
          <w:marLeft w:val="0"/>
          <w:marRight w:val="0"/>
          <w:marTop w:val="0"/>
          <w:marBottom w:val="0"/>
          <w:divBdr>
            <w:top w:val="none" w:sz="0" w:space="0" w:color="auto"/>
            <w:left w:val="none" w:sz="0" w:space="0" w:color="auto"/>
            <w:bottom w:val="none" w:sz="0" w:space="0" w:color="auto"/>
            <w:right w:val="none" w:sz="0" w:space="0" w:color="auto"/>
          </w:divBdr>
        </w:div>
        <w:div w:id="1857040795">
          <w:marLeft w:val="0"/>
          <w:marRight w:val="0"/>
          <w:marTop w:val="0"/>
          <w:marBottom w:val="0"/>
          <w:divBdr>
            <w:top w:val="none" w:sz="0" w:space="0" w:color="auto"/>
            <w:left w:val="none" w:sz="0" w:space="0" w:color="auto"/>
            <w:bottom w:val="none" w:sz="0" w:space="0" w:color="auto"/>
            <w:right w:val="none" w:sz="0" w:space="0" w:color="auto"/>
          </w:divBdr>
        </w:div>
        <w:div w:id="815608078">
          <w:marLeft w:val="0"/>
          <w:marRight w:val="0"/>
          <w:marTop w:val="0"/>
          <w:marBottom w:val="0"/>
          <w:divBdr>
            <w:top w:val="none" w:sz="0" w:space="0" w:color="auto"/>
            <w:left w:val="none" w:sz="0" w:space="0" w:color="auto"/>
            <w:bottom w:val="none" w:sz="0" w:space="0" w:color="auto"/>
            <w:right w:val="none" w:sz="0" w:space="0" w:color="auto"/>
          </w:divBdr>
        </w:div>
        <w:div w:id="2045907488">
          <w:marLeft w:val="0"/>
          <w:marRight w:val="0"/>
          <w:marTop w:val="0"/>
          <w:marBottom w:val="0"/>
          <w:divBdr>
            <w:top w:val="none" w:sz="0" w:space="0" w:color="auto"/>
            <w:left w:val="none" w:sz="0" w:space="0" w:color="auto"/>
            <w:bottom w:val="none" w:sz="0" w:space="0" w:color="auto"/>
            <w:right w:val="none" w:sz="0" w:space="0" w:color="auto"/>
          </w:divBdr>
        </w:div>
        <w:div w:id="1809008249">
          <w:marLeft w:val="0"/>
          <w:marRight w:val="0"/>
          <w:marTop w:val="0"/>
          <w:marBottom w:val="0"/>
          <w:divBdr>
            <w:top w:val="none" w:sz="0" w:space="0" w:color="auto"/>
            <w:left w:val="none" w:sz="0" w:space="0" w:color="auto"/>
            <w:bottom w:val="none" w:sz="0" w:space="0" w:color="auto"/>
            <w:right w:val="none" w:sz="0" w:space="0" w:color="auto"/>
          </w:divBdr>
        </w:div>
        <w:div w:id="875855167">
          <w:marLeft w:val="0"/>
          <w:marRight w:val="0"/>
          <w:marTop w:val="0"/>
          <w:marBottom w:val="0"/>
          <w:divBdr>
            <w:top w:val="none" w:sz="0" w:space="0" w:color="auto"/>
            <w:left w:val="none" w:sz="0" w:space="0" w:color="auto"/>
            <w:bottom w:val="none" w:sz="0" w:space="0" w:color="auto"/>
            <w:right w:val="none" w:sz="0" w:space="0" w:color="auto"/>
          </w:divBdr>
        </w:div>
        <w:div w:id="336664062">
          <w:marLeft w:val="0"/>
          <w:marRight w:val="0"/>
          <w:marTop w:val="0"/>
          <w:marBottom w:val="0"/>
          <w:divBdr>
            <w:top w:val="none" w:sz="0" w:space="0" w:color="auto"/>
            <w:left w:val="none" w:sz="0" w:space="0" w:color="auto"/>
            <w:bottom w:val="none" w:sz="0" w:space="0" w:color="auto"/>
            <w:right w:val="none" w:sz="0" w:space="0" w:color="auto"/>
          </w:divBdr>
        </w:div>
        <w:div w:id="947394377">
          <w:marLeft w:val="0"/>
          <w:marRight w:val="0"/>
          <w:marTop w:val="0"/>
          <w:marBottom w:val="0"/>
          <w:divBdr>
            <w:top w:val="none" w:sz="0" w:space="0" w:color="auto"/>
            <w:left w:val="none" w:sz="0" w:space="0" w:color="auto"/>
            <w:bottom w:val="none" w:sz="0" w:space="0" w:color="auto"/>
            <w:right w:val="none" w:sz="0" w:space="0" w:color="auto"/>
          </w:divBdr>
        </w:div>
        <w:div w:id="1870605465">
          <w:marLeft w:val="0"/>
          <w:marRight w:val="0"/>
          <w:marTop w:val="0"/>
          <w:marBottom w:val="0"/>
          <w:divBdr>
            <w:top w:val="none" w:sz="0" w:space="0" w:color="auto"/>
            <w:left w:val="none" w:sz="0" w:space="0" w:color="auto"/>
            <w:bottom w:val="none" w:sz="0" w:space="0" w:color="auto"/>
            <w:right w:val="none" w:sz="0" w:space="0" w:color="auto"/>
          </w:divBdr>
          <w:divsChild>
            <w:div w:id="1537544152">
              <w:marLeft w:val="0"/>
              <w:marRight w:val="0"/>
              <w:marTop w:val="0"/>
              <w:marBottom w:val="0"/>
              <w:divBdr>
                <w:top w:val="none" w:sz="0" w:space="0" w:color="auto"/>
                <w:left w:val="none" w:sz="0" w:space="0" w:color="auto"/>
                <w:bottom w:val="none" w:sz="0" w:space="0" w:color="auto"/>
                <w:right w:val="none" w:sz="0" w:space="0" w:color="auto"/>
              </w:divBdr>
              <w:divsChild>
                <w:div w:id="1952977940">
                  <w:marLeft w:val="0"/>
                  <w:marRight w:val="0"/>
                  <w:marTop w:val="0"/>
                  <w:marBottom w:val="0"/>
                  <w:divBdr>
                    <w:top w:val="none" w:sz="0" w:space="0" w:color="auto"/>
                    <w:left w:val="none" w:sz="0" w:space="0" w:color="auto"/>
                    <w:bottom w:val="none" w:sz="0" w:space="0" w:color="auto"/>
                    <w:right w:val="none" w:sz="0" w:space="0" w:color="auto"/>
                  </w:divBdr>
                  <w:divsChild>
                    <w:div w:id="1330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5819">
          <w:marLeft w:val="0"/>
          <w:marRight w:val="0"/>
          <w:marTop w:val="0"/>
          <w:marBottom w:val="0"/>
          <w:divBdr>
            <w:top w:val="none" w:sz="0" w:space="0" w:color="auto"/>
            <w:left w:val="none" w:sz="0" w:space="0" w:color="auto"/>
            <w:bottom w:val="none" w:sz="0" w:space="0" w:color="auto"/>
            <w:right w:val="none" w:sz="0" w:space="0" w:color="auto"/>
          </w:divBdr>
        </w:div>
        <w:div w:id="90005520">
          <w:marLeft w:val="0"/>
          <w:marRight w:val="0"/>
          <w:marTop w:val="0"/>
          <w:marBottom w:val="0"/>
          <w:divBdr>
            <w:top w:val="none" w:sz="0" w:space="0" w:color="auto"/>
            <w:left w:val="none" w:sz="0" w:space="0" w:color="auto"/>
            <w:bottom w:val="none" w:sz="0" w:space="0" w:color="auto"/>
            <w:right w:val="none" w:sz="0" w:space="0" w:color="auto"/>
          </w:divBdr>
          <w:divsChild>
            <w:div w:id="1756586157">
              <w:marLeft w:val="0"/>
              <w:marRight w:val="0"/>
              <w:marTop w:val="0"/>
              <w:marBottom w:val="0"/>
              <w:divBdr>
                <w:top w:val="none" w:sz="0" w:space="0" w:color="auto"/>
                <w:left w:val="none" w:sz="0" w:space="0" w:color="auto"/>
                <w:bottom w:val="none" w:sz="0" w:space="0" w:color="auto"/>
                <w:right w:val="none" w:sz="0" w:space="0" w:color="auto"/>
              </w:divBdr>
              <w:divsChild>
                <w:div w:id="1265844855">
                  <w:marLeft w:val="0"/>
                  <w:marRight w:val="0"/>
                  <w:marTop w:val="0"/>
                  <w:marBottom w:val="0"/>
                  <w:divBdr>
                    <w:top w:val="none" w:sz="0" w:space="0" w:color="auto"/>
                    <w:left w:val="none" w:sz="0" w:space="0" w:color="auto"/>
                    <w:bottom w:val="none" w:sz="0" w:space="0" w:color="auto"/>
                    <w:right w:val="none" w:sz="0" w:space="0" w:color="auto"/>
                  </w:divBdr>
                  <w:divsChild>
                    <w:div w:id="3442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7215">
          <w:marLeft w:val="0"/>
          <w:marRight w:val="0"/>
          <w:marTop w:val="0"/>
          <w:marBottom w:val="0"/>
          <w:divBdr>
            <w:top w:val="none" w:sz="0" w:space="0" w:color="auto"/>
            <w:left w:val="none" w:sz="0" w:space="0" w:color="auto"/>
            <w:bottom w:val="none" w:sz="0" w:space="0" w:color="auto"/>
            <w:right w:val="none" w:sz="0" w:space="0" w:color="auto"/>
          </w:divBdr>
        </w:div>
        <w:div w:id="81029045">
          <w:marLeft w:val="0"/>
          <w:marRight w:val="0"/>
          <w:marTop w:val="0"/>
          <w:marBottom w:val="0"/>
          <w:divBdr>
            <w:top w:val="none" w:sz="0" w:space="0" w:color="auto"/>
            <w:left w:val="none" w:sz="0" w:space="0" w:color="auto"/>
            <w:bottom w:val="none" w:sz="0" w:space="0" w:color="auto"/>
            <w:right w:val="none" w:sz="0" w:space="0" w:color="auto"/>
          </w:divBdr>
          <w:divsChild>
            <w:div w:id="1955404004">
              <w:marLeft w:val="0"/>
              <w:marRight w:val="0"/>
              <w:marTop w:val="0"/>
              <w:marBottom w:val="0"/>
              <w:divBdr>
                <w:top w:val="none" w:sz="0" w:space="0" w:color="auto"/>
                <w:left w:val="none" w:sz="0" w:space="0" w:color="auto"/>
                <w:bottom w:val="none" w:sz="0" w:space="0" w:color="auto"/>
                <w:right w:val="none" w:sz="0" w:space="0" w:color="auto"/>
              </w:divBdr>
              <w:divsChild>
                <w:div w:id="1690838735">
                  <w:marLeft w:val="0"/>
                  <w:marRight w:val="0"/>
                  <w:marTop w:val="0"/>
                  <w:marBottom w:val="0"/>
                  <w:divBdr>
                    <w:top w:val="none" w:sz="0" w:space="0" w:color="auto"/>
                    <w:left w:val="none" w:sz="0" w:space="0" w:color="auto"/>
                    <w:bottom w:val="none" w:sz="0" w:space="0" w:color="auto"/>
                    <w:right w:val="none" w:sz="0" w:space="0" w:color="auto"/>
                  </w:divBdr>
                  <w:divsChild>
                    <w:div w:id="8701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29632">
          <w:marLeft w:val="0"/>
          <w:marRight w:val="0"/>
          <w:marTop w:val="0"/>
          <w:marBottom w:val="0"/>
          <w:divBdr>
            <w:top w:val="none" w:sz="0" w:space="0" w:color="auto"/>
            <w:left w:val="none" w:sz="0" w:space="0" w:color="auto"/>
            <w:bottom w:val="none" w:sz="0" w:space="0" w:color="auto"/>
            <w:right w:val="none" w:sz="0" w:space="0" w:color="auto"/>
          </w:divBdr>
        </w:div>
        <w:div w:id="322391910">
          <w:marLeft w:val="0"/>
          <w:marRight w:val="0"/>
          <w:marTop w:val="0"/>
          <w:marBottom w:val="0"/>
          <w:divBdr>
            <w:top w:val="none" w:sz="0" w:space="0" w:color="auto"/>
            <w:left w:val="none" w:sz="0" w:space="0" w:color="auto"/>
            <w:bottom w:val="none" w:sz="0" w:space="0" w:color="auto"/>
            <w:right w:val="none" w:sz="0" w:space="0" w:color="auto"/>
          </w:divBdr>
          <w:divsChild>
            <w:div w:id="635523924">
              <w:marLeft w:val="0"/>
              <w:marRight w:val="0"/>
              <w:marTop w:val="0"/>
              <w:marBottom w:val="0"/>
              <w:divBdr>
                <w:top w:val="none" w:sz="0" w:space="0" w:color="auto"/>
                <w:left w:val="none" w:sz="0" w:space="0" w:color="auto"/>
                <w:bottom w:val="none" w:sz="0" w:space="0" w:color="auto"/>
                <w:right w:val="none" w:sz="0" w:space="0" w:color="auto"/>
              </w:divBdr>
              <w:divsChild>
                <w:div w:id="672727281">
                  <w:marLeft w:val="0"/>
                  <w:marRight w:val="0"/>
                  <w:marTop w:val="0"/>
                  <w:marBottom w:val="0"/>
                  <w:divBdr>
                    <w:top w:val="none" w:sz="0" w:space="0" w:color="auto"/>
                    <w:left w:val="none" w:sz="0" w:space="0" w:color="auto"/>
                    <w:bottom w:val="none" w:sz="0" w:space="0" w:color="auto"/>
                    <w:right w:val="none" w:sz="0" w:space="0" w:color="auto"/>
                  </w:divBdr>
                  <w:divsChild>
                    <w:div w:id="5665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0723">
          <w:marLeft w:val="0"/>
          <w:marRight w:val="0"/>
          <w:marTop w:val="0"/>
          <w:marBottom w:val="0"/>
          <w:divBdr>
            <w:top w:val="none" w:sz="0" w:space="0" w:color="auto"/>
            <w:left w:val="none" w:sz="0" w:space="0" w:color="auto"/>
            <w:bottom w:val="none" w:sz="0" w:space="0" w:color="auto"/>
            <w:right w:val="none" w:sz="0" w:space="0" w:color="auto"/>
          </w:divBdr>
        </w:div>
        <w:div w:id="26756627">
          <w:marLeft w:val="0"/>
          <w:marRight w:val="0"/>
          <w:marTop w:val="0"/>
          <w:marBottom w:val="0"/>
          <w:divBdr>
            <w:top w:val="none" w:sz="0" w:space="0" w:color="auto"/>
            <w:left w:val="none" w:sz="0" w:space="0" w:color="auto"/>
            <w:bottom w:val="none" w:sz="0" w:space="0" w:color="auto"/>
            <w:right w:val="none" w:sz="0" w:space="0" w:color="auto"/>
          </w:divBdr>
        </w:div>
        <w:div w:id="724186260">
          <w:marLeft w:val="0"/>
          <w:marRight w:val="0"/>
          <w:marTop w:val="0"/>
          <w:marBottom w:val="0"/>
          <w:divBdr>
            <w:top w:val="none" w:sz="0" w:space="0" w:color="auto"/>
            <w:left w:val="none" w:sz="0" w:space="0" w:color="auto"/>
            <w:bottom w:val="none" w:sz="0" w:space="0" w:color="auto"/>
            <w:right w:val="none" w:sz="0" w:space="0" w:color="auto"/>
          </w:divBdr>
          <w:divsChild>
            <w:div w:id="565142092">
              <w:marLeft w:val="0"/>
              <w:marRight w:val="0"/>
              <w:marTop w:val="0"/>
              <w:marBottom w:val="0"/>
              <w:divBdr>
                <w:top w:val="none" w:sz="0" w:space="0" w:color="auto"/>
                <w:left w:val="none" w:sz="0" w:space="0" w:color="auto"/>
                <w:bottom w:val="none" w:sz="0" w:space="0" w:color="auto"/>
                <w:right w:val="none" w:sz="0" w:space="0" w:color="auto"/>
              </w:divBdr>
              <w:divsChild>
                <w:div w:id="1025788617">
                  <w:marLeft w:val="0"/>
                  <w:marRight w:val="0"/>
                  <w:marTop w:val="0"/>
                  <w:marBottom w:val="0"/>
                  <w:divBdr>
                    <w:top w:val="none" w:sz="0" w:space="0" w:color="auto"/>
                    <w:left w:val="none" w:sz="0" w:space="0" w:color="auto"/>
                    <w:bottom w:val="none" w:sz="0" w:space="0" w:color="auto"/>
                    <w:right w:val="none" w:sz="0" w:space="0" w:color="auto"/>
                  </w:divBdr>
                  <w:divsChild>
                    <w:div w:id="16729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9552">
          <w:marLeft w:val="0"/>
          <w:marRight w:val="0"/>
          <w:marTop w:val="0"/>
          <w:marBottom w:val="0"/>
          <w:divBdr>
            <w:top w:val="none" w:sz="0" w:space="0" w:color="auto"/>
            <w:left w:val="none" w:sz="0" w:space="0" w:color="auto"/>
            <w:bottom w:val="none" w:sz="0" w:space="0" w:color="auto"/>
            <w:right w:val="none" w:sz="0" w:space="0" w:color="auto"/>
          </w:divBdr>
        </w:div>
        <w:div w:id="1912766188">
          <w:marLeft w:val="0"/>
          <w:marRight w:val="0"/>
          <w:marTop w:val="0"/>
          <w:marBottom w:val="0"/>
          <w:divBdr>
            <w:top w:val="none" w:sz="0" w:space="0" w:color="auto"/>
            <w:left w:val="none" w:sz="0" w:space="0" w:color="auto"/>
            <w:bottom w:val="none" w:sz="0" w:space="0" w:color="auto"/>
            <w:right w:val="none" w:sz="0" w:space="0" w:color="auto"/>
          </w:divBdr>
        </w:div>
        <w:div w:id="1276475144">
          <w:marLeft w:val="0"/>
          <w:marRight w:val="0"/>
          <w:marTop w:val="0"/>
          <w:marBottom w:val="0"/>
          <w:divBdr>
            <w:top w:val="none" w:sz="0" w:space="0" w:color="auto"/>
            <w:left w:val="none" w:sz="0" w:space="0" w:color="auto"/>
            <w:bottom w:val="none" w:sz="0" w:space="0" w:color="auto"/>
            <w:right w:val="none" w:sz="0" w:space="0" w:color="auto"/>
          </w:divBdr>
        </w:div>
        <w:div w:id="561795416">
          <w:marLeft w:val="0"/>
          <w:marRight w:val="0"/>
          <w:marTop w:val="0"/>
          <w:marBottom w:val="0"/>
          <w:divBdr>
            <w:top w:val="none" w:sz="0" w:space="0" w:color="auto"/>
            <w:left w:val="none" w:sz="0" w:space="0" w:color="auto"/>
            <w:bottom w:val="none" w:sz="0" w:space="0" w:color="auto"/>
            <w:right w:val="none" w:sz="0" w:space="0" w:color="auto"/>
          </w:divBdr>
        </w:div>
        <w:div w:id="993266921">
          <w:marLeft w:val="0"/>
          <w:marRight w:val="0"/>
          <w:marTop w:val="0"/>
          <w:marBottom w:val="0"/>
          <w:divBdr>
            <w:top w:val="none" w:sz="0" w:space="0" w:color="auto"/>
            <w:left w:val="none" w:sz="0" w:space="0" w:color="auto"/>
            <w:bottom w:val="none" w:sz="0" w:space="0" w:color="auto"/>
            <w:right w:val="none" w:sz="0" w:space="0" w:color="auto"/>
          </w:divBdr>
        </w:div>
        <w:div w:id="153646405">
          <w:marLeft w:val="0"/>
          <w:marRight w:val="0"/>
          <w:marTop w:val="0"/>
          <w:marBottom w:val="0"/>
          <w:divBdr>
            <w:top w:val="none" w:sz="0" w:space="0" w:color="auto"/>
            <w:left w:val="none" w:sz="0" w:space="0" w:color="auto"/>
            <w:bottom w:val="none" w:sz="0" w:space="0" w:color="auto"/>
            <w:right w:val="none" w:sz="0" w:space="0" w:color="auto"/>
          </w:divBdr>
          <w:divsChild>
            <w:div w:id="221337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027448">
                  <w:marLeft w:val="0"/>
                  <w:marRight w:val="0"/>
                  <w:marTop w:val="0"/>
                  <w:marBottom w:val="0"/>
                  <w:divBdr>
                    <w:top w:val="none" w:sz="0" w:space="0" w:color="auto"/>
                    <w:left w:val="none" w:sz="0" w:space="0" w:color="auto"/>
                    <w:bottom w:val="none" w:sz="0" w:space="0" w:color="auto"/>
                    <w:right w:val="none" w:sz="0" w:space="0" w:color="auto"/>
                  </w:divBdr>
                  <w:divsChild>
                    <w:div w:id="762604317">
                      <w:marLeft w:val="0"/>
                      <w:marRight w:val="0"/>
                      <w:marTop w:val="0"/>
                      <w:marBottom w:val="0"/>
                      <w:divBdr>
                        <w:top w:val="none" w:sz="0" w:space="0" w:color="auto"/>
                        <w:left w:val="none" w:sz="0" w:space="0" w:color="auto"/>
                        <w:bottom w:val="none" w:sz="0" w:space="0" w:color="auto"/>
                        <w:right w:val="none" w:sz="0" w:space="0" w:color="auto"/>
                      </w:divBdr>
                      <w:divsChild>
                        <w:div w:id="13388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85155">
          <w:marLeft w:val="0"/>
          <w:marRight w:val="0"/>
          <w:marTop w:val="0"/>
          <w:marBottom w:val="0"/>
          <w:divBdr>
            <w:top w:val="none" w:sz="0" w:space="0" w:color="auto"/>
            <w:left w:val="none" w:sz="0" w:space="0" w:color="auto"/>
            <w:bottom w:val="none" w:sz="0" w:space="0" w:color="auto"/>
            <w:right w:val="none" w:sz="0" w:space="0" w:color="auto"/>
          </w:divBdr>
        </w:div>
        <w:div w:id="883295790">
          <w:marLeft w:val="0"/>
          <w:marRight w:val="0"/>
          <w:marTop w:val="0"/>
          <w:marBottom w:val="0"/>
          <w:divBdr>
            <w:top w:val="none" w:sz="0" w:space="0" w:color="auto"/>
            <w:left w:val="none" w:sz="0" w:space="0" w:color="auto"/>
            <w:bottom w:val="none" w:sz="0" w:space="0" w:color="auto"/>
            <w:right w:val="none" w:sz="0" w:space="0" w:color="auto"/>
          </w:divBdr>
        </w:div>
        <w:div w:id="390734653">
          <w:marLeft w:val="0"/>
          <w:marRight w:val="0"/>
          <w:marTop w:val="0"/>
          <w:marBottom w:val="0"/>
          <w:divBdr>
            <w:top w:val="none" w:sz="0" w:space="0" w:color="auto"/>
            <w:left w:val="none" w:sz="0" w:space="0" w:color="auto"/>
            <w:bottom w:val="none" w:sz="0" w:space="0" w:color="auto"/>
            <w:right w:val="none" w:sz="0" w:space="0" w:color="auto"/>
          </w:divBdr>
        </w:div>
        <w:div w:id="1989897807">
          <w:marLeft w:val="0"/>
          <w:marRight w:val="0"/>
          <w:marTop w:val="0"/>
          <w:marBottom w:val="0"/>
          <w:divBdr>
            <w:top w:val="none" w:sz="0" w:space="0" w:color="auto"/>
            <w:left w:val="none" w:sz="0" w:space="0" w:color="auto"/>
            <w:bottom w:val="none" w:sz="0" w:space="0" w:color="auto"/>
            <w:right w:val="none" w:sz="0" w:space="0" w:color="auto"/>
          </w:divBdr>
        </w:div>
        <w:div w:id="1827552111">
          <w:marLeft w:val="0"/>
          <w:marRight w:val="0"/>
          <w:marTop w:val="0"/>
          <w:marBottom w:val="0"/>
          <w:divBdr>
            <w:top w:val="none" w:sz="0" w:space="0" w:color="auto"/>
            <w:left w:val="none" w:sz="0" w:space="0" w:color="auto"/>
            <w:bottom w:val="none" w:sz="0" w:space="0" w:color="auto"/>
            <w:right w:val="none" w:sz="0" w:space="0" w:color="auto"/>
          </w:divBdr>
        </w:div>
        <w:div w:id="1151555062">
          <w:marLeft w:val="0"/>
          <w:marRight w:val="0"/>
          <w:marTop w:val="0"/>
          <w:marBottom w:val="0"/>
          <w:divBdr>
            <w:top w:val="none" w:sz="0" w:space="0" w:color="auto"/>
            <w:left w:val="none" w:sz="0" w:space="0" w:color="auto"/>
            <w:bottom w:val="none" w:sz="0" w:space="0" w:color="auto"/>
            <w:right w:val="none" w:sz="0" w:space="0" w:color="auto"/>
          </w:divBdr>
          <w:divsChild>
            <w:div w:id="541672414">
              <w:marLeft w:val="0"/>
              <w:marRight w:val="0"/>
              <w:marTop w:val="0"/>
              <w:marBottom w:val="0"/>
              <w:divBdr>
                <w:top w:val="none" w:sz="0" w:space="0" w:color="auto"/>
                <w:left w:val="none" w:sz="0" w:space="0" w:color="auto"/>
                <w:bottom w:val="none" w:sz="0" w:space="0" w:color="auto"/>
                <w:right w:val="none" w:sz="0" w:space="0" w:color="auto"/>
              </w:divBdr>
              <w:divsChild>
                <w:div w:id="60642187">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870944692">
                      <w:marLeft w:val="0"/>
                      <w:marRight w:val="0"/>
                      <w:marTop w:val="0"/>
                      <w:marBottom w:val="0"/>
                      <w:divBdr>
                        <w:top w:val="none" w:sz="0" w:space="0" w:color="auto"/>
                        <w:left w:val="none" w:sz="0" w:space="0" w:color="auto"/>
                        <w:bottom w:val="none" w:sz="0" w:space="0" w:color="auto"/>
                        <w:right w:val="none" w:sz="0" w:space="0" w:color="auto"/>
                      </w:divBdr>
                      <w:divsChild>
                        <w:div w:id="1230308946">
                          <w:marLeft w:val="0"/>
                          <w:marRight w:val="0"/>
                          <w:marTop w:val="0"/>
                          <w:marBottom w:val="0"/>
                          <w:divBdr>
                            <w:top w:val="none" w:sz="0" w:space="0" w:color="auto"/>
                            <w:left w:val="none" w:sz="0" w:space="0" w:color="auto"/>
                            <w:bottom w:val="none" w:sz="0" w:space="0" w:color="auto"/>
                            <w:right w:val="none" w:sz="0" w:space="0" w:color="auto"/>
                          </w:divBdr>
                          <w:divsChild>
                            <w:div w:id="9616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798314">
          <w:marLeft w:val="0"/>
          <w:marRight w:val="0"/>
          <w:marTop w:val="0"/>
          <w:marBottom w:val="0"/>
          <w:divBdr>
            <w:top w:val="none" w:sz="0" w:space="0" w:color="auto"/>
            <w:left w:val="none" w:sz="0" w:space="0" w:color="auto"/>
            <w:bottom w:val="none" w:sz="0" w:space="0" w:color="auto"/>
            <w:right w:val="none" w:sz="0" w:space="0" w:color="auto"/>
          </w:divBdr>
        </w:div>
        <w:div w:id="2048556935">
          <w:marLeft w:val="0"/>
          <w:marRight w:val="0"/>
          <w:marTop w:val="0"/>
          <w:marBottom w:val="0"/>
          <w:divBdr>
            <w:top w:val="none" w:sz="0" w:space="0" w:color="auto"/>
            <w:left w:val="none" w:sz="0" w:space="0" w:color="auto"/>
            <w:bottom w:val="none" w:sz="0" w:space="0" w:color="auto"/>
            <w:right w:val="none" w:sz="0" w:space="0" w:color="auto"/>
          </w:divBdr>
        </w:div>
        <w:div w:id="335618644">
          <w:marLeft w:val="0"/>
          <w:marRight w:val="0"/>
          <w:marTop w:val="0"/>
          <w:marBottom w:val="0"/>
          <w:divBdr>
            <w:top w:val="none" w:sz="0" w:space="0" w:color="auto"/>
            <w:left w:val="none" w:sz="0" w:space="0" w:color="auto"/>
            <w:bottom w:val="none" w:sz="0" w:space="0" w:color="auto"/>
            <w:right w:val="none" w:sz="0" w:space="0" w:color="auto"/>
          </w:divBdr>
        </w:div>
        <w:div w:id="1672223183">
          <w:marLeft w:val="0"/>
          <w:marRight w:val="0"/>
          <w:marTop w:val="0"/>
          <w:marBottom w:val="0"/>
          <w:divBdr>
            <w:top w:val="none" w:sz="0" w:space="0" w:color="auto"/>
            <w:left w:val="none" w:sz="0" w:space="0" w:color="auto"/>
            <w:bottom w:val="none" w:sz="0" w:space="0" w:color="auto"/>
            <w:right w:val="none" w:sz="0" w:space="0" w:color="auto"/>
          </w:divBdr>
          <w:divsChild>
            <w:div w:id="344945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692587">
                  <w:marLeft w:val="0"/>
                  <w:marRight w:val="0"/>
                  <w:marTop w:val="0"/>
                  <w:marBottom w:val="0"/>
                  <w:divBdr>
                    <w:top w:val="none" w:sz="0" w:space="0" w:color="auto"/>
                    <w:left w:val="none" w:sz="0" w:space="0" w:color="auto"/>
                    <w:bottom w:val="none" w:sz="0" w:space="0" w:color="auto"/>
                    <w:right w:val="none" w:sz="0" w:space="0" w:color="auto"/>
                  </w:divBdr>
                  <w:divsChild>
                    <w:div w:id="764350148">
                      <w:marLeft w:val="0"/>
                      <w:marRight w:val="0"/>
                      <w:marTop w:val="0"/>
                      <w:marBottom w:val="0"/>
                      <w:divBdr>
                        <w:top w:val="none" w:sz="0" w:space="0" w:color="auto"/>
                        <w:left w:val="none" w:sz="0" w:space="0" w:color="auto"/>
                        <w:bottom w:val="none" w:sz="0" w:space="0" w:color="auto"/>
                        <w:right w:val="none" w:sz="0" w:space="0" w:color="auto"/>
                      </w:divBdr>
                      <w:divsChild>
                        <w:div w:id="19750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7938">
          <w:marLeft w:val="0"/>
          <w:marRight w:val="0"/>
          <w:marTop w:val="0"/>
          <w:marBottom w:val="0"/>
          <w:divBdr>
            <w:top w:val="none" w:sz="0" w:space="0" w:color="auto"/>
            <w:left w:val="none" w:sz="0" w:space="0" w:color="auto"/>
            <w:bottom w:val="none" w:sz="0" w:space="0" w:color="auto"/>
            <w:right w:val="none" w:sz="0" w:space="0" w:color="auto"/>
          </w:divBdr>
        </w:div>
        <w:div w:id="2004435077">
          <w:marLeft w:val="0"/>
          <w:marRight w:val="0"/>
          <w:marTop w:val="0"/>
          <w:marBottom w:val="0"/>
          <w:divBdr>
            <w:top w:val="none" w:sz="0" w:space="0" w:color="auto"/>
            <w:left w:val="none" w:sz="0" w:space="0" w:color="auto"/>
            <w:bottom w:val="none" w:sz="0" w:space="0" w:color="auto"/>
            <w:right w:val="none" w:sz="0" w:space="0" w:color="auto"/>
          </w:divBdr>
          <w:divsChild>
            <w:div w:id="776174880">
              <w:marLeft w:val="0"/>
              <w:marRight w:val="0"/>
              <w:marTop w:val="0"/>
              <w:marBottom w:val="0"/>
              <w:divBdr>
                <w:top w:val="none" w:sz="0" w:space="0" w:color="auto"/>
                <w:left w:val="none" w:sz="0" w:space="0" w:color="auto"/>
                <w:bottom w:val="none" w:sz="0" w:space="0" w:color="auto"/>
                <w:right w:val="none" w:sz="0" w:space="0" w:color="auto"/>
              </w:divBdr>
              <w:divsChild>
                <w:div w:id="1082332056">
                  <w:marLeft w:val="0"/>
                  <w:marRight w:val="0"/>
                  <w:marTop w:val="0"/>
                  <w:marBottom w:val="0"/>
                  <w:divBdr>
                    <w:top w:val="none" w:sz="0" w:space="0" w:color="auto"/>
                    <w:left w:val="none" w:sz="0" w:space="0" w:color="auto"/>
                    <w:bottom w:val="none" w:sz="0" w:space="0" w:color="auto"/>
                    <w:right w:val="none" w:sz="0" w:space="0" w:color="auto"/>
                  </w:divBdr>
                  <w:divsChild>
                    <w:div w:id="17557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1750">
          <w:marLeft w:val="0"/>
          <w:marRight w:val="0"/>
          <w:marTop w:val="0"/>
          <w:marBottom w:val="0"/>
          <w:divBdr>
            <w:top w:val="none" w:sz="0" w:space="0" w:color="auto"/>
            <w:left w:val="none" w:sz="0" w:space="0" w:color="auto"/>
            <w:bottom w:val="none" w:sz="0" w:space="0" w:color="auto"/>
            <w:right w:val="none" w:sz="0" w:space="0" w:color="auto"/>
          </w:divBdr>
        </w:div>
        <w:div w:id="921986409">
          <w:marLeft w:val="0"/>
          <w:marRight w:val="0"/>
          <w:marTop w:val="0"/>
          <w:marBottom w:val="0"/>
          <w:divBdr>
            <w:top w:val="none" w:sz="0" w:space="0" w:color="auto"/>
            <w:left w:val="none" w:sz="0" w:space="0" w:color="auto"/>
            <w:bottom w:val="none" w:sz="0" w:space="0" w:color="auto"/>
            <w:right w:val="none" w:sz="0" w:space="0" w:color="auto"/>
          </w:divBdr>
        </w:div>
        <w:div w:id="60176225">
          <w:marLeft w:val="0"/>
          <w:marRight w:val="0"/>
          <w:marTop w:val="0"/>
          <w:marBottom w:val="0"/>
          <w:divBdr>
            <w:top w:val="none" w:sz="0" w:space="0" w:color="auto"/>
            <w:left w:val="none" w:sz="0" w:space="0" w:color="auto"/>
            <w:bottom w:val="none" w:sz="0" w:space="0" w:color="auto"/>
            <w:right w:val="none" w:sz="0" w:space="0" w:color="auto"/>
          </w:divBdr>
        </w:div>
        <w:div w:id="68887609">
          <w:marLeft w:val="0"/>
          <w:marRight w:val="0"/>
          <w:marTop w:val="0"/>
          <w:marBottom w:val="0"/>
          <w:divBdr>
            <w:top w:val="none" w:sz="0" w:space="0" w:color="auto"/>
            <w:left w:val="none" w:sz="0" w:space="0" w:color="auto"/>
            <w:bottom w:val="none" w:sz="0" w:space="0" w:color="auto"/>
            <w:right w:val="none" w:sz="0" w:space="0" w:color="auto"/>
          </w:divBdr>
          <w:divsChild>
            <w:div w:id="390158185">
              <w:marLeft w:val="0"/>
              <w:marRight w:val="0"/>
              <w:marTop w:val="0"/>
              <w:marBottom w:val="0"/>
              <w:divBdr>
                <w:top w:val="none" w:sz="0" w:space="0" w:color="auto"/>
                <w:left w:val="none" w:sz="0" w:space="0" w:color="auto"/>
                <w:bottom w:val="none" w:sz="0" w:space="0" w:color="auto"/>
                <w:right w:val="none" w:sz="0" w:space="0" w:color="auto"/>
              </w:divBdr>
              <w:divsChild>
                <w:div w:id="12656559">
                  <w:marLeft w:val="0"/>
                  <w:marRight w:val="0"/>
                  <w:marTop w:val="0"/>
                  <w:marBottom w:val="0"/>
                  <w:divBdr>
                    <w:top w:val="none" w:sz="0" w:space="0" w:color="auto"/>
                    <w:left w:val="none" w:sz="0" w:space="0" w:color="auto"/>
                    <w:bottom w:val="none" w:sz="0" w:space="0" w:color="auto"/>
                    <w:right w:val="none" w:sz="0" w:space="0" w:color="auto"/>
                  </w:divBdr>
                  <w:divsChild>
                    <w:div w:id="5570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91827">
          <w:marLeft w:val="0"/>
          <w:marRight w:val="0"/>
          <w:marTop w:val="0"/>
          <w:marBottom w:val="0"/>
          <w:divBdr>
            <w:top w:val="none" w:sz="0" w:space="0" w:color="auto"/>
            <w:left w:val="none" w:sz="0" w:space="0" w:color="auto"/>
            <w:bottom w:val="none" w:sz="0" w:space="0" w:color="auto"/>
            <w:right w:val="none" w:sz="0" w:space="0" w:color="auto"/>
          </w:divBdr>
        </w:div>
        <w:div w:id="2032030583">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sChild>
                <w:div w:id="704135954">
                  <w:marLeft w:val="0"/>
                  <w:marRight w:val="0"/>
                  <w:marTop w:val="0"/>
                  <w:marBottom w:val="0"/>
                  <w:divBdr>
                    <w:top w:val="none" w:sz="0" w:space="0" w:color="auto"/>
                    <w:left w:val="none" w:sz="0" w:space="0" w:color="auto"/>
                    <w:bottom w:val="none" w:sz="0" w:space="0" w:color="auto"/>
                    <w:right w:val="none" w:sz="0" w:space="0" w:color="auto"/>
                  </w:divBdr>
                  <w:divsChild>
                    <w:div w:id="4809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85919">
          <w:marLeft w:val="0"/>
          <w:marRight w:val="0"/>
          <w:marTop w:val="0"/>
          <w:marBottom w:val="0"/>
          <w:divBdr>
            <w:top w:val="none" w:sz="0" w:space="0" w:color="auto"/>
            <w:left w:val="none" w:sz="0" w:space="0" w:color="auto"/>
            <w:bottom w:val="none" w:sz="0" w:space="0" w:color="auto"/>
            <w:right w:val="none" w:sz="0" w:space="0" w:color="auto"/>
          </w:divBdr>
        </w:div>
        <w:div w:id="547225861">
          <w:marLeft w:val="0"/>
          <w:marRight w:val="0"/>
          <w:marTop w:val="0"/>
          <w:marBottom w:val="0"/>
          <w:divBdr>
            <w:top w:val="none" w:sz="0" w:space="0" w:color="auto"/>
            <w:left w:val="none" w:sz="0" w:space="0" w:color="auto"/>
            <w:bottom w:val="none" w:sz="0" w:space="0" w:color="auto"/>
            <w:right w:val="none" w:sz="0" w:space="0" w:color="auto"/>
          </w:divBdr>
          <w:divsChild>
            <w:div w:id="1420519429">
              <w:marLeft w:val="0"/>
              <w:marRight w:val="0"/>
              <w:marTop w:val="0"/>
              <w:marBottom w:val="0"/>
              <w:divBdr>
                <w:top w:val="none" w:sz="0" w:space="0" w:color="auto"/>
                <w:left w:val="none" w:sz="0" w:space="0" w:color="auto"/>
                <w:bottom w:val="none" w:sz="0" w:space="0" w:color="auto"/>
                <w:right w:val="none" w:sz="0" w:space="0" w:color="auto"/>
              </w:divBdr>
              <w:divsChild>
                <w:div w:id="1778913133">
                  <w:marLeft w:val="0"/>
                  <w:marRight w:val="0"/>
                  <w:marTop w:val="0"/>
                  <w:marBottom w:val="0"/>
                  <w:divBdr>
                    <w:top w:val="none" w:sz="0" w:space="0" w:color="auto"/>
                    <w:left w:val="none" w:sz="0" w:space="0" w:color="auto"/>
                    <w:bottom w:val="none" w:sz="0" w:space="0" w:color="auto"/>
                    <w:right w:val="none" w:sz="0" w:space="0" w:color="auto"/>
                  </w:divBdr>
                  <w:divsChild>
                    <w:div w:id="442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4611">
          <w:marLeft w:val="0"/>
          <w:marRight w:val="0"/>
          <w:marTop w:val="0"/>
          <w:marBottom w:val="0"/>
          <w:divBdr>
            <w:top w:val="none" w:sz="0" w:space="0" w:color="auto"/>
            <w:left w:val="none" w:sz="0" w:space="0" w:color="auto"/>
            <w:bottom w:val="none" w:sz="0" w:space="0" w:color="auto"/>
            <w:right w:val="none" w:sz="0" w:space="0" w:color="auto"/>
          </w:divBdr>
        </w:div>
        <w:div w:id="2022513186">
          <w:marLeft w:val="0"/>
          <w:marRight w:val="0"/>
          <w:marTop w:val="0"/>
          <w:marBottom w:val="0"/>
          <w:divBdr>
            <w:top w:val="none" w:sz="0" w:space="0" w:color="auto"/>
            <w:left w:val="none" w:sz="0" w:space="0" w:color="auto"/>
            <w:bottom w:val="none" w:sz="0" w:space="0" w:color="auto"/>
            <w:right w:val="none" w:sz="0" w:space="0" w:color="auto"/>
          </w:divBdr>
          <w:divsChild>
            <w:div w:id="332878481">
              <w:marLeft w:val="0"/>
              <w:marRight w:val="0"/>
              <w:marTop w:val="0"/>
              <w:marBottom w:val="0"/>
              <w:divBdr>
                <w:top w:val="none" w:sz="0" w:space="0" w:color="auto"/>
                <w:left w:val="none" w:sz="0" w:space="0" w:color="auto"/>
                <w:bottom w:val="none" w:sz="0" w:space="0" w:color="auto"/>
                <w:right w:val="none" w:sz="0" w:space="0" w:color="auto"/>
              </w:divBdr>
              <w:divsChild>
                <w:div w:id="823815243">
                  <w:marLeft w:val="0"/>
                  <w:marRight w:val="0"/>
                  <w:marTop w:val="0"/>
                  <w:marBottom w:val="0"/>
                  <w:divBdr>
                    <w:top w:val="none" w:sz="0" w:space="0" w:color="auto"/>
                    <w:left w:val="none" w:sz="0" w:space="0" w:color="auto"/>
                    <w:bottom w:val="none" w:sz="0" w:space="0" w:color="auto"/>
                    <w:right w:val="none" w:sz="0" w:space="0" w:color="auto"/>
                  </w:divBdr>
                  <w:divsChild>
                    <w:div w:id="13077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9146">
          <w:marLeft w:val="0"/>
          <w:marRight w:val="0"/>
          <w:marTop w:val="0"/>
          <w:marBottom w:val="0"/>
          <w:divBdr>
            <w:top w:val="none" w:sz="0" w:space="0" w:color="auto"/>
            <w:left w:val="none" w:sz="0" w:space="0" w:color="auto"/>
            <w:bottom w:val="none" w:sz="0" w:space="0" w:color="auto"/>
            <w:right w:val="none" w:sz="0" w:space="0" w:color="auto"/>
          </w:divBdr>
        </w:div>
        <w:div w:id="350300112">
          <w:marLeft w:val="0"/>
          <w:marRight w:val="0"/>
          <w:marTop w:val="0"/>
          <w:marBottom w:val="0"/>
          <w:divBdr>
            <w:top w:val="none" w:sz="0" w:space="0" w:color="auto"/>
            <w:left w:val="none" w:sz="0" w:space="0" w:color="auto"/>
            <w:bottom w:val="none" w:sz="0" w:space="0" w:color="auto"/>
            <w:right w:val="none" w:sz="0" w:space="0" w:color="auto"/>
          </w:divBdr>
          <w:divsChild>
            <w:div w:id="839780897">
              <w:marLeft w:val="0"/>
              <w:marRight w:val="0"/>
              <w:marTop w:val="0"/>
              <w:marBottom w:val="0"/>
              <w:divBdr>
                <w:top w:val="none" w:sz="0" w:space="0" w:color="auto"/>
                <w:left w:val="none" w:sz="0" w:space="0" w:color="auto"/>
                <w:bottom w:val="none" w:sz="0" w:space="0" w:color="auto"/>
                <w:right w:val="none" w:sz="0" w:space="0" w:color="auto"/>
              </w:divBdr>
              <w:divsChild>
                <w:div w:id="821506086">
                  <w:marLeft w:val="0"/>
                  <w:marRight w:val="0"/>
                  <w:marTop w:val="0"/>
                  <w:marBottom w:val="0"/>
                  <w:divBdr>
                    <w:top w:val="none" w:sz="0" w:space="0" w:color="auto"/>
                    <w:left w:val="none" w:sz="0" w:space="0" w:color="auto"/>
                    <w:bottom w:val="none" w:sz="0" w:space="0" w:color="auto"/>
                    <w:right w:val="none" w:sz="0" w:space="0" w:color="auto"/>
                  </w:divBdr>
                  <w:divsChild>
                    <w:div w:id="11949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1269">
          <w:marLeft w:val="0"/>
          <w:marRight w:val="0"/>
          <w:marTop w:val="0"/>
          <w:marBottom w:val="0"/>
          <w:divBdr>
            <w:top w:val="none" w:sz="0" w:space="0" w:color="auto"/>
            <w:left w:val="none" w:sz="0" w:space="0" w:color="auto"/>
            <w:bottom w:val="none" w:sz="0" w:space="0" w:color="auto"/>
            <w:right w:val="none" w:sz="0" w:space="0" w:color="auto"/>
          </w:divBdr>
        </w:div>
        <w:div w:id="662664721">
          <w:marLeft w:val="0"/>
          <w:marRight w:val="0"/>
          <w:marTop w:val="0"/>
          <w:marBottom w:val="0"/>
          <w:divBdr>
            <w:top w:val="none" w:sz="0" w:space="0" w:color="auto"/>
            <w:left w:val="none" w:sz="0" w:space="0" w:color="auto"/>
            <w:bottom w:val="none" w:sz="0" w:space="0" w:color="auto"/>
            <w:right w:val="none" w:sz="0" w:space="0" w:color="auto"/>
          </w:divBdr>
          <w:divsChild>
            <w:div w:id="448428216">
              <w:marLeft w:val="0"/>
              <w:marRight w:val="0"/>
              <w:marTop w:val="0"/>
              <w:marBottom w:val="0"/>
              <w:divBdr>
                <w:top w:val="none" w:sz="0" w:space="0" w:color="auto"/>
                <w:left w:val="none" w:sz="0" w:space="0" w:color="auto"/>
                <w:bottom w:val="none" w:sz="0" w:space="0" w:color="auto"/>
                <w:right w:val="none" w:sz="0" w:space="0" w:color="auto"/>
              </w:divBdr>
              <w:divsChild>
                <w:div w:id="291448101">
                  <w:marLeft w:val="0"/>
                  <w:marRight w:val="0"/>
                  <w:marTop w:val="0"/>
                  <w:marBottom w:val="0"/>
                  <w:divBdr>
                    <w:top w:val="none" w:sz="0" w:space="0" w:color="auto"/>
                    <w:left w:val="none" w:sz="0" w:space="0" w:color="auto"/>
                    <w:bottom w:val="none" w:sz="0" w:space="0" w:color="auto"/>
                    <w:right w:val="none" w:sz="0" w:space="0" w:color="auto"/>
                  </w:divBdr>
                  <w:divsChild>
                    <w:div w:id="1016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2539">
          <w:marLeft w:val="0"/>
          <w:marRight w:val="0"/>
          <w:marTop w:val="0"/>
          <w:marBottom w:val="0"/>
          <w:divBdr>
            <w:top w:val="none" w:sz="0" w:space="0" w:color="auto"/>
            <w:left w:val="none" w:sz="0" w:space="0" w:color="auto"/>
            <w:bottom w:val="none" w:sz="0" w:space="0" w:color="auto"/>
            <w:right w:val="none" w:sz="0" w:space="0" w:color="auto"/>
          </w:divBdr>
          <w:divsChild>
            <w:div w:id="1721896810">
              <w:marLeft w:val="0"/>
              <w:marRight w:val="0"/>
              <w:marTop w:val="0"/>
              <w:marBottom w:val="0"/>
              <w:divBdr>
                <w:top w:val="none" w:sz="0" w:space="0" w:color="auto"/>
                <w:left w:val="none" w:sz="0" w:space="0" w:color="auto"/>
                <w:bottom w:val="none" w:sz="0" w:space="0" w:color="auto"/>
                <w:right w:val="none" w:sz="0" w:space="0" w:color="auto"/>
              </w:divBdr>
              <w:divsChild>
                <w:div w:id="481122072">
                  <w:marLeft w:val="0"/>
                  <w:marRight w:val="0"/>
                  <w:marTop w:val="0"/>
                  <w:marBottom w:val="0"/>
                  <w:divBdr>
                    <w:top w:val="none" w:sz="0" w:space="0" w:color="auto"/>
                    <w:left w:val="none" w:sz="0" w:space="0" w:color="auto"/>
                    <w:bottom w:val="none" w:sz="0" w:space="0" w:color="auto"/>
                    <w:right w:val="none" w:sz="0" w:space="0" w:color="auto"/>
                  </w:divBdr>
                  <w:divsChild>
                    <w:div w:id="5815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221">
          <w:marLeft w:val="0"/>
          <w:marRight w:val="0"/>
          <w:marTop w:val="0"/>
          <w:marBottom w:val="0"/>
          <w:divBdr>
            <w:top w:val="none" w:sz="0" w:space="0" w:color="auto"/>
            <w:left w:val="none" w:sz="0" w:space="0" w:color="auto"/>
            <w:bottom w:val="none" w:sz="0" w:space="0" w:color="auto"/>
            <w:right w:val="none" w:sz="0" w:space="0" w:color="auto"/>
          </w:divBdr>
        </w:div>
        <w:div w:id="1027020170">
          <w:marLeft w:val="0"/>
          <w:marRight w:val="0"/>
          <w:marTop w:val="0"/>
          <w:marBottom w:val="0"/>
          <w:divBdr>
            <w:top w:val="none" w:sz="0" w:space="0" w:color="auto"/>
            <w:left w:val="none" w:sz="0" w:space="0" w:color="auto"/>
            <w:bottom w:val="none" w:sz="0" w:space="0" w:color="auto"/>
            <w:right w:val="none" w:sz="0" w:space="0" w:color="auto"/>
          </w:divBdr>
          <w:divsChild>
            <w:div w:id="861210140">
              <w:marLeft w:val="0"/>
              <w:marRight w:val="0"/>
              <w:marTop w:val="0"/>
              <w:marBottom w:val="0"/>
              <w:divBdr>
                <w:top w:val="none" w:sz="0" w:space="0" w:color="auto"/>
                <w:left w:val="none" w:sz="0" w:space="0" w:color="auto"/>
                <w:bottom w:val="none" w:sz="0" w:space="0" w:color="auto"/>
                <w:right w:val="none" w:sz="0" w:space="0" w:color="auto"/>
              </w:divBdr>
              <w:divsChild>
                <w:div w:id="196043928">
                  <w:marLeft w:val="0"/>
                  <w:marRight w:val="0"/>
                  <w:marTop w:val="0"/>
                  <w:marBottom w:val="0"/>
                  <w:divBdr>
                    <w:top w:val="none" w:sz="0" w:space="0" w:color="auto"/>
                    <w:left w:val="none" w:sz="0" w:space="0" w:color="auto"/>
                    <w:bottom w:val="none" w:sz="0" w:space="0" w:color="auto"/>
                    <w:right w:val="none" w:sz="0" w:space="0" w:color="auto"/>
                  </w:divBdr>
                  <w:divsChild>
                    <w:div w:id="5543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9827">
          <w:marLeft w:val="0"/>
          <w:marRight w:val="0"/>
          <w:marTop w:val="0"/>
          <w:marBottom w:val="0"/>
          <w:divBdr>
            <w:top w:val="none" w:sz="0" w:space="0" w:color="auto"/>
            <w:left w:val="none" w:sz="0" w:space="0" w:color="auto"/>
            <w:bottom w:val="none" w:sz="0" w:space="0" w:color="auto"/>
            <w:right w:val="none" w:sz="0" w:space="0" w:color="auto"/>
          </w:divBdr>
        </w:div>
        <w:div w:id="630554522">
          <w:marLeft w:val="0"/>
          <w:marRight w:val="0"/>
          <w:marTop w:val="0"/>
          <w:marBottom w:val="0"/>
          <w:divBdr>
            <w:top w:val="none" w:sz="0" w:space="0" w:color="auto"/>
            <w:left w:val="none" w:sz="0" w:space="0" w:color="auto"/>
            <w:bottom w:val="none" w:sz="0" w:space="0" w:color="auto"/>
            <w:right w:val="none" w:sz="0" w:space="0" w:color="auto"/>
          </w:divBdr>
        </w:div>
        <w:div w:id="427432876">
          <w:marLeft w:val="0"/>
          <w:marRight w:val="0"/>
          <w:marTop w:val="0"/>
          <w:marBottom w:val="0"/>
          <w:divBdr>
            <w:top w:val="none" w:sz="0" w:space="0" w:color="auto"/>
            <w:left w:val="none" w:sz="0" w:space="0" w:color="auto"/>
            <w:bottom w:val="none" w:sz="0" w:space="0" w:color="auto"/>
            <w:right w:val="none" w:sz="0" w:space="0" w:color="auto"/>
          </w:divBdr>
          <w:divsChild>
            <w:div w:id="127605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824397">
                  <w:marLeft w:val="0"/>
                  <w:marRight w:val="0"/>
                  <w:marTop w:val="0"/>
                  <w:marBottom w:val="0"/>
                  <w:divBdr>
                    <w:top w:val="none" w:sz="0" w:space="0" w:color="auto"/>
                    <w:left w:val="none" w:sz="0" w:space="0" w:color="auto"/>
                    <w:bottom w:val="none" w:sz="0" w:space="0" w:color="auto"/>
                    <w:right w:val="none" w:sz="0" w:space="0" w:color="auto"/>
                  </w:divBdr>
                  <w:divsChild>
                    <w:div w:id="1055739954">
                      <w:marLeft w:val="0"/>
                      <w:marRight w:val="0"/>
                      <w:marTop w:val="0"/>
                      <w:marBottom w:val="0"/>
                      <w:divBdr>
                        <w:top w:val="none" w:sz="0" w:space="0" w:color="auto"/>
                        <w:left w:val="none" w:sz="0" w:space="0" w:color="auto"/>
                        <w:bottom w:val="none" w:sz="0" w:space="0" w:color="auto"/>
                        <w:right w:val="none" w:sz="0" w:space="0" w:color="auto"/>
                      </w:divBdr>
                      <w:divsChild>
                        <w:div w:id="19877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153356">
          <w:marLeft w:val="0"/>
          <w:marRight w:val="0"/>
          <w:marTop w:val="0"/>
          <w:marBottom w:val="0"/>
          <w:divBdr>
            <w:top w:val="none" w:sz="0" w:space="0" w:color="auto"/>
            <w:left w:val="none" w:sz="0" w:space="0" w:color="auto"/>
            <w:bottom w:val="none" w:sz="0" w:space="0" w:color="auto"/>
            <w:right w:val="none" w:sz="0" w:space="0" w:color="auto"/>
          </w:divBdr>
        </w:div>
        <w:div w:id="1191647572">
          <w:marLeft w:val="0"/>
          <w:marRight w:val="0"/>
          <w:marTop w:val="0"/>
          <w:marBottom w:val="0"/>
          <w:divBdr>
            <w:top w:val="none" w:sz="0" w:space="0" w:color="auto"/>
            <w:left w:val="none" w:sz="0" w:space="0" w:color="auto"/>
            <w:bottom w:val="none" w:sz="0" w:space="0" w:color="auto"/>
            <w:right w:val="none" w:sz="0" w:space="0" w:color="auto"/>
          </w:divBdr>
          <w:divsChild>
            <w:div w:id="475953358">
              <w:marLeft w:val="0"/>
              <w:marRight w:val="0"/>
              <w:marTop w:val="0"/>
              <w:marBottom w:val="0"/>
              <w:divBdr>
                <w:top w:val="none" w:sz="0" w:space="0" w:color="auto"/>
                <w:left w:val="none" w:sz="0" w:space="0" w:color="auto"/>
                <w:bottom w:val="none" w:sz="0" w:space="0" w:color="auto"/>
                <w:right w:val="none" w:sz="0" w:space="0" w:color="auto"/>
              </w:divBdr>
              <w:divsChild>
                <w:div w:id="1813254439">
                  <w:marLeft w:val="0"/>
                  <w:marRight w:val="0"/>
                  <w:marTop w:val="0"/>
                  <w:marBottom w:val="0"/>
                  <w:divBdr>
                    <w:top w:val="none" w:sz="0" w:space="0" w:color="auto"/>
                    <w:left w:val="none" w:sz="0" w:space="0" w:color="auto"/>
                    <w:bottom w:val="none" w:sz="0" w:space="0" w:color="auto"/>
                    <w:right w:val="none" w:sz="0" w:space="0" w:color="auto"/>
                  </w:divBdr>
                  <w:divsChild>
                    <w:div w:id="20622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9850">
          <w:marLeft w:val="0"/>
          <w:marRight w:val="0"/>
          <w:marTop w:val="0"/>
          <w:marBottom w:val="0"/>
          <w:divBdr>
            <w:top w:val="none" w:sz="0" w:space="0" w:color="auto"/>
            <w:left w:val="none" w:sz="0" w:space="0" w:color="auto"/>
            <w:bottom w:val="none" w:sz="0" w:space="0" w:color="auto"/>
            <w:right w:val="none" w:sz="0" w:space="0" w:color="auto"/>
          </w:divBdr>
        </w:div>
        <w:div w:id="231620924">
          <w:marLeft w:val="0"/>
          <w:marRight w:val="0"/>
          <w:marTop w:val="0"/>
          <w:marBottom w:val="0"/>
          <w:divBdr>
            <w:top w:val="none" w:sz="0" w:space="0" w:color="auto"/>
            <w:left w:val="none" w:sz="0" w:space="0" w:color="auto"/>
            <w:bottom w:val="none" w:sz="0" w:space="0" w:color="auto"/>
            <w:right w:val="none" w:sz="0" w:space="0" w:color="auto"/>
          </w:divBdr>
          <w:divsChild>
            <w:div w:id="1944996337">
              <w:marLeft w:val="0"/>
              <w:marRight w:val="0"/>
              <w:marTop w:val="0"/>
              <w:marBottom w:val="0"/>
              <w:divBdr>
                <w:top w:val="none" w:sz="0" w:space="0" w:color="auto"/>
                <w:left w:val="none" w:sz="0" w:space="0" w:color="auto"/>
                <w:bottom w:val="none" w:sz="0" w:space="0" w:color="auto"/>
                <w:right w:val="none" w:sz="0" w:space="0" w:color="auto"/>
              </w:divBdr>
              <w:divsChild>
                <w:div w:id="895705528">
                  <w:marLeft w:val="0"/>
                  <w:marRight w:val="0"/>
                  <w:marTop w:val="0"/>
                  <w:marBottom w:val="0"/>
                  <w:divBdr>
                    <w:top w:val="none" w:sz="0" w:space="0" w:color="auto"/>
                    <w:left w:val="none" w:sz="0" w:space="0" w:color="auto"/>
                    <w:bottom w:val="none" w:sz="0" w:space="0" w:color="auto"/>
                    <w:right w:val="none" w:sz="0" w:space="0" w:color="auto"/>
                  </w:divBdr>
                  <w:divsChild>
                    <w:div w:id="331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7105">
          <w:marLeft w:val="0"/>
          <w:marRight w:val="0"/>
          <w:marTop w:val="0"/>
          <w:marBottom w:val="0"/>
          <w:divBdr>
            <w:top w:val="none" w:sz="0" w:space="0" w:color="auto"/>
            <w:left w:val="none" w:sz="0" w:space="0" w:color="auto"/>
            <w:bottom w:val="none" w:sz="0" w:space="0" w:color="auto"/>
            <w:right w:val="none" w:sz="0" w:space="0" w:color="auto"/>
          </w:divBdr>
        </w:div>
        <w:div w:id="190919518">
          <w:marLeft w:val="0"/>
          <w:marRight w:val="0"/>
          <w:marTop w:val="0"/>
          <w:marBottom w:val="0"/>
          <w:divBdr>
            <w:top w:val="none" w:sz="0" w:space="0" w:color="auto"/>
            <w:left w:val="none" w:sz="0" w:space="0" w:color="auto"/>
            <w:bottom w:val="none" w:sz="0" w:space="0" w:color="auto"/>
            <w:right w:val="none" w:sz="0" w:space="0" w:color="auto"/>
          </w:divBdr>
        </w:div>
        <w:div w:id="1022979885">
          <w:marLeft w:val="0"/>
          <w:marRight w:val="0"/>
          <w:marTop w:val="0"/>
          <w:marBottom w:val="0"/>
          <w:divBdr>
            <w:top w:val="none" w:sz="0" w:space="0" w:color="auto"/>
            <w:left w:val="none" w:sz="0" w:space="0" w:color="auto"/>
            <w:bottom w:val="none" w:sz="0" w:space="0" w:color="auto"/>
            <w:right w:val="none" w:sz="0" w:space="0" w:color="auto"/>
          </w:divBdr>
        </w:div>
        <w:div w:id="1716395119">
          <w:marLeft w:val="0"/>
          <w:marRight w:val="0"/>
          <w:marTop w:val="0"/>
          <w:marBottom w:val="0"/>
          <w:divBdr>
            <w:top w:val="none" w:sz="0" w:space="0" w:color="auto"/>
            <w:left w:val="none" w:sz="0" w:space="0" w:color="auto"/>
            <w:bottom w:val="none" w:sz="0" w:space="0" w:color="auto"/>
            <w:right w:val="none" w:sz="0" w:space="0" w:color="auto"/>
          </w:divBdr>
          <w:divsChild>
            <w:div w:id="1129931561">
              <w:marLeft w:val="0"/>
              <w:marRight w:val="0"/>
              <w:marTop w:val="0"/>
              <w:marBottom w:val="0"/>
              <w:divBdr>
                <w:top w:val="none" w:sz="0" w:space="0" w:color="auto"/>
                <w:left w:val="none" w:sz="0" w:space="0" w:color="auto"/>
                <w:bottom w:val="none" w:sz="0" w:space="0" w:color="auto"/>
                <w:right w:val="none" w:sz="0" w:space="0" w:color="auto"/>
              </w:divBdr>
              <w:divsChild>
                <w:div w:id="334499112">
                  <w:marLeft w:val="0"/>
                  <w:marRight w:val="0"/>
                  <w:marTop w:val="0"/>
                  <w:marBottom w:val="0"/>
                  <w:divBdr>
                    <w:top w:val="none" w:sz="0" w:space="0" w:color="auto"/>
                    <w:left w:val="none" w:sz="0" w:space="0" w:color="auto"/>
                    <w:bottom w:val="none" w:sz="0" w:space="0" w:color="auto"/>
                    <w:right w:val="none" w:sz="0" w:space="0" w:color="auto"/>
                  </w:divBdr>
                  <w:divsChild>
                    <w:div w:id="12706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9194">
          <w:marLeft w:val="0"/>
          <w:marRight w:val="0"/>
          <w:marTop w:val="0"/>
          <w:marBottom w:val="0"/>
          <w:divBdr>
            <w:top w:val="none" w:sz="0" w:space="0" w:color="auto"/>
            <w:left w:val="none" w:sz="0" w:space="0" w:color="auto"/>
            <w:bottom w:val="none" w:sz="0" w:space="0" w:color="auto"/>
            <w:right w:val="none" w:sz="0" w:space="0" w:color="auto"/>
          </w:divBdr>
        </w:div>
        <w:div w:id="1194923277">
          <w:marLeft w:val="0"/>
          <w:marRight w:val="0"/>
          <w:marTop w:val="0"/>
          <w:marBottom w:val="0"/>
          <w:divBdr>
            <w:top w:val="none" w:sz="0" w:space="0" w:color="auto"/>
            <w:left w:val="none" w:sz="0" w:space="0" w:color="auto"/>
            <w:bottom w:val="none" w:sz="0" w:space="0" w:color="auto"/>
            <w:right w:val="none" w:sz="0" w:space="0" w:color="auto"/>
          </w:divBdr>
        </w:div>
        <w:div w:id="1682782454">
          <w:marLeft w:val="0"/>
          <w:marRight w:val="0"/>
          <w:marTop w:val="0"/>
          <w:marBottom w:val="0"/>
          <w:divBdr>
            <w:top w:val="none" w:sz="0" w:space="0" w:color="auto"/>
            <w:left w:val="none" w:sz="0" w:space="0" w:color="auto"/>
            <w:bottom w:val="none" w:sz="0" w:space="0" w:color="auto"/>
            <w:right w:val="none" w:sz="0" w:space="0" w:color="auto"/>
          </w:divBdr>
          <w:divsChild>
            <w:div w:id="1122115109">
              <w:marLeft w:val="0"/>
              <w:marRight w:val="0"/>
              <w:marTop w:val="0"/>
              <w:marBottom w:val="0"/>
              <w:divBdr>
                <w:top w:val="none" w:sz="0" w:space="0" w:color="auto"/>
                <w:left w:val="none" w:sz="0" w:space="0" w:color="auto"/>
                <w:bottom w:val="none" w:sz="0" w:space="0" w:color="auto"/>
                <w:right w:val="none" w:sz="0" w:space="0" w:color="auto"/>
              </w:divBdr>
              <w:divsChild>
                <w:div w:id="333731067">
                  <w:marLeft w:val="0"/>
                  <w:marRight w:val="0"/>
                  <w:marTop w:val="0"/>
                  <w:marBottom w:val="0"/>
                  <w:divBdr>
                    <w:top w:val="none" w:sz="0" w:space="0" w:color="auto"/>
                    <w:left w:val="none" w:sz="0" w:space="0" w:color="auto"/>
                    <w:bottom w:val="none" w:sz="0" w:space="0" w:color="auto"/>
                    <w:right w:val="none" w:sz="0" w:space="0" w:color="auto"/>
                  </w:divBdr>
                  <w:divsChild>
                    <w:div w:id="6365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3531">
          <w:marLeft w:val="0"/>
          <w:marRight w:val="0"/>
          <w:marTop w:val="0"/>
          <w:marBottom w:val="0"/>
          <w:divBdr>
            <w:top w:val="none" w:sz="0" w:space="0" w:color="auto"/>
            <w:left w:val="none" w:sz="0" w:space="0" w:color="auto"/>
            <w:bottom w:val="none" w:sz="0" w:space="0" w:color="auto"/>
            <w:right w:val="none" w:sz="0" w:space="0" w:color="auto"/>
          </w:divBdr>
        </w:div>
        <w:div w:id="428813812">
          <w:marLeft w:val="0"/>
          <w:marRight w:val="0"/>
          <w:marTop w:val="0"/>
          <w:marBottom w:val="0"/>
          <w:divBdr>
            <w:top w:val="none" w:sz="0" w:space="0" w:color="auto"/>
            <w:left w:val="none" w:sz="0" w:space="0" w:color="auto"/>
            <w:bottom w:val="none" w:sz="0" w:space="0" w:color="auto"/>
            <w:right w:val="none" w:sz="0" w:space="0" w:color="auto"/>
          </w:divBdr>
        </w:div>
      </w:divsChild>
    </w:div>
    <w:div w:id="1832137041">
      <w:bodyDiv w:val="1"/>
      <w:marLeft w:val="0"/>
      <w:marRight w:val="0"/>
      <w:marTop w:val="0"/>
      <w:marBottom w:val="0"/>
      <w:divBdr>
        <w:top w:val="none" w:sz="0" w:space="0" w:color="auto"/>
        <w:left w:val="none" w:sz="0" w:space="0" w:color="auto"/>
        <w:bottom w:val="none" w:sz="0" w:space="0" w:color="auto"/>
        <w:right w:val="none" w:sz="0" w:space="0" w:color="auto"/>
      </w:divBdr>
    </w:div>
    <w:div w:id="1834954222">
      <w:bodyDiv w:val="1"/>
      <w:marLeft w:val="0"/>
      <w:marRight w:val="0"/>
      <w:marTop w:val="0"/>
      <w:marBottom w:val="0"/>
      <w:divBdr>
        <w:top w:val="none" w:sz="0" w:space="0" w:color="auto"/>
        <w:left w:val="none" w:sz="0" w:space="0" w:color="auto"/>
        <w:bottom w:val="none" w:sz="0" w:space="0" w:color="auto"/>
        <w:right w:val="none" w:sz="0" w:space="0" w:color="auto"/>
      </w:divBdr>
    </w:div>
    <w:div w:id="1842231661">
      <w:bodyDiv w:val="1"/>
      <w:marLeft w:val="0"/>
      <w:marRight w:val="0"/>
      <w:marTop w:val="0"/>
      <w:marBottom w:val="0"/>
      <w:divBdr>
        <w:top w:val="none" w:sz="0" w:space="0" w:color="auto"/>
        <w:left w:val="none" w:sz="0" w:space="0" w:color="auto"/>
        <w:bottom w:val="none" w:sz="0" w:space="0" w:color="auto"/>
        <w:right w:val="none" w:sz="0" w:space="0" w:color="auto"/>
      </w:divBdr>
    </w:div>
    <w:div w:id="1862429514">
      <w:bodyDiv w:val="1"/>
      <w:marLeft w:val="0"/>
      <w:marRight w:val="0"/>
      <w:marTop w:val="0"/>
      <w:marBottom w:val="0"/>
      <w:divBdr>
        <w:top w:val="none" w:sz="0" w:space="0" w:color="auto"/>
        <w:left w:val="none" w:sz="0" w:space="0" w:color="auto"/>
        <w:bottom w:val="none" w:sz="0" w:space="0" w:color="auto"/>
        <w:right w:val="none" w:sz="0" w:space="0" w:color="auto"/>
      </w:divBdr>
      <w:divsChild>
        <w:div w:id="739597058">
          <w:marLeft w:val="0"/>
          <w:marRight w:val="0"/>
          <w:marTop w:val="0"/>
          <w:marBottom w:val="0"/>
          <w:divBdr>
            <w:top w:val="none" w:sz="0" w:space="0" w:color="auto"/>
            <w:left w:val="none" w:sz="0" w:space="0" w:color="auto"/>
            <w:bottom w:val="none" w:sz="0" w:space="0" w:color="auto"/>
            <w:right w:val="none" w:sz="0" w:space="0" w:color="auto"/>
          </w:divBdr>
        </w:div>
        <w:div w:id="152064229">
          <w:marLeft w:val="0"/>
          <w:marRight w:val="0"/>
          <w:marTop w:val="0"/>
          <w:marBottom w:val="0"/>
          <w:divBdr>
            <w:top w:val="none" w:sz="0" w:space="0" w:color="auto"/>
            <w:left w:val="none" w:sz="0" w:space="0" w:color="auto"/>
            <w:bottom w:val="none" w:sz="0" w:space="0" w:color="auto"/>
            <w:right w:val="none" w:sz="0" w:space="0" w:color="auto"/>
          </w:divBdr>
        </w:div>
        <w:div w:id="2073114337">
          <w:marLeft w:val="0"/>
          <w:marRight w:val="0"/>
          <w:marTop w:val="0"/>
          <w:marBottom w:val="0"/>
          <w:divBdr>
            <w:top w:val="none" w:sz="0" w:space="0" w:color="auto"/>
            <w:left w:val="none" w:sz="0" w:space="0" w:color="auto"/>
            <w:bottom w:val="none" w:sz="0" w:space="0" w:color="auto"/>
            <w:right w:val="none" w:sz="0" w:space="0" w:color="auto"/>
          </w:divBdr>
        </w:div>
      </w:divsChild>
    </w:div>
    <w:div w:id="1874033056">
      <w:bodyDiv w:val="1"/>
      <w:marLeft w:val="0"/>
      <w:marRight w:val="0"/>
      <w:marTop w:val="0"/>
      <w:marBottom w:val="0"/>
      <w:divBdr>
        <w:top w:val="none" w:sz="0" w:space="0" w:color="auto"/>
        <w:left w:val="none" w:sz="0" w:space="0" w:color="auto"/>
        <w:bottom w:val="none" w:sz="0" w:space="0" w:color="auto"/>
        <w:right w:val="none" w:sz="0" w:space="0" w:color="auto"/>
      </w:divBdr>
      <w:divsChild>
        <w:div w:id="1645550131">
          <w:marLeft w:val="0"/>
          <w:marRight w:val="0"/>
          <w:marTop w:val="0"/>
          <w:marBottom w:val="0"/>
          <w:divBdr>
            <w:top w:val="none" w:sz="0" w:space="0" w:color="auto"/>
            <w:left w:val="none" w:sz="0" w:space="0" w:color="auto"/>
            <w:bottom w:val="none" w:sz="0" w:space="0" w:color="auto"/>
            <w:right w:val="none" w:sz="0" w:space="0" w:color="auto"/>
          </w:divBdr>
        </w:div>
        <w:div w:id="888883533">
          <w:marLeft w:val="0"/>
          <w:marRight w:val="0"/>
          <w:marTop w:val="0"/>
          <w:marBottom w:val="0"/>
          <w:divBdr>
            <w:top w:val="none" w:sz="0" w:space="0" w:color="auto"/>
            <w:left w:val="none" w:sz="0" w:space="0" w:color="auto"/>
            <w:bottom w:val="none" w:sz="0" w:space="0" w:color="auto"/>
            <w:right w:val="none" w:sz="0" w:space="0" w:color="auto"/>
          </w:divBdr>
        </w:div>
        <w:div w:id="1022511807">
          <w:marLeft w:val="0"/>
          <w:marRight w:val="0"/>
          <w:marTop w:val="0"/>
          <w:marBottom w:val="0"/>
          <w:divBdr>
            <w:top w:val="none" w:sz="0" w:space="0" w:color="auto"/>
            <w:left w:val="none" w:sz="0" w:space="0" w:color="auto"/>
            <w:bottom w:val="none" w:sz="0" w:space="0" w:color="auto"/>
            <w:right w:val="none" w:sz="0" w:space="0" w:color="auto"/>
          </w:divBdr>
        </w:div>
        <w:div w:id="774207745">
          <w:marLeft w:val="0"/>
          <w:marRight w:val="0"/>
          <w:marTop w:val="0"/>
          <w:marBottom w:val="0"/>
          <w:divBdr>
            <w:top w:val="none" w:sz="0" w:space="0" w:color="auto"/>
            <w:left w:val="none" w:sz="0" w:space="0" w:color="auto"/>
            <w:bottom w:val="none" w:sz="0" w:space="0" w:color="auto"/>
            <w:right w:val="none" w:sz="0" w:space="0" w:color="auto"/>
          </w:divBdr>
        </w:div>
        <w:div w:id="1005129620">
          <w:marLeft w:val="0"/>
          <w:marRight w:val="0"/>
          <w:marTop w:val="0"/>
          <w:marBottom w:val="0"/>
          <w:divBdr>
            <w:top w:val="none" w:sz="0" w:space="0" w:color="auto"/>
            <w:left w:val="none" w:sz="0" w:space="0" w:color="auto"/>
            <w:bottom w:val="none" w:sz="0" w:space="0" w:color="auto"/>
            <w:right w:val="none" w:sz="0" w:space="0" w:color="auto"/>
          </w:divBdr>
        </w:div>
        <w:div w:id="635640836">
          <w:marLeft w:val="0"/>
          <w:marRight w:val="0"/>
          <w:marTop w:val="0"/>
          <w:marBottom w:val="0"/>
          <w:divBdr>
            <w:top w:val="none" w:sz="0" w:space="0" w:color="auto"/>
            <w:left w:val="none" w:sz="0" w:space="0" w:color="auto"/>
            <w:bottom w:val="none" w:sz="0" w:space="0" w:color="auto"/>
            <w:right w:val="none" w:sz="0" w:space="0" w:color="auto"/>
          </w:divBdr>
        </w:div>
        <w:div w:id="1270354437">
          <w:marLeft w:val="0"/>
          <w:marRight w:val="0"/>
          <w:marTop w:val="0"/>
          <w:marBottom w:val="0"/>
          <w:divBdr>
            <w:top w:val="none" w:sz="0" w:space="0" w:color="auto"/>
            <w:left w:val="none" w:sz="0" w:space="0" w:color="auto"/>
            <w:bottom w:val="none" w:sz="0" w:space="0" w:color="auto"/>
            <w:right w:val="none" w:sz="0" w:space="0" w:color="auto"/>
          </w:divBdr>
        </w:div>
        <w:div w:id="1266620337">
          <w:marLeft w:val="0"/>
          <w:marRight w:val="0"/>
          <w:marTop w:val="0"/>
          <w:marBottom w:val="0"/>
          <w:divBdr>
            <w:top w:val="none" w:sz="0" w:space="0" w:color="auto"/>
            <w:left w:val="none" w:sz="0" w:space="0" w:color="auto"/>
            <w:bottom w:val="none" w:sz="0" w:space="0" w:color="auto"/>
            <w:right w:val="none" w:sz="0" w:space="0" w:color="auto"/>
          </w:divBdr>
        </w:div>
      </w:divsChild>
    </w:div>
    <w:div w:id="1885674486">
      <w:bodyDiv w:val="1"/>
      <w:marLeft w:val="0"/>
      <w:marRight w:val="0"/>
      <w:marTop w:val="0"/>
      <w:marBottom w:val="0"/>
      <w:divBdr>
        <w:top w:val="none" w:sz="0" w:space="0" w:color="auto"/>
        <w:left w:val="none" w:sz="0" w:space="0" w:color="auto"/>
        <w:bottom w:val="none" w:sz="0" w:space="0" w:color="auto"/>
        <w:right w:val="none" w:sz="0" w:space="0" w:color="auto"/>
      </w:divBdr>
    </w:div>
    <w:div w:id="1890148959">
      <w:bodyDiv w:val="1"/>
      <w:marLeft w:val="0"/>
      <w:marRight w:val="0"/>
      <w:marTop w:val="0"/>
      <w:marBottom w:val="0"/>
      <w:divBdr>
        <w:top w:val="none" w:sz="0" w:space="0" w:color="auto"/>
        <w:left w:val="none" w:sz="0" w:space="0" w:color="auto"/>
        <w:bottom w:val="none" w:sz="0" w:space="0" w:color="auto"/>
        <w:right w:val="none" w:sz="0" w:space="0" w:color="auto"/>
      </w:divBdr>
      <w:divsChild>
        <w:div w:id="413862376">
          <w:marLeft w:val="0"/>
          <w:marRight w:val="0"/>
          <w:marTop w:val="0"/>
          <w:marBottom w:val="0"/>
          <w:divBdr>
            <w:top w:val="none" w:sz="0" w:space="0" w:color="auto"/>
            <w:left w:val="none" w:sz="0" w:space="0" w:color="auto"/>
            <w:bottom w:val="none" w:sz="0" w:space="0" w:color="auto"/>
            <w:right w:val="none" w:sz="0" w:space="0" w:color="auto"/>
          </w:divBdr>
        </w:div>
        <w:div w:id="597181335">
          <w:marLeft w:val="0"/>
          <w:marRight w:val="0"/>
          <w:marTop w:val="0"/>
          <w:marBottom w:val="0"/>
          <w:divBdr>
            <w:top w:val="none" w:sz="0" w:space="0" w:color="auto"/>
            <w:left w:val="none" w:sz="0" w:space="0" w:color="auto"/>
            <w:bottom w:val="none" w:sz="0" w:space="0" w:color="auto"/>
            <w:right w:val="none" w:sz="0" w:space="0" w:color="auto"/>
          </w:divBdr>
        </w:div>
        <w:div w:id="508259090">
          <w:marLeft w:val="0"/>
          <w:marRight w:val="0"/>
          <w:marTop w:val="0"/>
          <w:marBottom w:val="0"/>
          <w:divBdr>
            <w:top w:val="none" w:sz="0" w:space="0" w:color="auto"/>
            <w:left w:val="none" w:sz="0" w:space="0" w:color="auto"/>
            <w:bottom w:val="none" w:sz="0" w:space="0" w:color="auto"/>
            <w:right w:val="none" w:sz="0" w:space="0" w:color="auto"/>
          </w:divBdr>
        </w:div>
        <w:div w:id="1035809492">
          <w:marLeft w:val="0"/>
          <w:marRight w:val="0"/>
          <w:marTop w:val="0"/>
          <w:marBottom w:val="0"/>
          <w:divBdr>
            <w:top w:val="none" w:sz="0" w:space="0" w:color="auto"/>
            <w:left w:val="none" w:sz="0" w:space="0" w:color="auto"/>
            <w:bottom w:val="none" w:sz="0" w:space="0" w:color="auto"/>
            <w:right w:val="none" w:sz="0" w:space="0" w:color="auto"/>
          </w:divBdr>
        </w:div>
        <w:div w:id="235437973">
          <w:marLeft w:val="0"/>
          <w:marRight w:val="0"/>
          <w:marTop w:val="0"/>
          <w:marBottom w:val="0"/>
          <w:divBdr>
            <w:top w:val="none" w:sz="0" w:space="0" w:color="auto"/>
            <w:left w:val="none" w:sz="0" w:space="0" w:color="auto"/>
            <w:bottom w:val="none" w:sz="0" w:space="0" w:color="auto"/>
            <w:right w:val="none" w:sz="0" w:space="0" w:color="auto"/>
          </w:divBdr>
        </w:div>
        <w:div w:id="375591647">
          <w:marLeft w:val="720"/>
          <w:marRight w:val="0"/>
          <w:marTop w:val="0"/>
          <w:marBottom w:val="0"/>
          <w:divBdr>
            <w:top w:val="none" w:sz="0" w:space="0" w:color="auto"/>
            <w:left w:val="none" w:sz="0" w:space="0" w:color="auto"/>
            <w:bottom w:val="none" w:sz="0" w:space="0" w:color="auto"/>
            <w:right w:val="none" w:sz="0" w:space="0" w:color="auto"/>
          </w:divBdr>
        </w:div>
        <w:div w:id="2080857577">
          <w:marLeft w:val="720"/>
          <w:marRight w:val="0"/>
          <w:marTop w:val="0"/>
          <w:marBottom w:val="0"/>
          <w:divBdr>
            <w:top w:val="none" w:sz="0" w:space="0" w:color="auto"/>
            <w:left w:val="none" w:sz="0" w:space="0" w:color="auto"/>
            <w:bottom w:val="none" w:sz="0" w:space="0" w:color="auto"/>
            <w:right w:val="none" w:sz="0" w:space="0" w:color="auto"/>
          </w:divBdr>
        </w:div>
        <w:div w:id="1618831987">
          <w:marLeft w:val="0"/>
          <w:marRight w:val="0"/>
          <w:marTop w:val="0"/>
          <w:marBottom w:val="120"/>
          <w:divBdr>
            <w:top w:val="none" w:sz="0" w:space="0" w:color="auto"/>
            <w:left w:val="none" w:sz="0" w:space="0" w:color="auto"/>
            <w:bottom w:val="none" w:sz="0" w:space="0" w:color="auto"/>
            <w:right w:val="none" w:sz="0" w:space="0" w:color="auto"/>
          </w:divBdr>
        </w:div>
        <w:div w:id="1564371145">
          <w:marLeft w:val="0"/>
          <w:marRight w:val="0"/>
          <w:marTop w:val="0"/>
          <w:marBottom w:val="0"/>
          <w:divBdr>
            <w:top w:val="none" w:sz="0" w:space="0" w:color="auto"/>
            <w:left w:val="none" w:sz="0" w:space="0" w:color="auto"/>
            <w:bottom w:val="none" w:sz="0" w:space="0" w:color="auto"/>
            <w:right w:val="none" w:sz="0" w:space="0" w:color="auto"/>
          </w:divBdr>
        </w:div>
        <w:div w:id="111442278">
          <w:marLeft w:val="0"/>
          <w:marRight w:val="0"/>
          <w:marTop w:val="0"/>
          <w:marBottom w:val="0"/>
          <w:divBdr>
            <w:top w:val="none" w:sz="0" w:space="0" w:color="auto"/>
            <w:left w:val="none" w:sz="0" w:space="0" w:color="auto"/>
            <w:bottom w:val="none" w:sz="0" w:space="0" w:color="auto"/>
            <w:right w:val="none" w:sz="0" w:space="0" w:color="auto"/>
          </w:divBdr>
        </w:div>
        <w:div w:id="1593973599">
          <w:marLeft w:val="360"/>
          <w:marRight w:val="0"/>
          <w:marTop w:val="0"/>
          <w:marBottom w:val="0"/>
          <w:divBdr>
            <w:top w:val="none" w:sz="0" w:space="0" w:color="auto"/>
            <w:left w:val="none" w:sz="0" w:space="0" w:color="auto"/>
            <w:bottom w:val="none" w:sz="0" w:space="0" w:color="auto"/>
            <w:right w:val="none" w:sz="0" w:space="0" w:color="auto"/>
          </w:divBdr>
        </w:div>
        <w:div w:id="307322939">
          <w:marLeft w:val="0"/>
          <w:marRight w:val="0"/>
          <w:marTop w:val="0"/>
          <w:marBottom w:val="0"/>
          <w:divBdr>
            <w:top w:val="none" w:sz="0" w:space="0" w:color="auto"/>
            <w:left w:val="none" w:sz="0" w:space="0" w:color="auto"/>
            <w:bottom w:val="none" w:sz="0" w:space="0" w:color="auto"/>
            <w:right w:val="none" w:sz="0" w:space="0" w:color="auto"/>
          </w:divBdr>
          <w:divsChild>
            <w:div w:id="1631127319">
              <w:marLeft w:val="0"/>
              <w:marRight w:val="0"/>
              <w:marTop w:val="0"/>
              <w:marBottom w:val="0"/>
              <w:divBdr>
                <w:top w:val="none" w:sz="0" w:space="0" w:color="auto"/>
                <w:left w:val="none" w:sz="0" w:space="0" w:color="auto"/>
                <w:bottom w:val="none" w:sz="0" w:space="0" w:color="auto"/>
                <w:right w:val="none" w:sz="0" w:space="0" w:color="auto"/>
              </w:divBdr>
            </w:div>
          </w:divsChild>
        </w:div>
        <w:div w:id="1542015700">
          <w:marLeft w:val="720"/>
          <w:marRight w:val="0"/>
          <w:marTop w:val="0"/>
          <w:marBottom w:val="0"/>
          <w:divBdr>
            <w:top w:val="none" w:sz="0" w:space="0" w:color="auto"/>
            <w:left w:val="none" w:sz="0" w:space="0" w:color="auto"/>
            <w:bottom w:val="none" w:sz="0" w:space="0" w:color="auto"/>
            <w:right w:val="none" w:sz="0" w:space="0" w:color="auto"/>
          </w:divBdr>
        </w:div>
        <w:div w:id="1092773363">
          <w:marLeft w:val="720"/>
          <w:marRight w:val="0"/>
          <w:marTop w:val="0"/>
          <w:marBottom w:val="0"/>
          <w:divBdr>
            <w:top w:val="none" w:sz="0" w:space="0" w:color="auto"/>
            <w:left w:val="none" w:sz="0" w:space="0" w:color="auto"/>
            <w:bottom w:val="none" w:sz="0" w:space="0" w:color="auto"/>
            <w:right w:val="none" w:sz="0" w:space="0" w:color="auto"/>
          </w:divBdr>
        </w:div>
        <w:div w:id="1253389323">
          <w:marLeft w:val="720"/>
          <w:marRight w:val="0"/>
          <w:marTop w:val="0"/>
          <w:marBottom w:val="0"/>
          <w:divBdr>
            <w:top w:val="none" w:sz="0" w:space="0" w:color="auto"/>
            <w:left w:val="none" w:sz="0" w:space="0" w:color="auto"/>
            <w:bottom w:val="none" w:sz="0" w:space="0" w:color="auto"/>
            <w:right w:val="none" w:sz="0" w:space="0" w:color="auto"/>
          </w:divBdr>
        </w:div>
        <w:div w:id="734009190">
          <w:marLeft w:val="720"/>
          <w:marRight w:val="0"/>
          <w:marTop w:val="0"/>
          <w:marBottom w:val="120"/>
          <w:divBdr>
            <w:top w:val="none" w:sz="0" w:space="0" w:color="auto"/>
            <w:left w:val="none" w:sz="0" w:space="0" w:color="auto"/>
            <w:bottom w:val="none" w:sz="0" w:space="0" w:color="auto"/>
            <w:right w:val="none" w:sz="0" w:space="0" w:color="auto"/>
          </w:divBdr>
        </w:div>
        <w:div w:id="923419725">
          <w:marLeft w:val="0"/>
          <w:marRight w:val="0"/>
          <w:marTop w:val="0"/>
          <w:marBottom w:val="0"/>
          <w:divBdr>
            <w:top w:val="none" w:sz="0" w:space="0" w:color="auto"/>
            <w:left w:val="none" w:sz="0" w:space="0" w:color="auto"/>
            <w:bottom w:val="none" w:sz="0" w:space="0" w:color="auto"/>
            <w:right w:val="none" w:sz="0" w:space="0" w:color="auto"/>
          </w:divBdr>
          <w:divsChild>
            <w:div w:id="512110537">
              <w:marLeft w:val="0"/>
              <w:marRight w:val="0"/>
              <w:marTop w:val="0"/>
              <w:marBottom w:val="0"/>
              <w:divBdr>
                <w:top w:val="none" w:sz="0" w:space="0" w:color="auto"/>
                <w:left w:val="none" w:sz="0" w:space="0" w:color="auto"/>
                <w:bottom w:val="none" w:sz="0" w:space="0" w:color="auto"/>
                <w:right w:val="none" w:sz="0" w:space="0" w:color="auto"/>
              </w:divBdr>
            </w:div>
          </w:divsChild>
        </w:div>
        <w:div w:id="1335299079">
          <w:marLeft w:val="0"/>
          <w:marRight w:val="0"/>
          <w:marTop w:val="0"/>
          <w:marBottom w:val="0"/>
          <w:divBdr>
            <w:top w:val="none" w:sz="0" w:space="0" w:color="auto"/>
            <w:left w:val="none" w:sz="0" w:space="0" w:color="auto"/>
            <w:bottom w:val="none" w:sz="0" w:space="0" w:color="auto"/>
            <w:right w:val="none" w:sz="0" w:space="0" w:color="auto"/>
          </w:divBdr>
        </w:div>
        <w:div w:id="32199087">
          <w:marLeft w:val="720"/>
          <w:marRight w:val="0"/>
          <w:marTop w:val="0"/>
          <w:marBottom w:val="0"/>
          <w:divBdr>
            <w:top w:val="none" w:sz="0" w:space="0" w:color="auto"/>
            <w:left w:val="none" w:sz="0" w:space="0" w:color="auto"/>
            <w:bottom w:val="none" w:sz="0" w:space="0" w:color="auto"/>
            <w:right w:val="none" w:sz="0" w:space="0" w:color="auto"/>
          </w:divBdr>
        </w:div>
        <w:div w:id="874732314">
          <w:marLeft w:val="720"/>
          <w:marRight w:val="0"/>
          <w:marTop w:val="0"/>
          <w:marBottom w:val="0"/>
          <w:divBdr>
            <w:top w:val="none" w:sz="0" w:space="0" w:color="auto"/>
            <w:left w:val="none" w:sz="0" w:space="0" w:color="auto"/>
            <w:bottom w:val="none" w:sz="0" w:space="0" w:color="auto"/>
            <w:right w:val="none" w:sz="0" w:space="0" w:color="auto"/>
          </w:divBdr>
        </w:div>
        <w:div w:id="337005051">
          <w:marLeft w:val="720"/>
          <w:marRight w:val="0"/>
          <w:marTop w:val="0"/>
          <w:marBottom w:val="0"/>
          <w:divBdr>
            <w:top w:val="none" w:sz="0" w:space="0" w:color="auto"/>
            <w:left w:val="none" w:sz="0" w:space="0" w:color="auto"/>
            <w:bottom w:val="none" w:sz="0" w:space="0" w:color="auto"/>
            <w:right w:val="none" w:sz="0" w:space="0" w:color="auto"/>
          </w:divBdr>
        </w:div>
        <w:div w:id="979966068">
          <w:marLeft w:val="720"/>
          <w:marRight w:val="0"/>
          <w:marTop w:val="0"/>
          <w:marBottom w:val="0"/>
          <w:divBdr>
            <w:top w:val="none" w:sz="0" w:space="0" w:color="auto"/>
            <w:left w:val="none" w:sz="0" w:space="0" w:color="auto"/>
            <w:bottom w:val="none" w:sz="0" w:space="0" w:color="auto"/>
            <w:right w:val="none" w:sz="0" w:space="0" w:color="auto"/>
          </w:divBdr>
        </w:div>
        <w:div w:id="815995117">
          <w:marLeft w:val="720"/>
          <w:marRight w:val="0"/>
          <w:marTop w:val="0"/>
          <w:marBottom w:val="0"/>
          <w:divBdr>
            <w:top w:val="none" w:sz="0" w:space="0" w:color="auto"/>
            <w:left w:val="none" w:sz="0" w:space="0" w:color="auto"/>
            <w:bottom w:val="none" w:sz="0" w:space="0" w:color="auto"/>
            <w:right w:val="none" w:sz="0" w:space="0" w:color="auto"/>
          </w:divBdr>
        </w:div>
        <w:div w:id="1400254094">
          <w:marLeft w:val="720"/>
          <w:marRight w:val="0"/>
          <w:marTop w:val="0"/>
          <w:marBottom w:val="0"/>
          <w:divBdr>
            <w:top w:val="none" w:sz="0" w:space="0" w:color="auto"/>
            <w:left w:val="none" w:sz="0" w:space="0" w:color="auto"/>
            <w:bottom w:val="none" w:sz="0" w:space="0" w:color="auto"/>
            <w:right w:val="none" w:sz="0" w:space="0" w:color="auto"/>
          </w:divBdr>
        </w:div>
        <w:div w:id="528758579">
          <w:marLeft w:val="4320"/>
          <w:marRight w:val="0"/>
          <w:marTop w:val="0"/>
          <w:marBottom w:val="0"/>
          <w:divBdr>
            <w:top w:val="none" w:sz="0" w:space="0" w:color="auto"/>
            <w:left w:val="none" w:sz="0" w:space="0" w:color="auto"/>
            <w:bottom w:val="none" w:sz="0" w:space="0" w:color="auto"/>
            <w:right w:val="none" w:sz="0" w:space="0" w:color="auto"/>
          </w:divBdr>
        </w:div>
        <w:div w:id="1054503227">
          <w:marLeft w:val="0"/>
          <w:marRight w:val="0"/>
          <w:marTop w:val="0"/>
          <w:marBottom w:val="0"/>
          <w:divBdr>
            <w:top w:val="none" w:sz="0" w:space="0" w:color="auto"/>
            <w:left w:val="none" w:sz="0" w:space="0" w:color="auto"/>
            <w:bottom w:val="none" w:sz="0" w:space="0" w:color="auto"/>
            <w:right w:val="none" w:sz="0" w:space="0" w:color="auto"/>
          </w:divBdr>
        </w:div>
        <w:div w:id="126512431">
          <w:marLeft w:val="0"/>
          <w:marRight w:val="0"/>
          <w:marTop w:val="0"/>
          <w:marBottom w:val="120"/>
          <w:divBdr>
            <w:top w:val="none" w:sz="0" w:space="0" w:color="auto"/>
            <w:left w:val="none" w:sz="0" w:space="0" w:color="auto"/>
            <w:bottom w:val="none" w:sz="0" w:space="0" w:color="auto"/>
            <w:right w:val="none" w:sz="0" w:space="0" w:color="auto"/>
          </w:divBdr>
        </w:div>
        <w:div w:id="1645694504">
          <w:marLeft w:val="0"/>
          <w:marRight w:val="0"/>
          <w:marTop w:val="0"/>
          <w:marBottom w:val="0"/>
          <w:divBdr>
            <w:top w:val="none" w:sz="0" w:space="0" w:color="auto"/>
            <w:left w:val="none" w:sz="0" w:space="0" w:color="auto"/>
            <w:bottom w:val="none" w:sz="0" w:space="0" w:color="auto"/>
            <w:right w:val="none" w:sz="0" w:space="0" w:color="auto"/>
          </w:divBdr>
        </w:div>
        <w:div w:id="2046634680">
          <w:marLeft w:val="0"/>
          <w:marRight w:val="0"/>
          <w:marTop w:val="0"/>
          <w:marBottom w:val="120"/>
          <w:divBdr>
            <w:top w:val="none" w:sz="0" w:space="0" w:color="auto"/>
            <w:left w:val="none" w:sz="0" w:space="0" w:color="auto"/>
            <w:bottom w:val="none" w:sz="0" w:space="0" w:color="auto"/>
            <w:right w:val="none" w:sz="0" w:space="0" w:color="auto"/>
          </w:divBdr>
        </w:div>
        <w:div w:id="1872496731">
          <w:marLeft w:val="720"/>
          <w:marRight w:val="0"/>
          <w:marTop w:val="0"/>
          <w:marBottom w:val="80"/>
          <w:divBdr>
            <w:top w:val="none" w:sz="0" w:space="0" w:color="auto"/>
            <w:left w:val="none" w:sz="0" w:space="0" w:color="auto"/>
            <w:bottom w:val="none" w:sz="0" w:space="0" w:color="auto"/>
            <w:right w:val="none" w:sz="0" w:space="0" w:color="auto"/>
          </w:divBdr>
        </w:div>
        <w:div w:id="168060543">
          <w:marLeft w:val="720"/>
          <w:marRight w:val="0"/>
          <w:marTop w:val="0"/>
          <w:marBottom w:val="80"/>
          <w:divBdr>
            <w:top w:val="none" w:sz="0" w:space="0" w:color="auto"/>
            <w:left w:val="none" w:sz="0" w:space="0" w:color="auto"/>
            <w:bottom w:val="none" w:sz="0" w:space="0" w:color="auto"/>
            <w:right w:val="none" w:sz="0" w:space="0" w:color="auto"/>
          </w:divBdr>
        </w:div>
        <w:div w:id="987200347">
          <w:marLeft w:val="720"/>
          <w:marRight w:val="0"/>
          <w:marTop w:val="0"/>
          <w:marBottom w:val="80"/>
          <w:divBdr>
            <w:top w:val="none" w:sz="0" w:space="0" w:color="auto"/>
            <w:left w:val="none" w:sz="0" w:space="0" w:color="auto"/>
            <w:bottom w:val="none" w:sz="0" w:space="0" w:color="auto"/>
            <w:right w:val="none" w:sz="0" w:space="0" w:color="auto"/>
          </w:divBdr>
        </w:div>
        <w:div w:id="2106995924">
          <w:marLeft w:val="720"/>
          <w:marRight w:val="0"/>
          <w:marTop w:val="0"/>
          <w:marBottom w:val="80"/>
          <w:divBdr>
            <w:top w:val="none" w:sz="0" w:space="0" w:color="auto"/>
            <w:left w:val="none" w:sz="0" w:space="0" w:color="auto"/>
            <w:bottom w:val="none" w:sz="0" w:space="0" w:color="auto"/>
            <w:right w:val="none" w:sz="0" w:space="0" w:color="auto"/>
          </w:divBdr>
        </w:div>
        <w:div w:id="770391242">
          <w:marLeft w:val="720"/>
          <w:marRight w:val="0"/>
          <w:marTop w:val="0"/>
          <w:marBottom w:val="80"/>
          <w:divBdr>
            <w:top w:val="none" w:sz="0" w:space="0" w:color="auto"/>
            <w:left w:val="none" w:sz="0" w:space="0" w:color="auto"/>
            <w:bottom w:val="none" w:sz="0" w:space="0" w:color="auto"/>
            <w:right w:val="none" w:sz="0" w:space="0" w:color="auto"/>
          </w:divBdr>
        </w:div>
        <w:div w:id="568461038">
          <w:marLeft w:val="720"/>
          <w:marRight w:val="0"/>
          <w:marTop w:val="0"/>
          <w:marBottom w:val="80"/>
          <w:divBdr>
            <w:top w:val="none" w:sz="0" w:space="0" w:color="auto"/>
            <w:left w:val="none" w:sz="0" w:space="0" w:color="auto"/>
            <w:bottom w:val="none" w:sz="0" w:space="0" w:color="auto"/>
            <w:right w:val="none" w:sz="0" w:space="0" w:color="auto"/>
          </w:divBdr>
        </w:div>
        <w:div w:id="1951663995">
          <w:marLeft w:val="720"/>
          <w:marRight w:val="0"/>
          <w:marTop w:val="0"/>
          <w:marBottom w:val="80"/>
          <w:divBdr>
            <w:top w:val="none" w:sz="0" w:space="0" w:color="auto"/>
            <w:left w:val="none" w:sz="0" w:space="0" w:color="auto"/>
            <w:bottom w:val="none" w:sz="0" w:space="0" w:color="auto"/>
            <w:right w:val="none" w:sz="0" w:space="0" w:color="auto"/>
          </w:divBdr>
        </w:div>
        <w:div w:id="112477783">
          <w:marLeft w:val="720"/>
          <w:marRight w:val="0"/>
          <w:marTop w:val="0"/>
          <w:marBottom w:val="80"/>
          <w:divBdr>
            <w:top w:val="none" w:sz="0" w:space="0" w:color="auto"/>
            <w:left w:val="none" w:sz="0" w:space="0" w:color="auto"/>
            <w:bottom w:val="none" w:sz="0" w:space="0" w:color="auto"/>
            <w:right w:val="none" w:sz="0" w:space="0" w:color="auto"/>
          </w:divBdr>
        </w:div>
        <w:div w:id="128059236">
          <w:marLeft w:val="720"/>
          <w:marRight w:val="0"/>
          <w:marTop w:val="0"/>
          <w:marBottom w:val="80"/>
          <w:divBdr>
            <w:top w:val="none" w:sz="0" w:space="0" w:color="auto"/>
            <w:left w:val="none" w:sz="0" w:space="0" w:color="auto"/>
            <w:bottom w:val="none" w:sz="0" w:space="0" w:color="auto"/>
            <w:right w:val="none" w:sz="0" w:space="0" w:color="auto"/>
          </w:divBdr>
        </w:div>
        <w:div w:id="209923001">
          <w:marLeft w:val="0"/>
          <w:marRight w:val="0"/>
          <w:marTop w:val="240"/>
          <w:marBottom w:val="240"/>
          <w:divBdr>
            <w:top w:val="none" w:sz="0" w:space="0" w:color="auto"/>
            <w:left w:val="none" w:sz="0" w:space="0" w:color="auto"/>
            <w:bottom w:val="none" w:sz="0" w:space="0" w:color="auto"/>
            <w:right w:val="none" w:sz="0" w:space="0" w:color="auto"/>
          </w:divBdr>
        </w:div>
        <w:div w:id="411778841">
          <w:marLeft w:val="0"/>
          <w:marRight w:val="0"/>
          <w:marTop w:val="0"/>
          <w:marBottom w:val="0"/>
          <w:divBdr>
            <w:top w:val="none" w:sz="0" w:space="0" w:color="auto"/>
            <w:left w:val="none" w:sz="0" w:space="0" w:color="auto"/>
            <w:bottom w:val="none" w:sz="0" w:space="0" w:color="auto"/>
            <w:right w:val="none" w:sz="0" w:space="0" w:color="auto"/>
          </w:divBdr>
        </w:div>
        <w:div w:id="1173300677">
          <w:marLeft w:val="0"/>
          <w:marRight w:val="0"/>
          <w:marTop w:val="0"/>
          <w:marBottom w:val="0"/>
          <w:divBdr>
            <w:top w:val="none" w:sz="0" w:space="0" w:color="auto"/>
            <w:left w:val="none" w:sz="0" w:space="0" w:color="auto"/>
            <w:bottom w:val="none" w:sz="0" w:space="0" w:color="auto"/>
            <w:right w:val="none" w:sz="0" w:space="0" w:color="auto"/>
          </w:divBdr>
        </w:div>
        <w:div w:id="363482429">
          <w:marLeft w:val="720"/>
          <w:marRight w:val="0"/>
          <w:marTop w:val="0"/>
          <w:marBottom w:val="0"/>
          <w:divBdr>
            <w:top w:val="none" w:sz="0" w:space="0" w:color="auto"/>
            <w:left w:val="none" w:sz="0" w:space="0" w:color="auto"/>
            <w:bottom w:val="none" w:sz="0" w:space="0" w:color="auto"/>
            <w:right w:val="none" w:sz="0" w:space="0" w:color="auto"/>
          </w:divBdr>
        </w:div>
        <w:div w:id="1057319532">
          <w:marLeft w:val="720"/>
          <w:marRight w:val="0"/>
          <w:marTop w:val="0"/>
          <w:marBottom w:val="0"/>
          <w:divBdr>
            <w:top w:val="none" w:sz="0" w:space="0" w:color="auto"/>
            <w:left w:val="none" w:sz="0" w:space="0" w:color="auto"/>
            <w:bottom w:val="none" w:sz="0" w:space="0" w:color="auto"/>
            <w:right w:val="none" w:sz="0" w:space="0" w:color="auto"/>
          </w:divBdr>
        </w:div>
        <w:div w:id="1729330890">
          <w:marLeft w:val="720"/>
          <w:marRight w:val="0"/>
          <w:marTop w:val="0"/>
          <w:marBottom w:val="0"/>
          <w:divBdr>
            <w:top w:val="none" w:sz="0" w:space="0" w:color="auto"/>
            <w:left w:val="none" w:sz="0" w:space="0" w:color="auto"/>
            <w:bottom w:val="none" w:sz="0" w:space="0" w:color="auto"/>
            <w:right w:val="none" w:sz="0" w:space="0" w:color="auto"/>
          </w:divBdr>
        </w:div>
        <w:div w:id="1001735031">
          <w:marLeft w:val="720"/>
          <w:marRight w:val="0"/>
          <w:marTop w:val="0"/>
          <w:marBottom w:val="0"/>
          <w:divBdr>
            <w:top w:val="none" w:sz="0" w:space="0" w:color="auto"/>
            <w:left w:val="none" w:sz="0" w:space="0" w:color="auto"/>
            <w:bottom w:val="none" w:sz="0" w:space="0" w:color="auto"/>
            <w:right w:val="none" w:sz="0" w:space="0" w:color="auto"/>
          </w:divBdr>
        </w:div>
        <w:div w:id="995256930">
          <w:marLeft w:val="720"/>
          <w:marRight w:val="0"/>
          <w:marTop w:val="0"/>
          <w:marBottom w:val="0"/>
          <w:divBdr>
            <w:top w:val="none" w:sz="0" w:space="0" w:color="auto"/>
            <w:left w:val="none" w:sz="0" w:space="0" w:color="auto"/>
            <w:bottom w:val="none" w:sz="0" w:space="0" w:color="auto"/>
            <w:right w:val="none" w:sz="0" w:space="0" w:color="auto"/>
          </w:divBdr>
        </w:div>
        <w:div w:id="1750149369">
          <w:marLeft w:val="720"/>
          <w:marRight w:val="0"/>
          <w:marTop w:val="0"/>
          <w:marBottom w:val="0"/>
          <w:divBdr>
            <w:top w:val="none" w:sz="0" w:space="0" w:color="auto"/>
            <w:left w:val="none" w:sz="0" w:space="0" w:color="auto"/>
            <w:bottom w:val="none" w:sz="0" w:space="0" w:color="auto"/>
            <w:right w:val="none" w:sz="0" w:space="0" w:color="auto"/>
          </w:divBdr>
        </w:div>
        <w:div w:id="1575551315">
          <w:marLeft w:val="720"/>
          <w:marRight w:val="0"/>
          <w:marTop w:val="0"/>
          <w:marBottom w:val="0"/>
          <w:divBdr>
            <w:top w:val="none" w:sz="0" w:space="0" w:color="auto"/>
            <w:left w:val="none" w:sz="0" w:space="0" w:color="auto"/>
            <w:bottom w:val="none" w:sz="0" w:space="0" w:color="auto"/>
            <w:right w:val="none" w:sz="0" w:space="0" w:color="auto"/>
          </w:divBdr>
        </w:div>
        <w:div w:id="1740522117">
          <w:marLeft w:val="720"/>
          <w:marRight w:val="0"/>
          <w:marTop w:val="0"/>
          <w:marBottom w:val="0"/>
          <w:divBdr>
            <w:top w:val="none" w:sz="0" w:space="0" w:color="auto"/>
            <w:left w:val="none" w:sz="0" w:space="0" w:color="auto"/>
            <w:bottom w:val="none" w:sz="0" w:space="0" w:color="auto"/>
            <w:right w:val="none" w:sz="0" w:space="0" w:color="auto"/>
          </w:divBdr>
        </w:div>
        <w:div w:id="1959951232">
          <w:marLeft w:val="720"/>
          <w:marRight w:val="0"/>
          <w:marTop w:val="0"/>
          <w:marBottom w:val="0"/>
          <w:divBdr>
            <w:top w:val="none" w:sz="0" w:space="0" w:color="auto"/>
            <w:left w:val="none" w:sz="0" w:space="0" w:color="auto"/>
            <w:bottom w:val="none" w:sz="0" w:space="0" w:color="auto"/>
            <w:right w:val="none" w:sz="0" w:space="0" w:color="auto"/>
          </w:divBdr>
        </w:div>
        <w:div w:id="2120828600">
          <w:marLeft w:val="720"/>
          <w:marRight w:val="0"/>
          <w:marTop w:val="0"/>
          <w:marBottom w:val="0"/>
          <w:divBdr>
            <w:top w:val="none" w:sz="0" w:space="0" w:color="auto"/>
            <w:left w:val="none" w:sz="0" w:space="0" w:color="auto"/>
            <w:bottom w:val="none" w:sz="0" w:space="0" w:color="auto"/>
            <w:right w:val="none" w:sz="0" w:space="0" w:color="auto"/>
          </w:divBdr>
        </w:div>
        <w:div w:id="630135433">
          <w:marLeft w:val="720"/>
          <w:marRight w:val="0"/>
          <w:marTop w:val="0"/>
          <w:marBottom w:val="0"/>
          <w:divBdr>
            <w:top w:val="none" w:sz="0" w:space="0" w:color="auto"/>
            <w:left w:val="none" w:sz="0" w:space="0" w:color="auto"/>
            <w:bottom w:val="none" w:sz="0" w:space="0" w:color="auto"/>
            <w:right w:val="none" w:sz="0" w:space="0" w:color="auto"/>
          </w:divBdr>
        </w:div>
        <w:div w:id="51124768">
          <w:marLeft w:val="720"/>
          <w:marRight w:val="0"/>
          <w:marTop w:val="0"/>
          <w:marBottom w:val="0"/>
          <w:divBdr>
            <w:top w:val="none" w:sz="0" w:space="0" w:color="auto"/>
            <w:left w:val="none" w:sz="0" w:space="0" w:color="auto"/>
            <w:bottom w:val="none" w:sz="0" w:space="0" w:color="auto"/>
            <w:right w:val="none" w:sz="0" w:space="0" w:color="auto"/>
          </w:divBdr>
        </w:div>
        <w:div w:id="1419903493">
          <w:marLeft w:val="720"/>
          <w:marRight w:val="0"/>
          <w:marTop w:val="0"/>
          <w:marBottom w:val="0"/>
          <w:divBdr>
            <w:top w:val="none" w:sz="0" w:space="0" w:color="auto"/>
            <w:left w:val="none" w:sz="0" w:space="0" w:color="auto"/>
            <w:bottom w:val="none" w:sz="0" w:space="0" w:color="auto"/>
            <w:right w:val="none" w:sz="0" w:space="0" w:color="auto"/>
          </w:divBdr>
        </w:div>
        <w:div w:id="249002306">
          <w:marLeft w:val="720"/>
          <w:marRight w:val="0"/>
          <w:marTop w:val="0"/>
          <w:marBottom w:val="0"/>
          <w:divBdr>
            <w:top w:val="none" w:sz="0" w:space="0" w:color="auto"/>
            <w:left w:val="none" w:sz="0" w:space="0" w:color="auto"/>
            <w:bottom w:val="none" w:sz="0" w:space="0" w:color="auto"/>
            <w:right w:val="none" w:sz="0" w:space="0" w:color="auto"/>
          </w:divBdr>
        </w:div>
        <w:div w:id="1929996581">
          <w:marLeft w:val="720"/>
          <w:marRight w:val="0"/>
          <w:marTop w:val="0"/>
          <w:marBottom w:val="0"/>
          <w:divBdr>
            <w:top w:val="none" w:sz="0" w:space="0" w:color="auto"/>
            <w:left w:val="none" w:sz="0" w:space="0" w:color="auto"/>
            <w:bottom w:val="none" w:sz="0" w:space="0" w:color="auto"/>
            <w:right w:val="none" w:sz="0" w:space="0" w:color="auto"/>
          </w:divBdr>
        </w:div>
        <w:div w:id="1397974620">
          <w:marLeft w:val="720"/>
          <w:marRight w:val="0"/>
          <w:marTop w:val="0"/>
          <w:marBottom w:val="0"/>
          <w:divBdr>
            <w:top w:val="none" w:sz="0" w:space="0" w:color="auto"/>
            <w:left w:val="none" w:sz="0" w:space="0" w:color="auto"/>
            <w:bottom w:val="none" w:sz="0" w:space="0" w:color="auto"/>
            <w:right w:val="none" w:sz="0" w:space="0" w:color="auto"/>
          </w:divBdr>
        </w:div>
        <w:div w:id="1853372890">
          <w:marLeft w:val="720"/>
          <w:marRight w:val="0"/>
          <w:marTop w:val="0"/>
          <w:marBottom w:val="0"/>
          <w:divBdr>
            <w:top w:val="none" w:sz="0" w:space="0" w:color="auto"/>
            <w:left w:val="none" w:sz="0" w:space="0" w:color="auto"/>
            <w:bottom w:val="none" w:sz="0" w:space="0" w:color="auto"/>
            <w:right w:val="none" w:sz="0" w:space="0" w:color="auto"/>
          </w:divBdr>
        </w:div>
      </w:divsChild>
    </w:div>
    <w:div w:id="1893807800">
      <w:bodyDiv w:val="1"/>
      <w:marLeft w:val="0"/>
      <w:marRight w:val="0"/>
      <w:marTop w:val="0"/>
      <w:marBottom w:val="0"/>
      <w:divBdr>
        <w:top w:val="none" w:sz="0" w:space="0" w:color="auto"/>
        <w:left w:val="none" w:sz="0" w:space="0" w:color="auto"/>
        <w:bottom w:val="none" w:sz="0" w:space="0" w:color="auto"/>
        <w:right w:val="none" w:sz="0" w:space="0" w:color="auto"/>
      </w:divBdr>
    </w:div>
    <w:div w:id="1906336149">
      <w:bodyDiv w:val="1"/>
      <w:marLeft w:val="0"/>
      <w:marRight w:val="0"/>
      <w:marTop w:val="0"/>
      <w:marBottom w:val="0"/>
      <w:divBdr>
        <w:top w:val="none" w:sz="0" w:space="0" w:color="auto"/>
        <w:left w:val="none" w:sz="0" w:space="0" w:color="auto"/>
        <w:bottom w:val="none" w:sz="0" w:space="0" w:color="auto"/>
        <w:right w:val="none" w:sz="0" w:space="0" w:color="auto"/>
      </w:divBdr>
      <w:divsChild>
        <w:div w:id="1831411297">
          <w:marLeft w:val="0"/>
          <w:marRight w:val="0"/>
          <w:marTop w:val="0"/>
          <w:marBottom w:val="0"/>
          <w:divBdr>
            <w:top w:val="none" w:sz="0" w:space="0" w:color="auto"/>
            <w:left w:val="none" w:sz="0" w:space="0" w:color="auto"/>
            <w:bottom w:val="none" w:sz="0" w:space="0" w:color="auto"/>
            <w:right w:val="none" w:sz="0" w:space="0" w:color="auto"/>
          </w:divBdr>
        </w:div>
        <w:div w:id="51932197">
          <w:marLeft w:val="0"/>
          <w:marRight w:val="0"/>
          <w:marTop w:val="0"/>
          <w:marBottom w:val="0"/>
          <w:divBdr>
            <w:top w:val="none" w:sz="0" w:space="0" w:color="auto"/>
            <w:left w:val="none" w:sz="0" w:space="0" w:color="auto"/>
            <w:bottom w:val="none" w:sz="0" w:space="0" w:color="auto"/>
            <w:right w:val="none" w:sz="0" w:space="0" w:color="auto"/>
          </w:divBdr>
        </w:div>
      </w:divsChild>
    </w:div>
    <w:div w:id="1914125564">
      <w:bodyDiv w:val="1"/>
      <w:marLeft w:val="0"/>
      <w:marRight w:val="0"/>
      <w:marTop w:val="0"/>
      <w:marBottom w:val="0"/>
      <w:divBdr>
        <w:top w:val="none" w:sz="0" w:space="0" w:color="auto"/>
        <w:left w:val="none" w:sz="0" w:space="0" w:color="auto"/>
        <w:bottom w:val="none" w:sz="0" w:space="0" w:color="auto"/>
        <w:right w:val="none" w:sz="0" w:space="0" w:color="auto"/>
      </w:divBdr>
    </w:div>
    <w:div w:id="1914390668">
      <w:bodyDiv w:val="1"/>
      <w:marLeft w:val="0"/>
      <w:marRight w:val="0"/>
      <w:marTop w:val="0"/>
      <w:marBottom w:val="0"/>
      <w:divBdr>
        <w:top w:val="none" w:sz="0" w:space="0" w:color="auto"/>
        <w:left w:val="none" w:sz="0" w:space="0" w:color="auto"/>
        <w:bottom w:val="none" w:sz="0" w:space="0" w:color="auto"/>
        <w:right w:val="none" w:sz="0" w:space="0" w:color="auto"/>
      </w:divBdr>
    </w:div>
    <w:div w:id="1917543657">
      <w:bodyDiv w:val="1"/>
      <w:marLeft w:val="0"/>
      <w:marRight w:val="0"/>
      <w:marTop w:val="0"/>
      <w:marBottom w:val="0"/>
      <w:divBdr>
        <w:top w:val="none" w:sz="0" w:space="0" w:color="auto"/>
        <w:left w:val="none" w:sz="0" w:space="0" w:color="auto"/>
        <w:bottom w:val="none" w:sz="0" w:space="0" w:color="auto"/>
        <w:right w:val="none" w:sz="0" w:space="0" w:color="auto"/>
      </w:divBdr>
    </w:div>
    <w:div w:id="1919360132">
      <w:bodyDiv w:val="1"/>
      <w:marLeft w:val="0"/>
      <w:marRight w:val="0"/>
      <w:marTop w:val="0"/>
      <w:marBottom w:val="0"/>
      <w:divBdr>
        <w:top w:val="none" w:sz="0" w:space="0" w:color="auto"/>
        <w:left w:val="none" w:sz="0" w:space="0" w:color="auto"/>
        <w:bottom w:val="none" w:sz="0" w:space="0" w:color="auto"/>
        <w:right w:val="none" w:sz="0" w:space="0" w:color="auto"/>
      </w:divBdr>
      <w:divsChild>
        <w:div w:id="1023751485">
          <w:marLeft w:val="0"/>
          <w:marRight w:val="0"/>
          <w:marTop w:val="0"/>
          <w:marBottom w:val="0"/>
          <w:divBdr>
            <w:top w:val="none" w:sz="0" w:space="0" w:color="auto"/>
            <w:left w:val="none" w:sz="0" w:space="0" w:color="auto"/>
            <w:bottom w:val="none" w:sz="0" w:space="0" w:color="auto"/>
            <w:right w:val="none" w:sz="0" w:space="0" w:color="auto"/>
          </w:divBdr>
        </w:div>
        <w:div w:id="1885867929">
          <w:marLeft w:val="0"/>
          <w:marRight w:val="0"/>
          <w:marTop w:val="0"/>
          <w:marBottom w:val="0"/>
          <w:divBdr>
            <w:top w:val="none" w:sz="0" w:space="0" w:color="auto"/>
            <w:left w:val="none" w:sz="0" w:space="0" w:color="auto"/>
            <w:bottom w:val="none" w:sz="0" w:space="0" w:color="auto"/>
            <w:right w:val="none" w:sz="0" w:space="0" w:color="auto"/>
          </w:divBdr>
        </w:div>
        <w:div w:id="1598555610">
          <w:marLeft w:val="0"/>
          <w:marRight w:val="0"/>
          <w:marTop w:val="0"/>
          <w:marBottom w:val="0"/>
          <w:divBdr>
            <w:top w:val="none" w:sz="0" w:space="0" w:color="auto"/>
            <w:left w:val="none" w:sz="0" w:space="0" w:color="auto"/>
            <w:bottom w:val="none" w:sz="0" w:space="0" w:color="auto"/>
            <w:right w:val="none" w:sz="0" w:space="0" w:color="auto"/>
          </w:divBdr>
        </w:div>
        <w:div w:id="102458720">
          <w:marLeft w:val="0"/>
          <w:marRight w:val="0"/>
          <w:marTop w:val="0"/>
          <w:marBottom w:val="0"/>
          <w:divBdr>
            <w:top w:val="none" w:sz="0" w:space="0" w:color="auto"/>
            <w:left w:val="none" w:sz="0" w:space="0" w:color="auto"/>
            <w:bottom w:val="none" w:sz="0" w:space="0" w:color="auto"/>
            <w:right w:val="none" w:sz="0" w:space="0" w:color="auto"/>
          </w:divBdr>
        </w:div>
        <w:div w:id="972100441">
          <w:marLeft w:val="0"/>
          <w:marRight w:val="0"/>
          <w:marTop w:val="0"/>
          <w:marBottom w:val="0"/>
          <w:divBdr>
            <w:top w:val="none" w:sz="0" w:space="0" w:color="auto"/>
            <w:left w:val="none" w:sz="0" w:space="0" w:color="auto"/>
            <w:bottom w:val="none" w:sz="0" w:space="0" w:color="auto"/>
            <w:right w:val="none" w:sz="0" w:space="0" w:color="auto"/>
          </w:divBdr>
        </w:div>
        <w:div w:id="1552187213">
          <w:marLeft w:val="0"/>
          <w:marRight w:val="0"/>
          <w:marTop w:val="0"/>
          <w:marBottom w:val="0"/>
          <w:divBdr>
            <w:top w:val="none" w:sz="0" w:space="0" w:color="auto"/>
            <w:left w:val="none" w:sz="0" w:space="0" w:color="auto"/>
            <w:bottom w:val="none" w:sz="0" w:space="0" w:color="auto"/>
            <w:right w:val="none" w:sz="0" w:space="0" w:color="auto"/>
          </w:divBdr>
        </w:div>
        <w:div w:id="1585992483">
          <w:marLeft w:val="0"/>
          <w:marRight w:val="0"/>
          <w:marTop w:val="0"/>
          <w:marBottom w:val="0"/>
          <w:divBdr>
            <w:top w:val="none" w:sz="0" w:space="0" w:color="auto"/>
            <w:left w:val="none" w:sz="0" w:space="0" w:color="auto"/>
            <w:bottom w:val="none" w:sz="0" w:space="0" w:color="auto"/>
            <w:right w:val="none" w:sz="0" w:space="0" w:color="auto"/>
          </w:divBdr>
        </w:div>
        <w:div w:id="166018716">
          <w:marLeft w:val="0"/>
          <w:marRight w:val="0"/>
          <w:marTop w:val="0"/>
          <w:marBottom w:val="0"/>
          <w:divBdr>
            <w:top w:val="none" w:sz="0" w:space="0" w:color="auto"/>
            <w:left w:val="none" w:sz="0" w:space="0" w:color="auto"/>
            <w:bottom w:val="none" w:sz="0" w:space="0" w:color="auto"/>
            <w:right w:val="none" w:sz="0" w:space="0" w:color="auto"/>
          </w:divBdr>
        </w:div>
        <w:div w:id="341246549">
          <w:marLeft w:val="0"/>
          <w:marRight w:val="0"/>
          <w:marTop w:val="0"/>
          <w:marBottom w:val="0"/>
          <w:divBdr>
            <w:top w:val="none" w:sz="0" w:space="0" w:color="auto"/>
            <w:left w:val="none" w:sz="0" w:space="0" w:color="auto"/>
            <w:bottom w:val="none" w:sz="0" w:space="0" w:color="auto"/>
            <w:right w:val="none" w:sz="0" w:space="0" w:color="auto"/>
          </w:divBdr>
        </w:div>
        <w:div w:id="1958557311">
          <w:marLeft w:val="0"/>
          <w:marRight w:val="0"/>
          <w:marTop w:val="0"/>
          <w:marBottom w:val="0"/>
          <w:divBdr>
            <w:top w:val="none" w:sz="0" w:space="0" w:color="auto"/>
            <w:left w:val="none" w:sz="0" w:space="0" w:color="auto"/>
            <w:bottom w:val="none" w:sz="0" w:space="0" w:color="auto"/>
            <w:right w:val="none" w:sz="0" w:space="0" w:color="auto"/>
          </w:divBdr>
        </w:div>
        <w:div w:id="1058820291">
          <w:marLeft w:val="0"/>
          <w:marRight w:val="0"/>
          <w:marTop w:val="0"/>
          <w:marBottom w:val="0"/>
          <w:divBdr>
            <w:top w:val="none" w:sz="0" w:space="0" w:color="auto"/>
            <w:left w:val="none" w:sz="0" w:space="0" w:color="auto"/>
            <w:bottom w:val="none" w:sz="0" w:space="0" w:color="auto"/>
            <w:right w:val="none" w:sz="0" w:space="0" w:color="auto"/>
          </w:divBdr>
        </w:div>
      </w:divsChild>
    </w:div>
    <w:div w:id="1919825716">
      <w:bodyDiv w:val="1"/>
      <w:marLeft w:val="0"/>
      <w:marRight w:val="0"/>
      <w:marTop w:val="0"/>
      <w:marBottom w:val="0"/>
      <w:divBdr>
        <w:top w:val="none" w:sz="0" w:space="0" w:color="auto"/>
        <w:left w:val="none" w:sz="0" w:space="0" w:color="auto"/>
        <w:bottom w:val="none" w:sz="0" w:space="0" w:color="auto"/>
        <w:right w:val="none" w:sz="0" w:space="0" w:color="auto"/>
      </w:divBdr>
      <w:divsChild>
        <w:div w:id="2114737945">
          <w:marLeft w:val="0"/>
          <w:marRight w:val="0"/>
          <w:marTop w:val="0"/>
          <w:marBottom w:val="0"/>
          <w:divBdr>
            <w:top w:val="none" w:sz="0" w:space="0" w:color="auto"/>
            <w:left w:val="none" w:sz="0" w:space="0" w:color="auto"/>
            <w:bottom w:val="none" w:sz="0" w:space="0" w:color="auto"/>
            <w:right w:val="none" w:sz="0" w:space="0" w:color="auto"/>
          </w:divBdr>
        </w:div>
      </w:divsChild>
    </w:div>
    <w:div w:id="1933079426">
      <w:bodyDiv w:val="1"/>
      <w:marLeft w:val="0"/>
      <w:marRight w:val="0"/>
      <w:marTop w:val="0"/>
      <w:marBottom w:val="0"/>
      <w:divBdr>
        <w:top w:val="none" w:sz="0" w:space="0" w:color="auto"/>
        <w:left w:val="none" w:sz="0" w:space="0" w:color="auto"/>
        <w:bottom w:val="none" w:sz="0" w:space="0" w:color="auto"/>
        <w:right w:val="none" w:sz="0" w:space="0" w:color="auto"/>
      </w:divBdr>
    </w:div>
    <w:div w:id="1941058396">
      <w:bodyDiv w:val="1"/>
      <w:marLeft w:val="0"/>
      <w:marRight w:val="0"/>
      <w:marTop w:val="0"/>
      <w:marBottom w:val="0"/>
      <w:divBdr>
        <w:top w:val="none" w:sz="0" w:space="0" w:color="auto"/>
        <w:left w:val="none" w:sz="0" w:space="0" w:color="auto"/>
        <w:bottom w:val="none" w:sz="0" w:space="0" w:color="auto"/>
        <w:right w:val="none" w:sz="0" w:space="0" w:color="auto"/>
      </w:divBdr>
    </w:div>
    <w:div w:id="1953514093">
      <w:bodyDiv w:val="1"/>
      <w:marLeft w:val="0"/>
      <w:marRight w:val="0"/>
      <w:marTop w:val="0"/>
      <w:marBottom w:val="0"/>
      <w:divBdr>
        <w:top w:val="none" w:sz="0" w:space="0" w:color="auto"/>
        <w:left w:val="none" w:sz="0" w:space="0" w:color="auto"/>
        <w:bottom w:val="none" w:sz="0" w:space="0" w:color="auto"/>
        <w:right w:val="none" w:sz="0" w:space="0" w:color="auto"/>
      </w:divBdr>
    </w:div>
    <w:div w:id="1956907924">
      <w:bodyDiv w:val="1"/>
      <w:marLeft w:val="0"/>
      <w:marRight w:val="0"/>
      <w:marTop w:val="0"/>
      <w:marBottom w:val="0"/>
      <w:divBdr>
        <w:top w:val="none" w:sz="0" w:space="0" w:color="auto"/>
        <w:left w:val="none" w:sz="0" w:space="0" w:color="auto"/>
        <w:bottom w:val="none" w:sz="0" w:space="0" w:color="auto"/>
        <w:right w:val="none" w:sz="0" w:space="0" w:color="auto"/>
      </w:divBdr>
      <w:divsChild>
        <w:div w:id="803500528">
          <w:marLeft w:val="0"/>
          <w:marRight w:val="0"/>
          <w:marTop w:val="0"/>
          <w:marBottom w:val="0"/>
          <w:divBdr>
            <w:top w:val="none" w:sz="0" w:space="0" w:color="auto"/>
            <w:left w:val="none" w:sz="0" w:space="0" w:color="auto"/>
            <w:bottom w:val="none" w:sz="0" w:space="0" w:color="auto"/>
            <w:right w:val="none" w:sz="0" w:space="0" w:color="auto"/>
          </w:divBdr>
        </w:div>
        <w:div w:id="818575672">
          <w:marLeft w:val="0"/>
          <w:marRight w:val="0"/>
          <w:marTop w:val="0"/>
          <w:marBottom w:val="0"/>
          <w:divBdr>
            <w:top w:val="none" w:sz="0" w:space="0" w:color="auto"/>
            <w:left w:val="none" w:sz="0" w:space="0" w:color="auto"/>
            <w:bottom w:val="none" w:sz="0" w:space="0" w:color="auto"/>
            <w:right w:val="none" w:sz="0" w:space="0" w:color="auto"/>
          </w:divBdr>
        </w:div>
      </w:divsChild>
    </w:div>
    <w:div w:id="1975211681">
      <w:bodyDiv w:val="1"/>
      <w:marLeft w:val="0"/>
      <w:marRight w:val="0"/>
      <w:marTop w:val="0"/>
      <w:marBottom w:val="0"/>
      <w:divBdr>
        <w:top w:val="none" w:sz="0" w:space="0" w:color="auto"/>
        <w:left w:val="none" w:sz="0" w:space="0" w:color="auto"/>
        <w:bottom w:val="none" w:sz="0" w:space="0" w:color="auto"/>
        <w:right w:val="none" w:sz="0" w:space="0" w:color="auto"/>
      </w:divBdr>
      <w:divsChild>
        <w:div w:id="730614164">
          <w:marLeft w:val="0"/>
          <w:marRight w:val="0"/>
          <w:marTop w:val="0"/>
          <w:marBottom w:val="0"/>
          <w:divBdr>
            <w:top w:val="none" w:sz="0" w:space="0" w:color="auto"/>
            <w:left w:val="none" w:sz="0" w:space="0" w:color="auto"/>
            <w:bottom w:val="none" w:sz="0" w:space="0" w:color="auto"/>
            <w:right w:val="none" w:sz="0" w:space="0" w:color="auto"/>
          </w:divBdr>
        </w:div>
      </w:divsChild>
    </w:div>
    <w:div w:id="1976133479">
      <w:bodyDiv w:val="1"/>
      <w:marLeft w:val="0"/>
      <w:marRight w:val="0"/>
      <w:marTop w:val="0"/>
      <w:marBottom w:val="0"/>
      <w:divBdr>
        <w:top w:val="none" w:sz="0" w:space="0" w:color="auto"/>
        <w:left w:val="none" w:sz="0" w:space="0" w:color="auto"/>
        <w:bottom w:val="none" w:sz="0" w:space="0" w:color="auto"/>
        <w:right w:val="none" w:sz="0" w:space="0" w:color="auto"/>
      </w:divBdr>
    </w:div>
    <w:div w:id="1978678652">
      <w:bodyDiv w:val="1"/>
      <w:marLeft w:val="0"/>
      <w:marRight w:val="0"/>
      <w:marTop w:val="0"/>
      <w:marBottom w:val="0"/>
      <w:divBdr>
        <w:top w:val="none" w:sz="0" w:space="0" w:color="auto"/>
        <w:left w:val="none" w:sz="0" w:space="0" w:color="auto"/>
        <w:bottom w:val="none" w:sz="0" w:space="0" w:color="auto"/>
        <w:right w:val="none" w:sz="0" w:space="0" w:color="auto"/>
      </w:divBdr>
    </w:div>
    <w:div w:id="1990597628">
      <w:bodyDiv w:val="1"/>
      <w:marLeft w:val="0"/>
      <w:marRight w:val="0"/>
      <w:marTop w:val="0"/>
      <w:marBottom w:val="0"/>
      <w:divBdr>
        <w:top w:val="none" w:sz="0" w:space="0" w:color="auto"/>
        <w:left w:val="none" w:sz="0" w:space="0" w:color="auto"/>
        <w:bottom w:val="none" w:sz="0" w:space="0" w:color="auto"/>
        <w:right w:val="none" w:sz="0" w:space="0" w:color="auto"/>
      </w:divBdr>
    </w:div>
    <w:div w:id="1992326649">
      <w:bodyDiv w:val="1"/>
      <w:marLeft w:val="0"/>
      <w:marRight w:val="0"/>
      <w:marTop w:val="0"/>
      <w:marBottom w:val="0"/>
      <w:divBdr>
        <w:top w:val="none" w:sz="0" w:space="0" w:color="auto"/>
        <w:left w:val="none" w:sz="0" w:space="0" w:color="auto"/>
        <w:bottom w:val="none" w:sz="0" w:space="0" w:color="auto"/>
        <w:right w:val="none" w:sz="0" w:space="0" w:color="auto"/>
      </w:divBdr>
    </w:div>
    <w:div w:id="1999574714">
      <w:bodyDiv w:val="1"/>
      <w:marLeft w:val="0"/>
      <w:marRight w:val="0"/>
      <w:marTop w:val="0"/>
      <w:marBottom w:val="0"/>
      <w:divBdr>
        <w:top w:val="none" w:sz="0" w:space="0" w:color="auto"/>
        <w:left w:val="none" w:sz="0" w:space="0" w:color="auto"/>
        <w:bottom w:val="none" w:sz="0" w:space="0" w:color="auto"/>
        <w:right w:val="none" w:sz="0" w:space="0" w:color="auto"/>
      </w:divBdr>
    </w:div>
    <w:div w:id="2002466940">
      <w:bodyDiv w:val="1"/>
      <w:marLeft w:val="0"/>
      <w:marRight w:val="0"/>
      <w:marTop w:val="0"/>
      <w:marBottom w:val="0"/>
      <w:divBdr>
        <w:top w:val="none" w:sz="0" w:space="0" w:color="auto"/>
        <w:left w:val="none" w:sz="0" w:space="0" w:color="auto"/>
        <w:bottom w:val="none" w:sz="0" w:space="0" w:color="auto"/>
        <w:right w:val="none" w:sz="0" w:space="0" w:color="auto"/>
      </w:divBdr>
    </w:div>
    <w:div w:id="2002998669">
      <w:bodyDiv w:val="1"/>
      <w:marLeft w:val="0"/>
      <w:marRight w:val="0"/>
      <w:marTop w:val="0"/>
      <w:marBottom w:val="0"/>
      <w:divBdr>
        <w:top w:val="none" w:sz="0" w:space="0" w:color="auto"/>
        <w:left w:val="none" w:sz="0" w:space="0" w:color="auto"/>
        <w:bottom w:val="none" w:sz="0" w:space="0" w:color="auto"/>
        <w:right w:val="none" w:sz="0" w:space="0" w:color="auto"/>
      </w:divBdr>
    </w:div>
    <w:div w:id="2035382949">
      <w:bodyDiv w:val="1"/>
      <w:marLeft w:val="0"/>
      <w:marRight w:val="0"/>
      <w:marTop w:val="0"/>
      <w:marBottom w:val="0"/>
      <w:divBdr>
        <w:top w:val="none" w:sz="0" w:space="0" w:color="auto"/>
        <w:left w:val="none" w:sz="0" w:space="0" w:color="auto"/>
        <w:bottom w:val="none" w:sz="0" w:space="0" w:color="auto"/>
        <w:right w:val="none" w:sz="0" w:space="0" w:color="auto"/>
      </w:divBdr>
    </w:div>
    <w:div w:id="2061124317">
      <w:bodyDiv w:val="1"/>
      <w:marLeft w:val="0"/>
      <w:marRight w:val="0"/>
      <w:marTop w:val="0"/>
      <w:marBottom w:val="0"/>
      <w:divBdr>
        <w:top w:val="none" w:sz="0" w:space="0" w:color="auto"/>
        <w:left w:val="none" w:sz="0" w:space="0" w:color="auto"/>
        <w:bottom w:val="none" w:sz="0" w:space="0" w:color="auto"/>
        <w:right w:val="none" w:sz="0" w:space="0" w:color="auto"/>
      </w:divBdr>
    </w:div>
    <w:div w:id="2062438539">
      <w:bodyDiv w:val="1"/>
      <w:marLeft w:val="0"/>
      <w:marRight w:val="0"/>
      <w:marTop w:val="0"/>
      <w:marBottom w:val="0"/>
      <w:divBdr>
        <w:top w:val="none" w:sz="0" w:space="0" w:color="auto"/>
        <w:left w:val="none" w:sz="0" w:space="0" w:color="auto"/>
        <w:bottom w:val="none" w:sz="0" w:space="0" w:color="auto"/>
        <w:right w:val="none" w:sz="0" w:space="0" w:color="auto"/>
      </w:divBdr>
    </w:div>
    <w:div w:id="2065133352">
      <w:bodyDiv w:val="1"/>
      <w:marLeft w:val="0"/>
      <w:marRight w:val="0"/>
      <w:marTop w:val="0"/>
      <w:marBottom w:val="0"/>
      <w:divBdr>
        <w:top w:val="none" w:sz="0" w:space="0" w:color="auto"/>
        <w:left w:val="none" w:sz="0" w:space="0" w:color="auto"/>
        <w:bottom w:val="none" w:sz="0" w:space="0" w:color="auto"/>
        <w:right w:val="none" w:sz="0" w:space="0" w:color="auto"/>
      </w:divBdr>
    </w:div>
    <w:div w:id="2069330286">
      <w:bodyDiv w:val="1"/>
      <w:marLeft w:val="0"/>
      <w:marRight w:val="0"/>
      <w:marTop w:val="0"/>
      <w:marBottom w:val="0"/>
      <w:divBdr>
        <w:top w:val="none" w:sz="0" w:space="0" w:color="auto"/>
        <w:left w:val="none" w:sz="0" w:space="0" w:color="auto"/>
        <w:bottom w:val="none" w:sz="0" w:space="0" w:color="auto"/>
        <w:right w:val="none" w:sz="0" w:space="0" w:color="auto"/>
      </w:divBdr>
    </w:div>
    <w:div w:id="2099209939">
      <w:bodyDiv w:val="1"/>
      <w:marLeft w:val="0"/>
      <w:marRight w:val="0"/>
      <w:marTop w:val="0"/>
      <w:marBottom w:val="0"/>
      <w:divBdr>
        <w:top w:val="none" w:sz="0" w:space="0" w:color="auto"/>
        <w:left w:val="none" w:sz="0" w:space="0" w:color="auto"/>
        <w:bottom w:val="none" w:sz="0" w:space="0" w:color="auto"/>
        <w:right w:val="none" w:sz="0" w:space="0" w:color="auto"/>
      </w:divBdr>
    </w:div>
    <w:div w:id="2112821891">
      <w:bodyDiv w:val="1"/>
      <w:marLeft w:val="0"/>
      <w:marRight w:val="0"/>
      <w:marTop w:val="0"/>
      <w:marBottom w:val="0"/>
      <w:divBdr>
        <w:top w:val="none" w:sz="0" w:space="0" w:color="auto"/>
        <w:left w:val="none" w:sz="0" w:space="0" w:color="auto"/>
        <w:bottom w:val="none" w:sz="0" w:space="0" w:color="auto"/>
        <w:right w:val="none" w:sz="0" w:space="0" w:color="auto"/>
      </w:divBdr>
    </w:div>
    <w:div w:id="2117365372">
      <w:bodyDiv w:val="1"/>
      <w:marLeft w:val="0"/>
      <w:marRight w:val="0"/>
      <w:marTop w:val="0"/>
      <w:marBottom w:val="0"/>
      <w:divBdr>
        <w:top w:val="none" w:sz="0" w:space="0" w:color="auto"/>
        <w:left w:val="none" w:sz="0" w:space="0" w:color="auto"/>
        <w:bottom w:val="none" w:sz="0" w:space="0" w:color="auto"/>
        <w:right w:val="none" w:sz="0" w:space="0" w:color="auto"/>
      </w:divBdr>
      <w:divsChild>
        <w:div w:id="1725566066">
          <w:marLeft w:val="0"/>
          <w:marRight w:val="0"/>
          <w:marTop w:val="0"/>
          <w:marBottom w:val="0"/>
          <w:divBdr>
            <w:top w:val="none" w:sz="0" w:space="0" w:color="auto"/>
            <w:left w:val="none" w:sz="0" w:space="0" w:color="auto"/>
            <w:bottom w:val="none" w:sz="0" w:space="0" w:color="auto"/>
            <w:right w:val="none" w:sz="0" w:space="0" w:color="auto"/>
          </w:divBdr>
          <w:divsChild>
            <w:div w:id="1718552706">
              <w:marLeft w:val="0"/>
              <w:marRight w:val="0"/>
              <w:marTop w:val="0"/>
              <w:marBottom w:val="0"/>
              <w:divBdr>
                <w:top w:val="none" w:sz="0" w:space="0" w:color="auto"/>
                <w:left w:val="none" w:sz="0" w:space="0" w:color="auto"/>
                <w:bottom w:val="none" w:sz="0" w:space="0" w:color="auto"/>
                <w:right w:val="none" w:sz="0" w:space="0" w:color="auto"/>
              </w:divBdr>
              <w:divsChild>
                <w:div w:id="412507212">
                  <w:marLeft w:val="0"/>
                  <w:marRight w:val="0"/>
                  <w:marTop w:val="0"/>
                  <w:marBottom w:val="0"/>
                  <w:divBdr>
                    <w:top w:val="none" w:sz="0" w:space="0" w:color="auto"/>
                    <w:left w:val="none" w:sz="0" w:space="0" w:color="auto"/>
                    <w:bottom w:val="none" w:sz="0" w:space="0" w:color="auto"/>
                    <w:right w:val="none" w:sz="0" w:space="0" w:color="auto"/>
                  </w:divBdr>
                  <w:divsChild>
                    <w:div w:id="16064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12107">
      <w:bodyDiv w:val="1"/>
      <w:marLeft w:val="0"/>
      <w:marRight w:val="0"/>
      <w:marTop w:val="0"/>
      <w:marBottom w:val="0"/>
      <w:divBdr>
        <w:top w:val="none" w:sz="0" w:space="0" w:color="auto"/>
        <w:left w:val="none" w:sz="0" w:space="0" w:color="auto"/>
        <w:bottom w:val="none" w:sz="0" w:space="0" w:color="auto"/>
        <w:right w:val="none" w:sz="0" w:space="0" w:color="auto"/>
      </w:divBdr>
      <w:divsChild>
        <w:div w:id="1217009736">
          <w:marLeft w:val="0"/>
          <w:marRight w:val="0"/>
          <w:marTop w:val="0"/>
          <w:marBottom w:val="0"/>
          <w:divBdr>
            <w:top w:val="none" w:sz="0" w:space="0" w:color="auto"/>
            <w:left w:val="none" w:sz="0" w:space="0" w:color="auto"/>
            <w:bottom w:val="none" w:sz="0" w:space="0" w:color="auto"/>
            <w:right w:val="none" w:sz="0" w:space="0" w:color="auto"/>
          </w:divBdr>
        </w:div>
      </w:divsChild>
    </w:div>
    <w:div w:id="2125923141">
      <w:bodyDiv w:val="1"/>
      <w:marLeft w:val="0"/>
      <w:marRight w:val="0"/>
      <w:marTop w:val="0"/>
      <w:marBottom w:val="0"/>
      <w:divBdr>
        <w:top w:val="none" w:sz="0" w:space="0" w:color="auto"/>
        <w:left w:val="none" w:sz="0" w:space="0" w:color="auto"/>
        <w:bottom w:val="none" w:sz="0" w:space="0" w:color="auto"/>
        <w:right w:val="none" w:sz="0" w:space="0" w:color="auto"/>
      </w:divBdr>
      <w:divsChild>
        <w:div w:id="1242912979">
          <w:marLeft w:val="0"/>
          <w:marRight w:val="0"/>
          <w:marTop w:val="0"/>
          <w:marBottom w:val="0"/>
          <w:divBdr>
            <w:top w:val="none" w:sz="0" w:space="0" w:color="auto"/>
            <w:left w:val="none" w:sz="0" w:space="0" w:color="auto"/>
            <w:bottom w:val="none" w:sz="0" w:space="0" w:color="auto"/>
            <w:right w:val="none" w:sz="0" w:space="0" w:color="auto"/>
          </w:divBdr>
        </w:div>
        <w:div w:id="979114753">
          <w:marLeft w:val="0"/>
          <w:marRight w:val="0"/>
          <w:marTop w:val="0"/>
          <w:marBottom w:val="0"/>
          <w:divBdr>
            <w:top w:val="none" w:sz="0" w:space="0" w:color="auto"/>
            <w:left w:val="none" w:sz="0" w:space="0" w:color="auto"/>
            <w:bottom w:val="none" w:sz="0" w:space="0" w:color="auto"/>
            <w:right w:val="none" w:sz="0" w:space="0" w:color="auto"/>
          </w:divBdr>
        </w:div>
      </w:divsChild>
    </w:div>
    <w:div w:id="2135556459">
      <w:bodyDiv w:val="1"/>
      <w:marLeft w:val="0"/>
      <w:marRight w:val="0"/>
      <w:marTop w:val="0"/>
      <w:marBottom w:val="0"/>
      <w:divBdr>
        <w:top w:val="none" w:sz="0" w:space="0" w:color="auto"/>
        <w:left w:val="none" w:sz="0" w:space="0" w:color="auto"/>
        <w:bottom w:val="none" w:sz="0" w:space="0" w:color="auto"/>
        <w:right w:val="none" w:sz="0" w:space="0" w:color="auto"/>
      </w:divBdr>
    </w:div>
    <w:div w:id="2135559532">
      <w:bodyDiv w:val="1"/>
      <w:marLeft w:val="0"/>
      <w:marRight w:val="0"/>
      <w:marTop w:val="0"/>
      <w:marBottom w:val="0"/>
      <w:divBdr>
        <w:top w:val="none" w:sz="0" w:space="0" w:color="auto"/>
        <w:left w:val="none" w:sz="0" w:space="0" w:color="auto"/>
        <w:bottom w:val="none" w:sz="0" w:space="0" w:color="auto"/>
        <w:right w:val="none" w:sz="0" w:space="0" w:color="auto"/>
      </w:divBdr>
    </w:div>
    <w:div w:id="2144540278">
      <w:bodyDiv w:val="1"/>
      <w:marLeft w:val="0"/>
      <w:marRight w:val="0"/>
      <w:marTop w:val="0"/>
      <w:marBottom w:val="0"/>
      <w:divBdr>
        <w:top w:val="none" w:sz="0" w:space="0" w:color="auto"/>
        <w:left w:val="none" w:sz="0" w:space="0" w:color="auto"/>
        <w:bottom w:val="none" w:sz="0" w:space="0" w:color="auto"/>
        <w:right w:val="none" w:sz="0" w:space="0" w:color="auto"/>
      </w:divBdr>
      <w:divsChild>
        <w:div w:id="765079909">
          <w:marLeft w:val="0"/>
          <w:marRight w:val="0"/>
          <w:marTop w:val="0"/>
          <w:marBottom w:val="0"/>
          <w:divBdr>
            <w:top w:val="none" w:sz="0" w:space="0" w:color="auto"/>
            <w:left w:val="none" w:sz="0" w:space="0" w:color="auto"/>
            <w:bottom w:val="none" w:sz="0" w:space="0" w:color="auto"/>
            <w:right w:val="none" w:sz="0" w:space="0" w:color="auto"/>
          </w:divBdr>
          <w:divsChild>
            <w:div w:id="533034737">
              <w:marLeft w:val="0"/>
              <w:marRight w:val="0"/>
              <w:marTop w:val="0"/>
              <w:marBottom w:val="0"/>
              <w:divBdr>
                <w:top w:val="none" w:sz="0" w:space="0" w:color="auto"/>
                <w:left w:val="none" w:sz="0" w:space="0" w:color="auto"/>
                <w:bottom w:val="none" w:sz="0" w:space="0" w:color="auto"/>
                <w:right w:val="none" w:sz="0" w:space="0" w:color="auto"/>
              </w:divBdr>
              <w:divsChild>
                <w:div w:id="9834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worldometers.info/demographics/life-expectancy/" TargetMode="External"/><Relationship Id="rId26" Type="http://schemas.openxmlformats.org/officeDocument/2006/relationships/hyperlink" Target="https://rumble.com/v73mnha-downloading-us-health-parameters-and-risk-factors-into-a-spreadsheet.html?e9s=src_v1_ucp_a" TargetMode="External"/><Relationship Id="rId39" Type="http://schemas.openxmlformats.org/officeDocument/2006/relationships/header" Target="header2.xml"/><Relationship Id="rId21" Type="http://schemas.openxmlformats.org/officeDocument/2006/relationships/hyperlink" Target="https://www.worldometers.info/demographics/life-expectancy/" TargetMode="External"/><Relationship Id="rId34" Type="http://schemas.openxmlformats.org/officeDocument/2006/relationships/image" Target="media/image8.png"/><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cdc.gov/nchs/state-stats/deaths/hypertens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data/gho/data/indicators/indicator-details/GHO/gho-phe-population-with-primary-reliance-on-polluting-fuels-and-technologies-for-cooking-proportion" TargetMode="External"/><Relationship Id="rId24" Type="http://schemas.openxmlformats.org/officeDocument/2006/relationships/image" Target="media/image7.png"/><Relationship Id="rId32" Type="http://schemas.openxmlformats.org/officeDocument/2006/relationships/hyperlink" Target="https://www.valuepenguin.com/fittest-and-least-fit-states" TargetMode="External"/><Relationship Id="rId37" Type="http://schemas.openxmlformats.org/officeDocument/2006/relationships/image" Target="media/image10.png"/><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yperlink" Target="https://www.cdc.gov/obesity/data-and-statistics/adult-obesity-prevalence-maps.html" TargetMode="External"/><Relationship Id="rId36" Type="http://schemas.openxmlformats.org/officeDocument/2006/relationships/hyperlink" Target="https://wonder.cdc.gov/" TargetMode="External"/><Relationship Id="rId10" Type="http://schemas.openxmlformats.org/officeDocument/2006/relationships/hyperlink" Target="https://www.who.int/data/gho/data/indicators/indicator-details/GHO/household-air-pollution-attributable-death-rate-(per-100-000-population-age-standardized)" TargetMode="External"/><Relationship Id="rId19" Type="http://schemas.openxmlformats.org/officeDocument/2006/relationships/image" Target="media/image5.png"/><Relationship Id="rId31" Type="http://schemas.openxmlformats.org/officeDocument/2006/relationships/hyperlink" Target="https://www.cdc.gov/nchs/state-stats/deaths/heart-disease.html"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who.int/data/gho/data/indicators/indicator-details/GHO/estimated-road-traffic-death-rate-(per-100-000-population)"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yperlink" Target="https://www.lung.org/research/trends-in-lung-disease/tobacco-trends-brief/data-tables/ad-cig-smoking-state" TargetMode="External"/><Relationship Id="rId30" Type="http://schemas.openxmlformats.org/officeDocument/2006/relationships/hyperlink" Target="https://gis.cdc.gov/grasp/diabetes/diabetesatlas-surveillance.html" TargetMode="External"/><Relationship Id="rId35" Type="http://schemas.openxmlformats.org/officeDocument/2006/relationships/image" Target="media/image9.png"/><Relationship Id="rId43" Type="http://schemas.openxmlformats.org/officeDocument/2006/relationships/footer" Target="footer4.xml"/><Relationship Id="rId8" Type="http://schemas.openxmlformats.org/officeDocument/2006/relationships/hyperlink" Target="https://vimeo.com/472642519" TargetMode="External"/><Relationship Id="rId3" Type="http://schemas.openxmlformats.org/officeDocument/2006/relationships/styles" Target="styles.xml"/><Relationship Id="rId12" Type="http://schemas.openxmlformats.org/officeDocument/2006/relationships/hyperlink" Target="https://www.who.int/data/gho/data/indicators/indicator-details/GHO/prevalence-of-obesity-among-adults-bmi-=-30-(age-standardized-estimate)-(-)" TargetMode="External"/><Relationship Id="rId17" Type="http://schemas.openxmlformats.org/officeDocument/2006/relationships/hyperlink" Target="https://worldpopulationreview.com/country-rankings/suicide-rate-by-country" TargetMode="External"/><Relationship Id="rId25" Type="http://schemas.openxmlformats.org/officeDocument/2006/relationships/hyperlink" Target="https://vimeo.com/836251081" TargetMode="External"/><Relationship Id="rId33" Type="http://schemas.openxmlformats.org/officeDocument/2006/relationships/hyperlink" Target="https://wonder.cdc.gov/cancer-v2022.html" TargetMode="External"/><Relationship Id="rId38" Type="http://schemas.openxmlformats.org/officeDocument/2006/relationships/hyperlink" Target="https://wonder.cdc.gov/"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15922-8F55-47BC-B1C1-C0A203B9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Antonio Chaves</dc:creator>
  <cp:keywords/>
  <dc:description/>
  <cp:lastModifiedBy>Chaves, Antonio R</cp:lastModifiedBy>
  <cp:revision>34</cp:revision>
  <cp:lastPrinted>2025-03-26T00:04:00Z</cp:lastPrinted>
  <dcterms:created xsi:type="dcterms:W3CDTF">2025-12-30T12:09:00Z</dcterms:created>
  <dcterms:modified xsi:type="dcterms:W3CDTF">2026-01-09T22:08:00Z</dcterms:modified>
</cp:coreProperties>
</file>